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FE" w:rsidRDefault="00B736FE" w:rsidP="00B736FE">
      <w:pPr>
        <w:pStyle w:val="a3"/>
        <w:rPr>
          <w:sz w:val="22"/>
          <w:szCs w:val="22"/>
        </w:rPr>
      </w:pPr>
      <w:r>
        <w:rPr>
          <w:noProof/>
          <w:sz w:val="22"/>
          <w:szCs w:val="22"/>
        </w:rPr>
        <w:drawing>
          <wp:inline distT="0" distB="0" distL="0" distR="0">
            <wp:extent cx="7239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r>
        <w:rPr>
          <w:sz w:val="22"/>
          <w:szCs w:val="22"/>
        </w:rPr>
        <w:t xml:space="preserve">                                     </w:t>
      </w:r>
    </w:p>
    <w:p w:rsidR="00B736FE" w:rsidRDefault="00B736FE" w:rsidP="00B736FE">
      <w:pPr>
        <w:rPr>
          <w:sz w:val="20"/>
          <w:szCs w:val="20"/>
          <w:lang w:val="ru-RU"/>
        </w:rPr>
      </w:pPr>
    </w:p>
    <w:p w:rsidR="00B736FE" w:rsidRDefault="00B736FE" w:rsidP="00B736FE">
      <w:pPr>
        <w:jc w:val="center"/>
        <w:rPr>
          <w:lang w:val="ru-RU"/>
        </w:rPr>
      </w:pPr>
      <w:r>
        <w:rPr>
          <w:b/>
          <w:lang w:val="ru-RU"/>
        </w:rPr>
        <w:t>Российская Федерация</w:t>
      </w:r>
    </w:p>
    <w:p w:rsidR="00B736FE" w:rsidRDefault="00B736FE" w:rsidP="00B736FE">
      <w:pPr>
        <w:tabs>
          <w:tab w:val="left" w:pos="1540"/>
        </w:tabs>
        <w:jc w:val="center"/>
        <w:rPr>
          <w:b/>
          <w:sz w:val="36"/>
          <w:szCs w:val="36"/>
          <w:lang w:val="ru-RU"/>
        </w:rPr>
      </w:pPr>
      <w:r>
        <w:rPr>
          <w:b/>
          <w:sz w:val="36"/>
          <w:szCs w:val="36"/>
          <w:lang w:val="ru-RU"/>
        </w:rPr>
        <w:t>СОБРАНИЕ  ДЕПУТАТОВ</w:t>
      </w:r>
    </w:p>
    <w:p w:rsidR="00B736FE" w:rsidRDefault="00B736FE" w:rsidP="00B736FE">
      <w:pPr>
        <w:ind w:firstLine="708"/>
        <w:rPr>
          <w:b/>
          <w:sz w:val="28"/>
          <w:szCs w:val="28"/>
          <w:lang w:val="ru-RU"/>
        </w:rPr>
      </w:pPr>
      <w:r>
        <w:rPr>
          <w:b/>
          <w:sz w:val="28"/>
          <w:szCs w:val="28"/>
          <w:lang w:val="ru-RU"/>
        </w:rPr>
        <w:t xml:space="preserve">                         Калининского сельского поселения</w:t>
      </w:r>
    </w:p>
    <w:p w:rsidR="00B736FE" w:rsidRDefault="00B736FE" w:rsidP="00B736FE">
      <w:pPr>
        <w:tabs>
          <w:tab w:val="left" w:pos="2835"/>
          <w:tab w:val="center" w:pos="4989"/>
        </w:tabs>
        <w:rPr>
          <w:sz w:val="28"/>
          <w:szCs w:val="28"/>
          <w:lang w:val="ru-RU"/>
        </w:rPr>
      </w:pPr>
      <w:r>
        <w:rPr>
          <w:b/>
          <w:sz w:val="28"/>
          <w:szCs w:val="28"/>
          <w:lang w:val="ru-RU"/>
        </w:rPr>
        <w:tab/>
        <w:t xml:space="preserve">   Ремонтненского  района    </w:t>
      </w:r>
    </w:p>
    <w:p w:rsidR="00B736FE" w:rsidRDefault="00B736FE" w:rsidP="00B736FE">
      <w:pPr>
        <w:pStyle w:val="5"/>
        <w:tabs>
          <w:tab w:val="left" w:pos="3210"/>
          <w:tab w:val="center" w:pos="5105"/>
        </w:tabs>
        <w:rPr>
          <w:i w:val="0"/>
          <w:sz w:val="28"/>
          <w:szCs w:val="28"/>
          <w:lang w:val="ru-RU"/>
        </w:rPr>
      </w:pPr>
      <w:r>
        <w:rPr>
          <w:sz w:val="18"/>
          <w:szCs w:val="18"/>
          <w:lang w:val="ru-RU"/>
        </w:rPr>
        <w:tab/>
      </w:r>
      <w:r>
        <w:rPr>
          <w:i w:val="0"/>
          <w:sz w:val="18"/>
          <w:szCs w:val="18"/>
          <w:lang w:val="ru-RU"/>
        </w:rPr>
        <w:t xml:space="preserve">            </w:t>
      </w:r>
      <w:r>
        <w:rPr>
          <w:i w:val="0"/>
          <w:sz w:val="28"/>
          <w:szCs w:val="28"/>
          <w:lang w:val="ru-RU"/>
        </w:rPr>
        <w:t xml:space="preserve"> </w:t>
      </w:r>
    </w:p>
    <w:p w:rsidR="00B736FE" w:rsidRDefault="00B736FE" w:rsidP="00B736FE">
      <w:pPr>
        <w:pStyle w:val="5"/>
        <w:tabs>
          <w:tab w:val="left" w:pos="3210"/>
          <w:tab w:val="center" w:pos="5105"/>
        </w:tabs>
        <w:rPr>
          <w:sz w:val="24"/>
          <w:szCs w:val="24"/>
          <w:lang w:val="ru-RU"/>
        </w:rPr>
      </w:pPr>
      <w:r>
        <w:rPr>
          <w:i w:val="0"/>
          <w:lang w:val="ru-RU"/>
        </w:rPr>
        <w:t xml:space="preserve">           31.03.2015      </w:t>
      </w:r>
      <w:r>
        <w:rPr>
          <w:i w:val="0"/>
          <w:sz w:val="18"/>
          <w:szCs w:val="18"/>
          <w:lang w:val="ru-RU"/>
        </w:rPr>
        <w:t xml:space="preserve">                       </w:t>
      </w:r>
      <w:r>
        <w:rPr>
          <w:i w:val="0"/>
          <w:lang w:val="ru-RU"/>
        </w:rPr>
        <w:t>РЕШЕНИЕ  № 112                с. Большое Ремонтное</w:t>
      </w:r>
    </w:p>
    <w:p w:rsidR="00B736FE" w:rsidRDefault="00B736FE" w:rsidP="00B736FE">
      <w:pPr>
        <w:rPr>
          <w:lang w:val="ru-RU"/>
        </w:rPr>
      </w:pPr>
    </w:p>
    <w:p w:rsidR="00B736FE" w:rsidRDefault="00B736FE" w:rsidP="00B736FE">
      <w:pPr>
        <w:rPr>
          <w:sz w:val="28"/>
          <w:szCs w:val="28"/>
          <w:lang w:val="ru-RU"/>
        </w:rPr>
      </w:pPr>
      <w:r>
        <w:rPr>
          <w:sz w:val="28"/>
          <w:szCs w:val="28"/>
          <w:lang w:val="ru-RU"/>
        </w:rPr>
        <w:t xml:space="preserve"> </w:t>
      </w:r>
    </w:p>
    <w:p w:rsidR="00B736FE" w:rsidRDefault="00B736FE" w:rsidP="00B736FE">
      <w:pPr>
        <w:rPr>
          <w:b/>
          <w:lang w:val="ru-RU"/>
        </w:rPr>
      </w:pPr>
      <w:r>
        <w:rPr>
          <w:b/>
          <w:lang w:val="ru-RU"/>
        </w:rPr>
        <w:t xml:space="preserve"> « Проект об отчете об исполнении бюджета Калининского </w:t>
      </w:r>
    </w:p>
    <w:p w:rsidR="00B736FE" w:rsidRDefault="00B736FE" w:rsidP="00B736FE">
      <w:pPr>
        <w:rPr>
          <w:b/>
          <w:lang w:val="ru-RU"/>
        </w:rPr>
      </w:pPr>
      <w:r>
        <w:rPr>
          <w:b/>
          <w:lang w:val="ru-RU"/>
        </w:rPr>
        <w:t xml:space="preserve">  сельского поселения Ремонтненского района за 2014 год»</w:t>
      </w:r>
    </w:p>
    <w:p w:rsidR="00B736FE" w:rsidRDefault="00B736FE" w:rsidP="00B736FE">
      <w:pPr>
        <w:rPr>
          <w:lang w:val="ru-RU"/>
        </w:rPr>
      </w:pPr>
    </w:p>
    <w:p w:rsidR="00B736FE" w:rsidRDefault="00B736FE" w:rsidP="00B736FE">
      <w:pPr>
        <w:rPr>
          <w:lang w:val="ru-RU"/>
        </w:rPr>
      </w:pPr>
    </w:p>
    <w:p w:rsidR="00B736FE" w:rsidRDefault="00B736FE" w:rsidP="00B736FE">
      <w:pPr>
        <w:rPr>
          <w:lang w:val="ru-RU"/>
        </w:rPr>
      </w:pPr>
    </w:p>
    <w:p w:rsidR="00B736FE" w:rsidRDefault="00B736FE" w:rsidP="00B736FE">
      <w:pPr>
        <w:ind w:firstLine="720"/>
        <w:rPr>
          <w:lang w:val="ru-RU"/>
        </w:rPr>
      </w:pPr>
      <w:r>
        <w:rPr>
          <w:lang w:val="ru-RU"/>
        </w:rPr>
        <w:t xml:space="preserve"> Рассмотрев  исполнение  бюджета  Калининского сельского поселения Ремонтненского  района  за 2014 год Собрание депутатов Калининского сельского поселения  </w:t>
      </w:r>
    </w:p>
    <w:p w:rsidR="00B736FE" w:rsidRDefault="00B736FE" w:rsidP="00B736FE">
      <w:pPr>
        <w:ind w:firstLine="720"/>
        <w:rPr>
          <w:lang w:val="ru-RU"/>
        </w:rPr>
      </w:pPr>
    </w:p>
    <w:p w:rsidR="00B736FE" w:rsidRDefault="00B736FE" w:rsidP="00B736FE">
      <w:pPr>
        <w:ind w:firstLine="720"/>
        <w:rPr>
          <w:lang w:val="ru-RU"/>
        </w:rPr>
      </w:pPr>
      <w:r>
        <w:rPr>
          <w:lang w:val="ru-RU"/>
        </w:rPr>
        <w:t>Р Е Ш И Л О:</w:t>
      </w:r>
    </w:p>
    <w:p w:rsidR="00B736FE" w:rsidRDefault="00B736FE" w:rsidP="00B736FE">
      <w:pPr>
        <w:rPr>
          <w:lang w:val="ru-RU"/>
        </w:rPr>
      </w:pPr>
    </w:p>
    <w:p w:rsidR="00B736FE" w:rsidRDefault="00B736FE" w:rsidP="00B736FE">
      <w:pPr>
        <w:pStyle w:val="Standard"/>
        <w:autoSpaceDE w:val="0"/>
        <w:spacing w:after="120" w:line="249" w:lineRule="auto"/>
        <w:ind w:firstLine="737"/>
        <w:jc w:val="both"/>
      </w:pPr>
      <w:r>
        <w:t>1. Одобрить проект об</w:t>
      </w:r>
      <w:r w:rsidRPr="00A17ADB">
        <w:t xml:space="preserve"> отчет</w:t>
      </w:r>
      <w:r>
        <w:t>е</w:t>
      </w:r>
      <w:r w:rsidRPr="00A17ADB">
        <w:t xml:space="preserve"> об исполнении бюджета Калининского сельского поселения Ремонтненского района за 201</w:t>
      </w:r>
      <w:r>
        <w:t>4</w:t>
      </w:r>
      <w:r w:rsidRPr="00A17ADB">
        <w:t xml:space="preserve"> год по доходам в сумме </w:t>
      </w:r>
      <w:r>
        <w:rPr>
          <w:bCs/>
        </w:rPr>
        <w:t>9661</w:t>
      </w:r>
      <w:r w:rsidRPr="00A17ADB">
        <w:rPr>
          <w:bCs/>
        </w:rPr>
        <w:t>,</w:t>
      </w:r>
      <w:r>
        <w:rPr>
          <w:bCs/>
        </w:rPr>
        <w:t xml:space="preserve">6 </w:t>
      </w:r>
      <w:r w:rsidRPr="00A17ADB">
        <w:t xml:space="preserve">тыс. рублей, по расходам в сумме </w:t>
      </w:r>
      <w:r>
        <w:t>9657</w:t>
      </w:r>
      <w:r w:rsidRPr="00A17ADB">
        <w:t>,</w:t>
      </w:r>
      <w:r>
        <w:t xml:space="preserve">0 </w:t>
      </w:r>
      <w:r w:rsidRPr="00A17ADB">
        <w:t>тыс. рублей</w:t>
      </w:r>
      <w:r w:rsidR="00433D7C">
        <w:t xml:space="preserve"> </w:t>
      </w:r>
      <w:r w:rsidR="00433D7C" w:rsidRPr="00A17ADB">
        <w:t xml:space="preserve">с превышением расходов над доходами (дефицит бюджета поселения) в сумме </w:t>
      </w:r>
      <w:r w:rsidR="00433D7C">
        <w:t>4</w:t>
      </w:r>
      <w:r w:rsidR="00433D7C" w:rsidRPr="00A17ADB">
        <w:t>,</w:t>
      </w:r>
      <w:r w:rsidR="00433D7C">
        <w:t>6</w:t>
      </w:r>
      <w:r w:rsidR="00433D7C" w:rsidRPr="00A17ADB">
        <w:t xml:space="preserve"> тыс. рублей и со следующими показателями:</w:t>
      </w:r>
    </w:p>
    <w:p w:rsidR="00433D7C" w:rsidRPr="00A17ADB" w:rsidRDefault="00433D7C" w:rsidP="00433D7C">
      <w:pPr>
        <w:pStyle w:val="Standard"/>
        <w:autoSpaceDE w:val="0"/>
        <w:spacing w:after="120" w:line="249" w:lineRule="auto"/>
        <w:ind w:firstLine="737"/>
        <w:jc w:val="both"/>
      </w:pPr>
      <w:r w:rsidRPr="00A17ADB">
        <w:t>1) по доходам бюджета Калининского сельского поселения Ремонтненского района по кодам классификации доходов бюджета за 201</w:t>
      </w:r>
      <w:r>
        <w:t>4</w:t>
      </w:r>
      <w:r w:rsidRPr="00A17ADB">
        <w:t xml:space="preserve"> год согласно приложению 1 к настоящему решению;</w:t>
      </w:r>
    </w:p>
    <w:p w:rsidR="00433D7C" w:rsidRPr="00A17ADB" w:rsidRDefault="00433D7C" w:rsidP="00433D7C">
      <w:pPr>
        <w:pStyle w:val="Standard"/>
        <w:autoSpaceDE w:val="0"/>
        <w:spacing w:after="120" w:line="249" w:lineRule="auto"/>
        <w:ind w:firstLine="737"/>
        <w:jc w:val="both"/>
      </w:pPr>
      <w:r w:rsidRPr="00A17ADB">
        <w:t>2) по доходам бюджета Калининского сельского поселения Ремонтненского района по кодам видов доходов, подвидов доходов, классификации операций сектора государственного управления, относящихся к доходам бюджета поселения, за 201</w:t>
      </w:r>
      <w:r>
        <w:t>4</w:t>
      </w:r>
      <w:r w:rsidRPr="00A17ADB">
        <w:t xml:space="preserve"> год согласно приложению 2 к настоящему решению;</w:t>
      </w:r>
    </w:p>
    <w:p w:rsidR="00433D7C" w:rsidRPr="00A17ADB" w:rsidRDefault="00433D7C" w:rsidP="00433D7C">
      <w:pPr>
        <w:pStyle w:val="Standard"/>
        <w:autoSpaceDE w:val="0"/>
        <w:spacing w:after="120" w:line="249" w:lineRule="auto"/>
        <w:ind w:firstLine="737"/>
        <w:jc w:val="both"/>
      </w:pPr>
      <w:r w:rsidRPr="00A17ADB">
        <w:t>3) по расходам бюджета Калининского сельского поселения Ремонтненского района по ведомствен</w:t>
      </w:r>
      <w:r>
        <w:t xml:space="preserve">ной структуре расходов бюджета </w:t>
      </w:r>
      <w:r w:rsidRPr="00331F40">
        <w:t xml:space="preserve"> </w:t>
      </w:r>
      <w:r w:rsidRPr="00A17ADB">
        <w:t>Калининского сельского поселения Ремонтненского района за 201</w:t>
      </w:r>
      <w:r>
        <w:t>4</w:t>
      </w:r>
      <w:r w:rsidRPr="00A17ADB">
        <w:t xml:space="preserve"> год согласно приложению 3 к настоящему решению;</w:t>
      </w:r>
    </w:p>
    <w:p w:rsidR="00433D7C" w:rsidRPr="00A17ADB" w:rsidRDefault="00433D7C" w:rsidP="00433D7C">
      <w:pPr>
        <w:pStyle w:val="Standard"/>
        <w:autoSpaceDE w:val="0"/>
        <w:spacing w:after="120" w:line="249" w:lineRule="auto"/>
        <w:ind w:firstLine="737"/>
        <w:jc w:val="both"/>
      </w:pPr>
      <w:r w:rsidRPr="00A17ADB">
        <w:t>4) по расходам бюджета Калининского сельского поселения Ремонтненского района по разделам и подразделам классификации расходов бюджета за 201</w:t>
      </w:r>
      <w:r>
        <w:t>4</w:t>
      </w:r>
      <w:r w:rsidRPr="00A17ADB">
        <w:t xml:space="preserve"> год согласно приложению 4 к настоящему решению;</w:t>
      </w:r>
    </w:p>
    <w:p w:rsidR="00433D7C" w:rsidRDefault="00433D7C" w:rsidP="00433D7C">
      <w:pPr>
        <w:pStyle w:val="Standard"/>
        <w:autoSpaceDE w:val="0"/>
        <w:spacing w:after="120" w:line="249" w:lineRule="auto"/>
        <w:ind w:firstLine="737"/>
        <w:jc w:val="both"/>
      </w:pPr>
      <w:r w:rsidRPr="00A17ADB">
        <w:t>5) по источникам финансирования дефицита бюджета Калининского сельского поселения Ремонтненского района по кодам классификации   источников  финансирования  дефицита  бюджета  за 201</w:t>
      </w:r>
      <w:r>
        <w:t>4</w:t>
      </w:r>
      <w:r w:rsidRPr="00A17ADB">
        <w:t xml:space="preserve"> год согласно приложению 5 к настоящему решению;</w:t>
      </w:r>
    </w:p>
    <w:p w:rsidR="00433D7C" w:rsidRDefault="00433D7C" w:rsidP="00433D7C">
      <w:pPr>
        <w:pStyle w:val="Standard"/>
        <w:autoSpaceDE w:val="0"/>
        <w:spacing w:after="120" w:line="249" w:lineRule="auto"/>
        <w:ind w:firstLine="737"/>
        <w:jc w:val="both"/>
      </w:pPr>
    </w:p>
    <w:p w:rsidR="00433D7C" w:rsidRDefault="00433D7C" w:rsidP="00433D7C">
      <w:pPr>
        <w:pStyle w:val="Standard"/>
        <w:autoSpaceDE w:val="0"/>
        <w:spacing w:after="120" w:line="249" w:lineRule="auto"/>
        <w:ind w:firstLine="737"/>
        <w:jc w:val="both"/>
      </w:pPr>
    </w:p>
    <w:p w:rsidR="00433D7C" w:rsidRDefault="00433D7C" w:rsidP="00433D7C">
      <w:pPr>
        <w:pStyle w:val="Standard"/>
        <w:autoSpaceDE w:val="0"/>
        <w:spacing w:after="120" w:line="249" w:lineRule="auto"/>
        <w:ind w:firstLine="737"/>
        <w:jc w:val="both"/>
      </w:pPr>
    </w:p>
    <w:p w:rsidR="00433D7C" w:rsidRPr="00A17ADB" w:rsidRDefault="00433D7C" w:rsidP="00433D7C">
      <w:pPr>
        <w:pStyle w:val="Standard"/>
        <w:autoSpaceDE w:val="0"/>
        <w:spacing w:after="120" w:line="249" w:lineRule="auto"/>
        <w:ind w:firstLine="737"/>
        <w:jc w:val="both"/>
      </w:pPr>
    </w:p>
    <w:p w:rsidR="00B736FE" w:rsidRDefault="00433D7C" w:rsidP="00B736FE">
      <w:pPr>
        <w:pStyle w:val="Standard"/>
        <w:autoSpaceDE w:val="0"/>
        <w:spacing w:after="120" w:line="249" w:lineRule="auto"/>
        <w:ind w:firstLine="737"/>
        <w:jc w:val="both"/>
      </w:pPr>
      <w:r w:rsidRPr="00A17ADB">
        <w:t>6) по источникам финансирования дефицита бюджета Калининского сельского поселения Ремонтненского района по кодам групп, подгрупп, статей, видов источников финансирования дефицита бюджета Калининского сельского поселения Ремонтненского района классификации операций сектора государственного управления, относящихся к источникам финансирования дефицита бюджета, за 201</w:t>
      </w:r>
      <w:r>
        <w:t>4</w:t>
      </w:r>
      <w:r w:rsidRPr="00A17ADB">
        <w:t xml:space="preserve"> год согласно приложению 6 к настоящему решению.</w:t>
      </w:r>
    </w:p>
    <w:p w:rsidR="00B736FE" w:rsidRDefault="00B736FE" w:rsidP="00B736FE">
      <w:pPr>
        <w:pStyle w:val="Standard"/>
        <w:autoSpaceDE w:val="0"/>
        <w:spacing w:after="120" w:line="249" w:lineRule="auto"/>
        <w:ind w:firstLine="737"/>
        <w:jc w:val="both"/>
      </w:pPr>
      <w:r>
        <w:t xml:space="preserve">                                                                                                            /Приложение 1/</w:t>
      </w:r>
    </w:p>
    <w:p w:rsidR="00B736FE" w:rsidRDefault="00B736FE" w:rsidP="00B736FE">
      <w:pPr>
        <w:rPr>
          <w:lang w:val="ru-RU"/>
        </w:rPr>
      </w:pPr>
      <w:r>
        <w:rPr>
          <w:lang w:val="ru-RU"/>
        </w:rPr>
        <w:t xml:space="preserve">           2. Установить Порядок учета предложений по проекту об отчете об исполнении  бюджета Калининского сельского поселения за 2014 год и участие граждан в его обсуждении  </w:t>
      </w:r>
    </w:p>
    <w:p w:rsidR="00B736FE" w:rsidRDefault="00B736FE" w:rsidP="00B736FE">
      <w:pPr>
        <w:rPr>
          <w:lang w:val="ru-RU"/>
        </w:rPr>
      </w:pPr>
      <w:r>
        <w:rPr>
          <w:lang w:val="ru-RU"/>
        </w:rPr>
        <w:t xml:space="preserve">                                                                                                                            /Приложение 2/</w:t>
      </w:r>
    </w:p>
    <w:p w:rsidR="00B736FE" w:rsidRDefault="00B736FE" w:rsidP="00B736FE">
      <w:pPr>
        <w:rPr>
          <w:lang w:val="ru-RU"/>
        </w:rPr>
      </w:pPr>
      <w:r>
        <w:rPr>
          <w:lang w:val="ru-RU"/>
        </w:rPr>
        <w:t xml:space="preserve">           3. Назначить публичные слушания по проекту об отчете об исполнении бюджета Калининского  сельского поселения Ремонтненского района Ростовской области за 2014 год на 14-00 часов  15 апреля 2015 года.  Провести  публичные  слушания в актовом зале МКУК Большеремонтненский СДК по адресу: с.Большое Ремонтное, ул. Ленина,42 Ремонтненский район, Ростовская область,347481.</w:t>
      </w:r>
    </w:p>
    <w:p w:rsidR="00B736FE" w:rsidRDefault="00B736FE" w:rsidP="00B736FE">
      <w:pPr>
        <w:rPr>
          <w:lang w:val="ru-RU"/>
        </w:rPr>
      </w:pPr>
      <w:r>
        <w:rPr>
          <w:lang w:val="ru-RU"/>
        </w:rPr>
        <w:t xml:space="preserve">            4. Направить настоящее  решение  на антикоррупционную  экспертизу в прокуратуру  Ремонтненского района.</w:t>
      </w:r>
    </w:p>
    <w:p w:rsidR="00B736FE" w:rsidRDefault="00B736FE" w:rsidP="00B736FE">
      <w:pPr>
        <w:rPr>
          <w:lang w:val="ru-RU"/>
        </w:rPr>
      </w:pPr>
      <w:r>
        <w:rPr>
          <w:lang w:val="ru-RU"/>
        </w:rPr>
        <w:t>5. Настоящее  решение подлежит  одновременному обнародованию с проектом об отчете об исполнении  бюджета  Калининского сельского поселения Ремонтненского района за 2014 год и размещению  на официальном сайте администрации Калининского сельского поселения и вступает  в силу со дня  его  официального обнародования.</w:t>
      </w:r>
    </w:p>
    <w:p w:rsidR="00B736FE" w:rsidRDefault="00B736FE" w:rsidP="00B736FE">
      <w:pPr>
        <w:rPr>
          <w:lang w:val="ru-RU"/>
        </w:rPr>
      </w:pPr>
    </w:p>
    <w:p w:rsidR="00433D7C" w:rsidRDefault="00433D7C" w:rsidP="00B736FE">
      <w:pPr>
        <w:rPr>
          <w:lang w:val="ru-RU"/>
        </w:rPr>
      </w:pPr>
    </w:p>
    <w:p w:rsidR="00433D7C" w:rsidRDefault="00433D7C" w:rsidP="00B736FE">
      <w:pPr>
        <w:rPr>
          <w:lang w:val="ru-RU"/>
        </w:rPr>
      </w:pPr>
    </w:p>
    <w:p w:rsidR="00433D7C" w:rsidRDefault="00433D7C" w:rsidP="00B736FE">
      <w:pPr>
        <w:rPr>
          <w:lang w:val="ru-RU"/>
        </w:rPr>
      </w:pPr>
    </w:p>
    <w:p w:rsidR="00433D7C" w:rsidRDefault="00433D7C" w:rsidP="00B736FE">
      <w:pPr>
        <w:rPr>
          <w:lang w:val="ru-RU"/>
        </w:rPr>
      </w:pPr>
    </w:p>
    <w:p w:rsidR="00433D7C" w:rsidRDefault="00433D7C" w:rsidP="00B736FE">
      <w:pPr>
        <w:rPr>
          <w:lang w:val="ru-RU"/>
        </w:rPr>
      </w:pPr>
    </w:p>
    <w:p w:rsidR="00433D7C" w:rsidRDefault="00433D7C" w:rsidP="00B736FE">
      <w:pPr>
        <w:rPr>
          <w:lang w:val="ru-RU"/>
        </w:rPr>
      </w:pPr>
    </w:p>
    <w:p w:rsidR="00433D7C" w:rsidRDefault="00433D7C" w:rsidP="00B736FE">
      <w:pPr>
        <w:rPr>
          <w:lang w:val="ru-RU"/>
        </w:rPr>
      </w:pPr>
    </w:p>
    <w:p w:rsidR="00433D7C" w:rsidRDefault="00433D7C" w:rsidP="00B736FE">
      <w:pPr>
        <w:rPr>
          <w:lang w:val="ru-RU"/>
        </w:rPr>
      </w:pPr>
    </w:p>
    <w:p w:rsidR="00B736FE" w:rsidRDefault="00B736FE" w:rsidP="00B736FE">
      <w:pPr>
        <w:rPr>
          <w:lang w:val="ru-RU"/>
        </w:rPr>
      </w:pPr>
    </w:p>
    <w:p w:rsidR="00B736FE" w:rsidRDefault="00B736FE" w:rsidP="00B736FE">
      <w:pPr>
        <w:ind w:firstLine="720"/>
        <w:rPr>
          <w:lang w:val="ru-RU"/>
        </w:rPr>
      </w:pPr>
      <w:r>
        <w:rPr>
          <w:lang w:val="ru-RU"/>
        </w:rPr>
        <w:t>Глава Калининского</w:t>
      </w:r>
    </w:p>
    <w:p w:rsidR="00B736FE" w:rsidRDefault="00B736FE" w:rsidP="00B736FE">
      <w:pPr>
        <w:ind w:firstLine="720"/>
        <w:rPr>
          <w:lang w:val="ru-RU"/>
        </w:rPr>
      </w:pPr>
      <w:r>
        <w:rPr>
          <w:lang w:val="ru-RU"/>
        </w:rPr>
        <w:t>сельского поселения                                                                     И.И.Сухов</w:t>
      </w: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433D7C" w:rsidRDefault="00433D7C" w:rsidP="00B736FE">
      <w:pPr>
        <w:ind w:firstLine="720"/>
        <w:rPr>
          <w:lang w:val="ru-RU"/>
        </w:rPr>
      </w:pPr>
    </w:p>
    <w:p w:rsidR="00B736FE" w:rsidRDefault="00B736FE" w:rsidP="00B736FE">
      <w:pPr>
        <w:tabs>
          <w:tab w:val="left" w:pos="708"/>
          <w:tab w:val="left" w:pos="1416"/>
          <w:tab w:val="left" w:pos="2124"/>
          <w:tab w:val="left" w:pos="2832"/>
          <w:tab w:val="left" w:pos="3540"/>
          <w:tab w:val="left" w:pos="4248"/>
          <w:tab w:val="left" w:pos="4956"/>
          <w:tab w:val="left" w:pos="5664"/>
        </w:tabs>
        <w:rPr>
          <w:sz w:val="20"/>
          <w:szCs w:val="20"/>
          <w:lang w:val="ru-RU"/>
        </w:rPr>
      </w:pPr>
      <w:r>
        <w:rPr>
          <w:lang w:val="ru-RU"/>
        </w:rPr>
        <w:lastRenderedPageBreak/>
        <w:t xml:space="preserve">                                                                                                </w:t>
      </w:r>
      <w:r w:rsidRPr="00D32D73">
        <w:rPr>
          <w:sz w:val="20"/>
          <w:szCs w:val="20"/>
          <w:lang w:val="ru-RU"/>
        </w:rPr>
        <w:t xml:space="preserve">Приложение № 1 к Решению Собрания </w:t>
      </w:r>
    </w:p>
    <w:p w:rsidR="00B736FE" w:rsidRPr="00CF2956" w:rsidRDefault="00B736FE" w:rsidP="00B736FE">
      <w:pPr>
        <w:tabs>
          <w:tab w:val="left" w:pos="708"/>
          <w:tab w:val="left" w:pos="1416"/>
          <w:tab w:val="left" w:pos="2124"/>
          <w:tab w:val="left" w:pos="2832"/>
          <w:tab w:val="left" w:pos="3540"/>
          <w:tab w:val="left" w:pos="4248"/>
          <w:tab w:val="left" w:pos="4956"/>
          <w:tab w:val="left" w:pos="5664"/>
        </w:tabs>
        <w:rPr>
          <w:lang w:val="ru-RU"/>
        </w:rPr>
      </w:pPr>
      <w:r>
        <w:rPr>
          <w:sz w:val="20"/>
          <w:szCs w:val="20"/>
          <w:lang w:val="ru-RU"/>
        </w:rPr>
        <w:t xml:space="preserve">                                                                                                                                 </w:t>
      </w:r>
      <w:r w:rsidRPr="00D32D73">
        <w:rPr>
          <w:sz w:val="20"/>
          <w:szCs w:val="20"/>
          <w:lang w:val="ru-RU"/>
        </w:rPr>
        <w:t>депутатов от 31.03.201</w:t>
      </w:r>
      <w:r>
        <w:rPr>
          <w:sz w:val="20"/>
          <w:szCs w:val="20"/>
          <w:lang w:val="ru-RU"/>
        </w:rPr>
        <w:t>5</w:t>
      </w:r>
      <w:r>
        <w:rPr>
          <w:lang w:val="ru-RU"/>
        </w:rPr>
        <w:t xml:space="preserve"> </w:t>
      </w:r>
      <w:r w:rsidRPr="0025610B">
        <w:rPr>
          <w:sz w:val="20"/>
          <w:szCs w:val="20"/>
          <w:lang w:val="ru-RU"/>
        </w:rPr>
        <w:t>№ 112</w:t>
      </w:r>
      <w:r w:rsidRPr="000B07A7">
        <w:rPr>
          <w:lang w:val="ru-RU"/>
        </w:rPr>
        <w:tab/>
      </w:r>
      <w:r w:rsidRPr="00096E25">
        <w:rPr>
          <w:lang w:val="ru-RU"/>
        </w:rPr>
        <w:t xml:space="preserve">                                                                                                  </w:t>
      </w:r>
      <w:r w:rsidRPr="00CF2956">
        <w:rPr>
          <w:lang w:val="ru-RU"/>
        </w:rPr>
        <w:t xml:space="preserve">             </w:t>
      </w:r>
    </w:p>
    <w:p w:rsidR="00B736FE" w:rsidRDefault="00B736FE" w:rsidP="00B736FE">
      <w:pPr>
        <w:tabs>
          <w:tab w:val="left" w:pos="6555"/>
        </w:tabs>
        <w:rPr>
          <w:sz w:val="18"/>
          <w:szCs w:val="18"/>
          <w:lang w:val="ru-RU"/>
        </w:rPr>
      </w:pPr>
      <w:r w:rsidRPr="00CF2956">
        <w:rPr>
          <w:lang w:val="ru-RU"/>
        </w:rPr>
        <w:t xml:space="preserve">                                                                                                  </w:t>
      </w:r>
    </w:p>
    <w:p w:rsidR="00B736FE" w:rsidRDefault="00B736FE" w:rsidP="00B736FE">
      <w:pPr>
        <w:tabs>
          <w:tab w:val="left" w:pos="6105"/>
          <w:tab w:val="right" w:pos="9978"/>
        </w:tabs>
        <w:rPr>
          <w:sz w:val="18"/>
          <w:szCs w:val="18"/>
          <w:lang w:val="ru-RU"/>
        </w:rPr>
      </w:pPr>
    </w:p>
    <w:p w:rsidR="00B736FE" w:rsidRPr="00B736FE" w:rsidRDefault="00B736FE" w:rsidP="00B736FE">
      <w:pPr>
        <w:jc w:val="center"/>
        <w:rPr>
          <w:b/>
          <w:lang w:val="ru-RU"/>
        </w:rPr>
      </w:pPr>
      <w:r w:rsidRPr="008543B9">
        <w:rPr>
          <w:b/>
          <w:lang w:val="ru-RU"/>
        </w:rPr>
        <w:t xml:space="preserve">Доходы бюджета </w:t>
      </w:r>
      <w:r>
        <w:rPr>
          <w:b/>
          <w:lang w:val="ru-RU"/>
        </w:rPr>
        <w:t>Калинин</w:t>
      </w:r>
      <w:r w:rsidRPr="008543B9">
        <w:rPr>
          <w:b/>
          <w:lang w:val="ru-RU"/>
        </w:rPr>
        <w:t xml:space="preserve">ского сельского поселения Ремонтненского района </w:t>
      </w:r>
      <w:r w:rsidRPr="002C4903">
        <w:rPr>
          <w:b/>
          <w:lang w:val="ru-RU"/>
        </w:rPr>
        <w:t>кодам классификации доходов бюджета</w:t>
      </w:r>
      <w:r w:rsidRPr="008543B9">
        <w:rPr>
          <w:b/>
          <w:lang w:val="ru-RU"/>
        </w:rPr>
        <w:t xml:space="preserve">, относящихся к доходам бюджета </w:t>
      </w:r>
      <w:r>
        <w:rPr>
          <w:b/>
          <w:lang w:val="ru-RU"/>
        </w:rPr>
        <w:t>Калини</w:t>
      </w:r>
      <w:r w:rsidRPr="008543B9">
        <w:rPr>
          <w:b/>
          <w:lang w:val="ru-RU"/>
        </w:rPr>
        <w:t>нского сельского поселения Ремонтненского района, за 201</w:t>
      </w:r>
      <w:r>
        <w:rPr>
          <w:b/>
          <w:lang w:val="ru-RU"/>
        </w:rPr>
        <w:t>4</w:t>
      </w:r>
      <w:r w:rsidRPr="008543B9">
        <w:rPr>
          <w:b/>
          <w:lang w:val="ru-RU"/>
        </w:rPr>
        <w:t xml:space="preserve"> год</w:t>
      </w:r>
    </w:p>
    <w:p w:rsidR="00B736FE" w:rsidRPr="00C81014" w:rsidRDefault="00B736FE" w:rsidP="00B736FE">
      <w:pPr>
        <w:pStyle w:val="Web"/>
        <w:spacing w:before="0" w:after="0"/>
        <w:jc w:val="right"/>
        <w:rPr>
          <w:rFonts w:ascii="Times New Roman" w:hAnsi="Times New Roman"/>
        </w:rPr>
      </w:pPr>
      <w:r w:rsidRPr="00C81014">
        <w:rPr>
          <w:rFonts w:ascii="Times New Roman" w:hAnsi="Times New Roman"/>
        </w:rPr>
        <w:t>(тыс. рублей)</w:t>
      </w:r>
    </w:p>
    <w:tbl>
      <w:tblPr>
        <w:tblW w:w="102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980"/>
        <w:gridCol w:w="5747"/>
        <w:gridCol w:w="1494"/>
      </w:tblGrid>
      <w:tr w:rsidR="00B736FE" w:rsidRPr="00C81014" w:rsidTr="005F11BA">
        <w:trPr>
          <w:jc w:val="center"/>
        </w:trPr>
        <w:tc>
          <w:tcPr>
            <w:tcW w:w="2980" w:type="dxa"/>
            <w:tcMar>
              <w:top w:w="0" w:type="dxa"/>
              <w:left w:w="15" w:type="dxa"/>
              <w:bottom w:w="0" w:type="dxa"/>
              <w:right w:w="15" w:type="dxa"/>
            </w:tcMar>
          </w:tcPr>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Код</w:t>
            </w:r>
          </w:p>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БК РФ</w:t>
            </w:r>
          </w:p>
        </w:tc>
        <w:tc>
          <w:tcPr>
            <w:tcW w:w="5747" w:type="dxa"/>
            <w:tcMar>
              <w:top w:w="0" w:type="dxa"/>
              <w:left w:w="15" w:type="dxa"/>
              <w:bottom w:w="0" w:type="dxa"/>
              <w:right w:w="15" w:type="dxa"/>
            </w:tcMar>
            <w:vAlign w:val="center"/>
          </w:tcPr>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Наименование статьи</w:t>
            </w:r>
          </w:p>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доходов</w:t>
            </w:r>
          </w:p>
        </w:tc>
        <w:tc>
          <w:tcPr>
            <w:tcW w:w="1494" w:type="dxa"/>
            <w:tcMar>
              <w:top w:w="0" w:type="dxa"/>
              <w:left w:w="15" w:type="dxa"/>
              <w:bottom w:w="0" w:type="dxa"/>
              <w:right w:w="15" w:type="dxa"/>
            </w:tcMar>
            <w:vAlign w:val="center"/>
          </w:tcPr>
          <w:p w:rsidR="00B736FE" w:rsidRPr="00C81014" w:rsidRDefault="00B736FE" w:rsidP="005F11BA">
            <w:pPr>
              <w:pStyle w:val="Web"/>
              <w:spacing w:before="0" w:after="0"/>
              <w:jc w:val="center"/>
              <w:rPr>
                <w:rFonts w:ascii="Times New Roman" w:hAnsi="Times New Roman"/>
              </w:rPr>
            </w:pPr>
            <w:r>
              <w:rPr>
                <w:rFonts w:ascii="Times New Roman" w:hAnsi="Times New Roman"/>
              </w:rPr>
              <w:t>Кассовое исполнение</w:t>
            </w:r>
          </w:p>
        </w:tc>
      </w:tr>
      <w:tr w:rsidR="00B736FE" w:rsidRPr="00C81014" w:rsidTr="005F11BA">
        <w:trPr>
          <w:cantSplit/>
          <w:jc w:val="center"/>
        </w:trPr>
        <w:tc>
          <w:tcPr>
            <w:tcW w:w="2980" w:type="dxa"/>
            <w:tcMar>
              <w:top w:w="0" w:type="dxa"/>
              <w:left w:w="15" w:type="dxa"/>
              <w:bottom w:w="0" w:type="dxa"/>
              <w:right w:w="15" w:type="dxa"/>
            </w:tcMar>
          </w:tcPr>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1</w:t>
            </w:r>
          </w:p>
        </w:tc>
        <w:tc>
          <w:tcPr>
            <w:tcW w:w="5747" w:type="dxa"/>
            <w:tcMar>
              <w:top w:w="0" w:type="dxa"/>
              <w:left w:w="15" w:type="dxa"/>
              <w:bottom w:w="0" w:type="dxa"/>
              <w:right w:w="15" w:type="dxa"/>
            </w:tcMar>
            <w:vAlign w:val="center"/>
          </w:tcPr>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2</w:t>
            </w:r>
          </w:p>
        </w:tc>
        <w:tc>
          <w:tcPr>
            <w:tcW w:w="1494" w:type="dxa"/>
            <w:tcMar>
              <w:top w:w="0" w:type="dxa"/>
              <w:left w:w="15" w:type="dxa"/>
              <w:bottom w:w="0" w:type="dxa"/>
              <w:right w:w="15" w:type="dxa"/>
            </w:tcMar>
            <w:vAlign w:val="center"/>
          </w:tcPr>
          <w:p w:rsidR="00B736FE" w:rsidRPr="00C81014" w:rsidRDefault="00B736FE" w:rsidP="005F11BA">
            <w:pPr>
              <w:pStyle w:val="Web"/>
              <w:spacing w:before="0" w:after="0"/>
              <w:jc w:val="center"/>
              <w:rPr>
                <w:rFonts w:ascii="Times New Roman" w:hAnsi="Times New Roman"/>
              </w:rPr>
            </w:pPr>
            <w:r w:rsidRPr="00C81014">
              <w:rPr>
                <w:rFonts w:ascii="Times New Roman" w:hAnsi="Times New Roman"/>
              </w:rPr>
              <w:t>3</w:t>
            </w:r>
          </w:p>
        </w:tc>
      </w:tr>
      <w:tr w:rsidR="00B736FE" w:rsidRPr="00AB61A6" w:rsidTr="005F11BA">
        <w:trPr>
          <w:trHeight w:val="298"/>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000 1 00 00000 00 0000 000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ind w:hanging="359"/>
              <w:rPr>
                <w:rFonts w:ascii="Times New Roman" w:hAnsi="Times New Roman"/>
                <w:b/>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1935,6</w:t>
            </w:r>
          </w:p>
        </w:tc>
      </w:tr>
      <w:tr w:rsidR="00B736FE" w:rsidRPr="00AB61A6" w:rsidTr="005F11BA">
        <w:trPr>
          <w:trHeight w:val="298"/>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lang w:val="en-US"/>
              </w:rPr>
              <w:t xml:space="preserve">182 </w:t>
            </w:r>
            <w:r w:rsidRPr="00AB61A6">
              <w:rPr>
                <w:rFonts w:ascii="Times New Roman" w:hAnsi="Times New Roman"/>
                <w:b/>
                <w:sz w:val="22"/>
                <w:szCs w:val="22"/>
              </w:rPr>
              <w:t>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ind w:hanging="359"/>
              <w:rPr>
                <w:rFonts w:ascii="Times New Roman" w:hAnsi="Times New Roman"/>
                <w:b/>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Pr>
                <w:rFonts w:ascii="Times New Roman" w:hAnsi="Times New Roman"/>
                <w:b/>
                <w:sz w:val="22"/>
                <w:szCs w:val="22"/>
                <w:lang w:val="en-US"/>
              </w:rPr>
              <w:t>842.9</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lang w:val="en-US"/>
              </w:rPr>
              <w:t xml:space="preserve">182 </w:t>
            </w:r>
            <w:r w:rsidRPr="00AB61A6">
              <w:rPr>
                <w:rFonts w:ascii="Times New Roman" w:hAnsi="Times New Roman"/>
                <w:b/>
                <w:sz w:val="22"/>
                <w:szCs w:val="22"/>
              </w:rPr>
              <w:t>1 01 00000 00 0000 000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 xml:space="preserve">Налоги на прибыль, доходы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4</w:t>
            </w:r>
            <w:r w:rsidRPr="00AB61A6">
              <w:rPr>
                <w:rFonts w:ascii="Times New Roman" w:hAnsi="Times New Roman"/>
                <w:b/>
                <w:sz w:val="22"/>
                <w:szCs w:val="22"/>
                <w:lang w:val="en-US"/>
              </w:rPr>
              <w:t>36</w:t>
            </w:r>
            <w:r w:rsidRPr="00AB61A6">
              <w:rPr>
                <w:rFonts w:ascii="Times New Roman" w:hAnsi="Times New Roman"/>
                <w:b/>
                <w:sz w:val="22"/>
                <w:szCs w:val="22"/>
              </w:rPr>
              <w:t>,</w:t>
            </w:r>
            <w:r w:rsidRPr="00AB61A6">
              <w:rPr>
                <w:rFonts w:ascii="Times New Roman" w:hAnsi="Times New Roman"/>
                <w:b/>
                <w:sz w:val="22"/>
                <w:szCs w:val="22"/>
                <w:lang w:val="en-US"/>
              </w:rPr>
              <w:t>1</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lang w:val="en-US"/>
              </w:rPr>
              <w:t xml:space="preserve">182 </w:t>
            </w:r>
            <w:r w:rsidRPr="00AB61A6">
              <w:rPr>
                <w:rFonts w:ascii="Times New Roman" w:hAnsi="Times New Roman"/>
                <w:sz w:val="22"/>
                <w:szCs w:val="22"/>
              </w:rPr>
              <w:t>1 01 02000 01 0000 110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на доходы физических лиц</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4</w:t>
            </w:r>
            <w:r w:rsidRPr="00AB61A6">
              <w:rPr>
                <w:rFonts w:ascii="Times New Roman" w:hAnsi="Times New Roman"/>
                <w:sz w:val="22"/>
                <w:szCs w:val="22"/>
                <w:lang w:val="en-US"/>
              </w:rPr>
              <w:t>36</w:t>
            </w:r>
            <w:r w:rsidRPr="00AB61A6">
              <w:rPr>
                <w:rFonts w:ascii="Times New Roman" w:hAnsi="Times New Roman"/>
                <w:sz w:val="22"/>
                <w:szCs w:val="22"/>
              </w:rPr>
              <w:t>,</w:t>
            </w:r>
            <w:r w:rsidRPr="00AB61A6">
              <w:rPr>
                <w:rFonts w:ascii="Times New Roman" w:hAnsi="Times New Roman"/>
                <w:sz w:val="22"/>
                <w:szCs w:val="22"/>
                <w:lang w:val="en-US"/>
              </w:rPr>
              <w:t>1</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lang w:val="en-US"/>
              </w:rPr>
              <w:t xml:space="preserve">182 </w:t>
            </w:r>
            <w:r w:rsidRPr="00AB61A6">
              <w:rPr>
                <w:rFonts w:ascii="Times New Roman" w:hAnsi="Times New Roman"/>
                <w:sz w:val="22"/>
                <w:szCs w:val="22"/>
              </w:rPr>
              <w:t>1 01 020</w:t>
            </w:r>
            <w:r w:rsidRPr="00AB61A6">
              <w:rPr>
                <w:rFonts w:ascii="Times New Roman" w:hAnsi="Times New Roman"/>
                <w:sz w:val="22"/>
                <w:szCs w:val="22"/>
                <w:lang w:val="en-US"/>
              </w:rPr>
              <w:t>1</w:t>
            </w:r>
            <w:r w:rsidRPr="00AB61A6">
              <w:rPr>
                <w:rFonts w:ascii="Times New Roman" w:hAnsi="Times New Roman"/>
                <w:sz w:val="22"/>
                <w:szCs w:val="22"/>
              </w:rPr>
              <w:t xml:space="preserve">0 01 0000 110 </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227ˡ и 228 Налогового кодекса Российской Федерации.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4</w:t>
            </w:r>
            <w:r w:rsidRPr="00AB61A6">
              <w:rPr>
                <w:rFonts w:ascii="Times New Roman" w:hAnsi="Times New Roman"/>
                <w:sz w:val="22"/>
                <w:szCs w:val="22"/>
                <w:lang w:val="en-US"/>
              </w:rPr>
              <w:t>34</w:t>
            </w:r>
            <w:r w:rsidRPr="00AB61A6">
              <w:rPr>
                <w:rFonts w:ascii="Times New Roman" w:hAnsi="Times New Roman"/>
                <w:sz w:val="22"/>
                <w:szCs w:val="22"/>
              </w:rPr>
              <w:t>,</w:t>
            </w:r>
            <w:r w:rsidRPr="00AB61A6">
              <w:rPr>
                <w:rFonts w:ascii="Times New Roman" w:hAnsi="Times New Roman"/>
                <w:sz w:val="22"/>
                <w:szCs w:val="22"/>
                <w:lang w:val="en-US"/>
              </w:rPr>
              <w:t>8</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lang w:val="en-US"/>
              </w:rPr>
              <w:t>182 1 01 02030 01 0000 110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на доходы физических лиц с доходов, полученных физическими лицами, не являющимися налоговыми резедентами Российской Федерации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1,3</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182 1 05 00000 00 0000 000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Налоги на совокупный доход.</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141,1</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 xml:space="preserve">182 </w:t>
            </w:r>
            <w:r w:rsidRPr="00AB61A6">
              <w:rPr>
                <w:rFonts w:ascii="Times New Roman" w:hAnsi="Times New Roman"/>
                <w:sz w:val="22"/>
                <w:szCs w:val="22"/>
                <w:lang w:val="en-US"/>
              </w:rPr>
              <w:t xml:space="preserve">1 05 01000 00 0000 110 </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Налог, взимаемый в связи с применением упрощенной системы налогообложения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32,5</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182 1 05 01010 01 0000 110 </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взимаемый с налогоплательщиков, выбравших в качестве объекта налогообложения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28,8</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182 1 05 01020 01 0000 110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lang w:val="en-US"/>
              </w:rPr>
              <w:t>0</w:t>
            </w:r>
            <w:r w:rsidRPr="00AB61A6">
              <w:rPr>
                <w:rFonts w:ascii="Times New Roman" w:hAnsi="Times New Roman"/>
                <w:sz w:val="22"/>
                <w:szCs w:val="22"/>
              </w:rPr>
              <w:t>,6</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182 1 05 01050 01 0000 110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Минимальный налог, зачисляемый в бюджеты субъектов Российской Федерации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3,1</w:t>
            </w:r>
          </w:p>
        </w:tc>
      </w:tr>
      <w:tr w:rsidR="00B736FE" w:rsidRPr="00AB61A6" w:rsidTr="005F11BA">
        <w:trPr>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182 1 05 03000 00 0000 110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Единый сельскохозяйственный налог</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lang w:val="en-US"/>
              </w:rPr>
              <w:t>10</w:t>
            </w:r>
            <w:r w:rsidRPr="00AB61A6">
              <w:rPr>
                <w:rFonts w:ascii="Times New Roman" w:hAnsi="Times New Roman"/>
                <w:sz w:val="22"/>
                <w:szCs w:val="22"/>
              </w:rPr>
              <w:t>8,6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182 1 05 03010 01 0000 110 </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Единый сельскохозяйственный налог</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lang w:val="en-US"/>
              </w:rPr>
              <w:t>10</w:t>
            </w:r>
            <w:r w:rsidRPr="00AB61A6">
              <w:rPr>
                <w:rFonts w:ascii="Times New Roman" w:hAnsi="Times New Roman"/>
                <w:sz w:val="22"/>
                <w:szCs w:val="22"/>
              </w:rPr>
              <w:t>8,6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182 1 06 00000 00 0000 000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Налоги на имущество</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265,7</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182 1 06 01000 00 0000 110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на имущество физических лиц</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43,7</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182 1 06 01030 10 0000 110 </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43,7</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182 1 06 06000 00 0000 110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Земельный налог</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222,0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182 1 06 06010 00 0000 110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180,3</w:t>
            </w:r>
          </w:p>
        </w:tc>
      </w:tr>
      <w:tr w:rsidR="00B736FE" w:rsidRPr="00AB61A6" w:rsidTr="005F11BA">
        <w:trPr>
          <w:trHeight w:val="1341"/>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182 1 06 06013 10 0000 110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180,3</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182 1 06 06020 00 0000 110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Земельный налог, взимаемый по ставкам, установленным в соответствии с подпунктом 2 пункта 1 статьи 394 Налогового кодекса Российской Федерации.</w:t>
            </w:r>
          </w:p>
          <w:p w:rsidR="00B736FE" w:rsidRPr="00AB61A6" w:rsidRDefault="00B736FE" w:rsidP="005F11BA">
            <w:pPr>
              <w:pStyle w:val="Web"/>
              <w:spacing w:before="0" w:after="0"/>
              <w:rPr>
                <w:rFonts w:ascii="Times New Roman" w:hAnsi="Times New Roman"/>
              </w:rPr>
            </w:pP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41,7</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182 1 06 06023 10 0000 110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Земельный налог, взимаемый по ставкам, установленным в </w:t>
            </w:r>
            <w:r w:rsidRPr="00AB61A6">
              <w:rPr>
                <w:rFonts w:ascii="Times New Roman" w:hAnsi="Times New Roman"/>
                <w:sz w:val="22"/>
                <w:szCs w:val="22"/>
              </w:rPr>
              <w:lastRenderedPageBreak/>
              <w:t>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lastRenderedPageBreak/>
              <w:t>41,7</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lang w:val="en-US"/>
              </w:rPr>
              <w:lastRenderedPageBreak/>
              <w:t>8</w:t>
            </w:r>
            <w:r w:rsidRPr="00AB61A6">
              <w:rPr>
                <w:rFonts w:ascii="Times New Roman" w:hAnsi="Times New Roman"/>
                <w:b/>
                <w:sz w:val="22"/>
                <w:szCs w:val="22"/>
              </w:rPr>
              <w:t>0</w:t>
            </w:r>
            <w:r w:rsidRPr="00AB61A6">
              <w:rPr>
                <w:rFonts w:ascii="Times New Roman" w:hAnsi="Times New Roman"/>
                <w:b/>
                <w:sz w:val="22"/>
                <w:szCs w:val="22"/>
                <w:lang w:val="en-US"/>
              </w:rPr>
              <w:t xml:space="preserve">2 </w:t>
            </w:r>
            <w:r w:rsidRPr="00AB61A6">
              <w:rPr>
                <w:rFonts w:ascii="Times New Roman" w:hAnsi="Times New Roman"/>
                <w:b/>
                <w:sz w:val="22"/>
                <w:szCs w:val="22"/>
              </w:rPr>
              <w:t>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6,8</w:t>
            </w:r>
          </w:p>
        </w:tc>
      </w:tr>
      <w:tr w:rsidR="00B736FE" w:rsidRPr="00AB61A6" w:rsidTr="005F11BA">
        <w:trPr>
          <w:trHeight w:val="287"/>
          <w:jc w:val="center"/>
        </w:trPr>
        <w:tc>
          <w:tcPr>
            <w:tcW w:w="2980" w:type="dxa"/>
            <w:tcMar>
              <w:top w:w="0" w:type="dxa"/>
              <w:left w:w="15" w:type="dxa"/>
              <w:bottom w:w="0" w:type="dxa"/>
              <w:right w:w="15" w:type="dxa"/>
            </w:tcMar>
            <w:vAlign w:val="bottom"/>
          </w:tcPr>
          <w:p w:rsidR="00B736FE" w:rsidRPr="00AB61A6" w:rsidRDefault="00B736FE" w:rsidP="005F11BA">
            <w:pPr>
              <w:jc w:val="center"/>
              <w:rPr>
                <w:b/>
                <w:snapToGrid w:val="0"/>
              </w:rPr>
            </w:pPr>
            <w:r w:rsidRPr="00AB61A6">
              <w:rPr>
                <w:b/>
                <w:snapToGrid w:val="0"/>
                <w:sz w:val="22"/>
                <w:szCs w:val="22"/>
                <w:lang w:val="ru-RU"/>
              </w:rPr>
              <w:t xml:space="preserve">802 </w:t>
            </w:r>
            <w:r w:rsidRPr="00AB61A6">
              <w:rPr>
                <w:b/>
                <w:snapToGrid w:val="0"/>
                <w:sz w:val="22"/>
                <w:szCs w:val="22"/>
              </w:rPr>
              <w:t>1 16 00000 00 0000 000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napToGrid w:val="0"/>
                <w:color w:val="000000"/>
                <w:sz w:val="22"/>
                <w:szCs w:val="22"/>
              </w:rPr>
              <w:t>ШТРАФЫ, САНКЦИИ, ВОЗМЕЩЕНИЕ УЩЕРБА</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6,8</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snapToGrid w:val="0"/>
                <w:sz w:val="22"/>
                <w:szCs w:val="22"/>
              </w:rPr>
              <w:t>802 1 16 50000 00 0000 140</w:t>
            </w:r>
          </w:p>
        </w:tc>
        <w:tc>
          <w:tcPr>
            <w:tcW w:w="5747" w:type="dxa"/>
            <w:tcMar>
              <w:top w:w="0" w:type="dxa"/>
              <w:left w:w="15" w:type="dxa"/>
              <w:bottom w:w="0" w:type="dxa"/>
              <w:right w:w="15" w:type="dxa"/>
            </w:tcMar>
          </w:tcPr>
          <w:p w:rsidR="00B736FE" w:rsidRPr="00AB61A6" w:rsidRDefault="00B736FE" w:rsidP="005F11BA">
            <w:pPr>
              <w:rPr>
                <w:snapToGrid w:val="0"/>
                <w:color w:val="000000"/>
                <w:lang w:val="ru-RU"/>
              </w:rPr>
            </w:pPr>
            <w:r w:rsidRPr="00AB61A6">
              <w:rPr>
                <w:snapToGrid w:val="0"/>
                <w:color w:val="000000"/>
                <w:sz w:val="22"/>
                <w:szCs w:val="22"/>
                <w:lang w:val="ru-RU"/>
              </w:rPr>
              <w:t>Прочие поступления от денежных взысканий (штрафов) и иных сумм в возмещение ущерба</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6,8</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snapToGrid w:val="0"/>
                <w:sz w:val="22"/>
                <w:szCs w:val="22"/>
              </w:rPr>
              <w:t>802 1 16 51040 02 0000 140</w:t>
            </w:r>
          </w:p>
        </w:tc>
        <w:tc>
          <w:tcPr>
            <w:tcW w:w="5747" w:type="dxa"/>
            <w:tcMar>
              <w:top w:w="0" w:type="dxa"/>
              <w:left w:w="15" w:type="dxa"/>
              <w:bottom w:w="0" w:type="dxa"/>
              <w:right w:w="15" w:type="dxa"/>
            </w:tcMar>
          </w:tcPr>
          <w:p w:rsidR="00B736FE" w:rsidRPr="00AB61A6" w:rsidRDefault="00B736FE" w:rsidP="005F11BA">
            <w:pPr>
              <w:rPr>
                <w:snapToGrid w:val="0"/>
                <w:color w:val="000000"/>
                <w:lang w:val="ru-RU"/>
              </w:rPr>
            </w:pPr>
            <w:r w:rsidRPr="00AB61A6">
              <w:rPr>
                <w:snapToGrid w:val="0"/>
                <w:color w:val="000000"/>
                <w:sz w:val="22"/>
                <w:szCs w:val="22"/>
                <w:lang w:val="ru-RU"/>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6,8</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lang w:val="en-US"/>
              </w:rPr>
              <w:t>8</w:t>
            </w:r>
            <w:r w:rsidRPr="00AB61A6">
              <w:rPr>
                <w:rFonts w:ascii="Times New Roman" w:hAnsi="Times New Roman"/>
                <w:b/>
                <w:sz w:val="22"/>
                <w:szCs w:val="22"/>
              </w:rPr>
              <w:t>15</w:t>
            </w:r>
            <w:r w:rsidRPr="00AB61A6">
              <w:rPr>
                <w:rFonts w:ascii="Times New Roman" w:hAnsi="Times New Roman"/>
                <w:b/>
                <w:sz w:val="22"/>
                <w:szCs w:val="22"/>
                <w:lang w:val="en-US"/>
              </w:rPr>
              <w:t xml:space="preserve"> </w:t>
            </w:r>
            <w:r w:rsidRPr="00AB61A6">
              <w:rPr>
                <w:rFonts w:ascii="Times New Roman" w:hAnsi="Times New Roman"/>
                <w:b/>
                <w:sz w:val="22"/>
                <w:szCs w:val="22"/>
              </w:rPr>
              <w:t>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84,</w:t>
            </w:r>
            <w:r>
              <w:rPr>
                <w:rFonts w:ascii="Times New Roman" w:hAnsi="Times New Roman"/>
                <w:b/>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815 1 11 00000 00 0000 000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Доходы от использования имущества,</w:t>
            </w:r>
          </w:p>
          <w:p w:rsidR="00B736FE" w:rsidRPr="00AB61A6" w:rsidRDefault="00B736FE" w:rsidP="005F11BA">
            <w:pPr>
              <w:pStyle w:val="Web"/>
              <w:spacing w:before="0" w:after="0"/>
              <w:rPr>
                <w:rFonts w:ascii="Times New Roman" w:hAnsi="Times New Roman"/>
              </w:rPr>
            </w:pPr>
            <w:r w:rsidRPr="00AB61A6">
              <w:rPr>
                <w:rFonts w:ascii="Times New Roman" w:hAnsi="Times New Roman"/>
                <w:b/>
                <w:sz w:val="22"/>
                <w:szCs w:val="22"/>
              </w:rPr>
              <w:t>находящегося в государственной и муниципальной собственности.</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84,</w:t>
            </w:r>
            <w:r>
              <w:rPr>
                <w:rFonts w:ascii="Times New Roman" w:hAnsi="Times New Roman"/>
                <w:b/>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sz w:val="22"/>
                <w:szCs w:val="22"/>
              </w:rPr>
              <w:t>815 1 11 05000 00 0000 120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84,</w:t>
            </w:r>
            <w:r>
              <w:rPr>
                <w:rFonts w:ascii="Times New Roman" w:hAnsi="Times New Roman"/>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sz w:val="22"/>
                <w:szCs w:val="22"/>
              </w:rPr>
              <w:t>815 1 11 05010 00 0000 120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84,</w:t>
            </w:r>
            <w:r>
              <w:rPr>
                <w:rFonts w:ascii="Times New Roman" w:hAnsi="Times New Roman"/>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815 1 11 05013 10 0000 120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84,</w:t>
            </w:r>
            <w:r>
              <w:rPr>
                <w:rFonts w:ascii="Times New Roman" w:hAnsi="Times New Roman"/>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b/>
                <w:sz w:val="22"/>
                <w:szCs w:val="22"/>
                <w:lang w:val="en-US"/>
              </w:rPr>
              <w:t>8</w:t>
            </w:r>
            <w:r w:rsidRPr="00AB61A6">
              <w:rPr>
                <w:rFonts w:ascii="Times New Roman" w:hAnsi="Times New Roman"/>
                <w:b/>
                <w:sz w:val="22"/>
                <w:szCs w:val="22"/>
              </w:rPr>
              <w:t>57</w:t>
            </w:r>
            <w:r w:rsidRPr="00AB61A6">
              <w:rPr>
                <w:rFonts w:ascii="Times New Roman" w:hAnsi="Times New Roman"/>
                <w:b/>
                <w:sz w:val="22"/>
                <w:szCs w:val="22"/>
                <w:lang w:val="en-US"/>
              </w:rPr>
              <w:t xml:space="preserve"> </w:t>
            </w:r>
            <w:r w:rsidRPr="00AB61A6">
              <w:rPr>
                <w:rFonts w:ascii="Times New Roman" w:hAnsi="Times New Roman"/>
                <w:b/>
                <w:sz w:val="22"/>
                <w:szCs w:val="22"/>
              </w:rPr>
              <w:t>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30,0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b/>
                <w:snapToGrid w:val="0"/>
                <w:sz w:val="22"/>
                <w:szCs w:val="22"/>
              </w:rPr>
              <w:t>857 1 16 00000 00 0000 000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b/>
                <w:snapToGrid w:val="0"/>
                <w:color w:val="000000"/>
                <w:sz w:val="22"/>
                <w:szCs w:val="22"/>
              </w:rPr>
              <w:t>ШТРАФЫ, САНКЦИИ, ВОЗМЕЩЕНИЕ УЩЕРБА</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30,0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napToGrid w:val="0"/>
                <w:sz w:val="22"/>
                <w:szCs w:val="22"/>
              </w:rPr>
              <w:t>857 1 16 50000 00 0000 140</w:t>
            </w:r>
          </w:p>
        </w:tc>
        <w:tc>
          <w:tcPr>
            <w:tcW w:w="5747" w:type="dxa"/>
            <w:tcMar>
              <w:top w:w="0" w:type="dxa"/>
              <w:left w:w="15" w:type="dxa"/>
              <w:bottom w:w="0" w:type="dxa"/>
              <w:right w:w="15" w:type="dxa"/>
            </w:tcMar>
          </w:tcPr>
          <w:p w:rsidR="00B736FE" w:rsidRPr="00AB61A6" w:rsidRDefault="00B736FE" w:rsidP="005F11BA">
            <w:pPr>
              <w:rPr>
                <w:snapToGrid w:val="0"/>
                <w:color w:val="000000"/>
                <w:lang w:val="ru-RU"/>
              </w:rPr>
            </w:pPr>
            <w:r w:rsidRPr="00AB61A6">
              <w:rPr>
                <w:snapToGrid w:val="0"/>
                <w:color w:val="000000"/>
                <w:sz w:val="22"/>
                <w:szCs w:val="22"/>
                <w:lang w:val="ru-RU"/>
              </w:rPr>
              <w:t>Прочие поступления от денежных взысканий (штрафов) и иных сумм в возмещение ущерба</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30,0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snapToGrid w:val="0"/>
              </w:rPr>
            </w:pPr>
            <w:r w:rsidRPr="00AB61A6">
              <w:rPr>
                <w:rFonts w:ascii="Times New Roman" w:hAnsi="Times New Roman"/>
                <w:snapToGrid w:val="0"/>
                <w:sz w:val="22"/>
                <w:szCs w:val="22"/>
              </w:rPr>
              <w:t>857 1 16 51040 02 0000 140</w:t>
            </w:r>
          </w:p>
        </w:tc>
        <w:tc>
          <w:tcPr>
            <w:tcW w:w="5747" w:type="dxa"/>
            <w:tcMar>
              <w:top w:w="0" w:type="dxa"/>
              <w:left w:w="15" w:type="dxa"/>
              <w:bottom w:w="0" w:type="dxa"/>
              <w:right w:w="15" w:type="dxa"/>
            </w:tcMar>
          </w:tcPr>
          <w:p w:rsidR="00B736FE" w:rsidRPr="00AB61A6" w:rsidRDefault="00B736FE" w:rsidP="005F11BA">
            <w:pPr>
              <w:rPr>
                <w:snapToGrid w:val="0"/>
                <w:color w:val="000000"/>
                <w:lang w:val="ru-RU"/>
              </w:rPr>
            </w:pPr>
            <w:r w:rsidRPr="00AB61A6">
              <w:rPr>
                <w:snapToGrid w:val="0"/>
                <w:color w:val="000000"/>
                <w:sz w:val="22"/>
                <w:szCs w:val="22"/>
                <w:lang w:val="ru-RU"/>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30,0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902</w:t>
            </w:r>
            <w:r w:rsidRPr="00AB61A6">
              <w:rPr>
                <w:rFonts w:ascii="Times New Roman" w:hAnsi="Times New Roman"/>
                <w:b/>
                <w:sz w:val="22"/>
                <w:szCs w:val="22"/>
                <w:lang w:val="en-US"/>
              </w:rPr>
              <w:t xml:space="preserve"> </w:t>
            </w:r>
            <w:r w:rsidRPr="00AB61A6">
              <w:rPr>
                <w:rFonts w:ascii="Times New Roman" w:hAnsi="Times New Roman"/>
                <w:b/>
                <w:sz w:val="22"/>
                <w:szCs w:val="22"/>
              </w:rPr>
              <w:t>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0,6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napToGrid w:val="0"/>
                <w:sz w:val="22"/>
                <w:szCs w:val="22"/>
              </w:rPr>
              <w:t>902 1 14 00000 00 0000 000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napToGrid w:val="0"/>
                <w:color w:val="000000"/>
                <w:sz w:val="22"/>
                <w:szCs w:val="22"/>
              </w:rPr>
              <w:t>Доходы от продажи материальных и нематериальных активов</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0,6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902 1 14 06000 00 0000 430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snapToGrid w:val="0"/>
                <w:color w:val="000000"/>
                <w:sz w:val="22"/>
                <w:szCs w:val="2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0,6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902 1 14 06013 10 0000 430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snapToGrid w:val="0"/>
                <w:color w:val="000000"/>
                <w:sz w:val="22"/>
                <w:szCs w:val="22"/>
              </w:rPr>
              <w:t xml:space="preserve">Доходы от продажи земельных участков, </w:t>
            </w:r>
            <w:r w:rsidRPr="00AB61A6">
              <w:rPr>
                <w:rFonts w:ascii="Times New Roman" w:hAnsi="Times New Roman"/>
                <w:sz w:val="22"/>
                <w:szCs w:val="22"/>
              </w:rPr>
              <w:t>государственная собственность на которые не разграничена и которые расположены в границах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0,6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951 1 00 00000 00 0000 000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НАНАЛОГОВЫЕ И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Pr>
                <w:rFonts w:ascii="Times New Roman" w:hAnsi="Times New Roman"/>
                <w:b/>
                <w:sz w:val="22"/>
                <w:szCs w:val="22"/>
                <w:lang w:val="en-US"/>
              </w:rPr>
              <w:t>970.7</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951 1 08 00000 00 0000 000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Государственная пошлина</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10,9</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951 1 08 04000 01 0000 110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Государственная пошлина за совершение нотариальных действий (за исключением действий, совершаемых </w:t>
            </w:r>
            <w:r w:rsidRPr="00AB61A6">
              <w:rPr>
                <w:rFonts w:ascii="Times New Roman" w:hAnsi="Times New Roman"/>
                <w:sz w:val="22"/>
                <w:szCs w:val="22"/>
              </w:rPr>
              <w:lastRenderedPageBreak/>
              <w:t>консульскими учреждениями Российской Федерации)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lastRenderedPageBreak/>
              <w:t>10,9</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lastRenderedPageBreak/>
              <w:t>951 1 08 04020 01 0000 110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10,9</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951 1 11 00000 00 0000 000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Доходы от использования имущества,</w:t>
            </w:r>
          </w:p>
          <w:p w:rsidR="00B736FE" w:rsidRPr="00AB61A6" w:rsidRDefault="00B736FE" w:rsidP="005F11BA">
            <w:pPr>
              <w:pStyle w:val="Web"/>
              <w:spacing w:before="0" w:after="0"/>
              <w:rPr>
                <w:rFonts w:ascii="Times New Roman" w:hAnsi="Times New Roman"/>
              </w:rPr>
            </w:pPr>
            <w:r w:rsidRPr="00AB61A6">
              <w:rPr>
                <w:rFonts w:ascii="Times New Roman" w:hAnsi="Times New Roman"/>
                <w:b/>
                <w:sz w:val="22"/>
                <w:szCs w:val="22"/>
              </w:rPr>
              <w:t>находящегося в государственной и муниципальной собственности.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184,1</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951 1 11 05000 00 0000 120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184,1</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951 1 11 05020 00 0000 120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184,1</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951 1 11 05025 10 0000 120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184,1</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951 1 13 00000 00 0000 000</w:t>
            </w:r>
          </w:p>
        </w:tc>
        <w:tc>
          <w:tcPr>
            <w:tcW w:w="5747" w:type="dxa"/>
            <w:tcMar>
              <w:top w:w="0" w:type="dxa"/>
              <w:left w:w="15" w:type="dxa"/>
              <w:bottom w:w="0" w:type="dxa"/>
              <w:right w:w="15" w:type="dxa"/>
            </w:tcMar>
          </w:tcPr>
          <w:p w:rsidR="00B736FE" w:rsidRPr="00AB61A6" w:rsidRDefault="00B736FE" w:rsidP="005F11BA">
            <w:pPr>
              <w:rPr>
                <w:b/>
                <w:lang w:val="ru-RU"/>
              </w:rPr>
            </w:pPr>
            <w:r w:rsidRPr="00AB61A6">
              <w:rPr>
                <w:b/>
                <w:sz w:val="22"/>
                <w:szCs w:val="22"/>
                <w:lang w:val="ru-RU"/>
              </w:rPr>
              <w:t>ДОХОДЫ ОТ ОКАЗАНИЯ ПЛАТНЫХ УСЛУГ (РАБОТ) И КОМПЕНСАЦИИ ЗАТРАТ ГОСУДАРСТВА</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7,0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951 1 13 01000 00 0000 130</w:t>
            </w:r>
          </w:p>
        </w:tc>
        <w:tc>
          <w:tcPr>
            <w:tcW w:w="5747" w:type="dxa"/>
            <w:tcMar>
              <w:top w:w="0" w:type="dxa"/>
              <w:left w:w="15" w:type="dxa"/>
              <w:bottom w:w="0" w:type="dxa"/>
              <w:right w:w="15" w:type="dxa"/>
            </w:tcMar>
          </w:tcPr>
          <w:p w:rsidR="00B736FE" w:rsidRPr="00AB61A6" w:rsidRDefault="00B736FE" w:rsidP="005F11BA">
            <w:pPr>
              <w:rPr>
                <w:lang w:val="ru-RU"/>
              </w:rPr>
            </w:pPr>
            <w:r w:rsidRPr="00AB61A6">
              <w:rPr>
                <w:sz w:val="22"/>
                <w:szCs w:val="22"/>
                <w:lang w:val="ru-RU"/>
              </w:rPr>
              <w:t>Доходы от оказания платных услуг (работ)</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7,0</w:t>
            </w:r>
          </w:p>
        </w:tc>
      </w:tr>
      <w:tr w:rsidR="00B736FE" w:rsidRPr="00AB61A6" w:rsidTr="005F11BA">
        <w:trPr>
          <w:trHeight w:val="287"/>
          <w:jc w:val="center"/>
        </w:trPr>
        <w:tc>
          <w:tcPr>
            <w:tcW w:w="2980" w:type="dxa"/>
            <w:tcMar>
              <w:top w:w="0" w:type="dxa"/>
              <w:left w:w="15" w:type="dxa"/>
              <w:bottom w:w="0" w:type="dxa"/>
              <w:right w:w="15" w:type="dxa"/>
            </w:tcMar>
            <w:vAlign w:val="bottom"/>
          </w:tcPr>
          <w:p w:rsidR="00B736FE" w:rsidRPr="00AB61A6" w:rsidRDefault="00B736FE" w:rsidP="005F11BA">
            <w:pPr>
              <w:jc w:val="center"/>
              <w:rPr>
                <w:snapToGrid w:val="0"/>
                <w:lang w:val="ru-RU"/>
              </w:rPr>
            </w:pPr>
            <w:r w:rsidRPr="00AB61A6">
              <w:rPr>
                <w:snapToGrid w:val="0"/>
                <w:sz w:val="22"/>
                <w:szCs w:val="22"/>
                <w:lang w:val="ru-RU"/>
              </w:rPr>
              <w:t xml:space="preserve">951 1 13 01995 10 0000 130 </w:t>
            </w:r>
          </w:p>
        </w:tc>
        <w:tc>
          <w:tcPr>
            <w:tcW w:w="5747" w:type="dxa"/>
            <w:tcMar>
              <w:top w:w="0" w:type="dxa"/>
              <w:left w:w="15" w:type="dxa"/>
              <w:bottom w:w="0" w:type="dxa"/>
              <w:right w:w="15" w:type="dxa"/>
            </w:tcMar>
          </w:tcPr>
          <w:p w:rsidR="00B736FE" w:rsidRPr="00AB61A6" w:rsidRDefault="00B736FE" w:rsidP="005F11BA">
            <w:pPr>
              <w:rPr>
                <w:lang w:val="ru-RU"/>
              </w:rPr>
            </w:pPr>
            <w:r w:rsidRPr="00AB61A6">
              <w:rPr>
                <w:sz w:val="22"/>
                <w:szCs w:val="22"/>
                <w:lang w:val="ru-RU"/>
              </w:rPr>
              <w:t>Прочие доходы от оказания платных услуг (работ) получателями средств бюджетов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7,0</w:t>
            </w:r>
          </w:p>
        </w:tc>
      </w:tr>
      <w:tr w:rsidR="00B736FE" w:rsidRPr="00AB61A6" w:rsidTr="005F11BA">
        <w:trPr>
          <w:trHeight w:val="287"/>
          <w:jc w:val="center"/>
        </w:trPr>
        <w:tc>
          <w:tcPr>
            <w:tcW w:w="2980" w:type="dxa"/>
            <w:tcMar>
              <w:top w:w="0" w:type="dxa"/>
              <w:left w:w="15" w:type="dxa"/>
              <w:bottom w:w="0" w:type="dxa"/>
              <w:right w:w="15" w:type="dxa"/>
            </w:tcMar>
            <w:vAlign w:val="bottom"/>
          </w:tcPr>
          <w:p w:rsidR="00B736FE" w:rsidRPr="00AB61A6" w:rsidRDefault="00B736FE" w:rsidP="005F11BA">
            <w:pPr>
              <w:jc w:val="center"/>
              <w:rPr>
                <w:b/>
                <w:snapToGrid w:val="0"/>
                <w:lang w:val="ru-RU"/>
              </w:rPr>
            </w:pPr>
            <w:r w:rsidRPr="00AB61A6">
              <w:rPr>
                <w:b/>
                <w:snapToGrid w:val="0"/>
                <w:sz w:val="22"/>
                <w:szCs w:val="22"/>
                <w:lang w:val="ru-RU"/>
              </w:rPr>
              <w:t>951 1 14 00000 00 0000 000</w:t>
            </w:r>
          </w:p>
        </w:tc>
        <w:tc>
          <w:tcPr>
            <w:tcW w:w="5747" w:type="dxa"/>
            <w:tcMar>
              <w:top w:w="0" w:type="dxa"/>
              <w:left w:w="15" w:type="dxa"/>
              <w:bottom w:w="0" w:type="dxa"/>
              <w:right w:w="15" w:type="dxa"/>
            </w:tcMar>
          </w:tcPr>
          <w:p w:rsidR="00B736FE" w:rsidRPr="00AB61A6" w:rsidRDefault="00B736FE" w:rsidP="005F11BA">
            <w:pPr>
              <w:rPr>
                <w:b/>
                <w:snapToGrid w:val="0"/>
                <w:color w:val="000000"/>
                <w:lang w:val="ru-RU"/>
              </w:rPr>
            </w:pPr>
            <w:r w:rsidRPr="00AB61A6">
              <w:rPr>
                <w:b/>
                <w:snapToGrid w:val="0"/>
                <w:color w:val="000000"/>
                <w:sz w:val="22"/>
                <w:szCs w:val="22"/>
                <w:lang w:val="ru-RU"/>
              </w:rPr>
              <w:t>Доходы от продажи материальных и нематериальных активов</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661,9</w:t>
            </w:r>
          </w:p>
        </w:tc>
      </w:tr>
      <w:tr w:rsidR="00B736FE" w:rsidRPr="00AB61A6" w:rsidTr="005F11BA">
        <w:trPr>
          <w:trHeight w:val="287"/>
          <w:jc w:val="center"/>
        </w:trPr>
        <w:tc>
          <w:tcPr>
            <w:tcW w:w="2980" w:type="dxa"/>
            <w:tcMar>
              <w:top w:w="0" w:type="dxa"/>
              <w:left w:w="15" w:type="dxa"/>
              <w:bottom w:w="0" w:type="dxa"/>
              <w:right w:w="15" w:type="dxa"/>
            </w:tcMar>
            <w:vAlign w:val="bottom"/>
          </w:tcPr>
          <w:p w:rsidR="00B736FE" w:rsidRPr="00AB61A6" w:rsidRDefault="00B736FE" w:rsidP="005F11BA">
            <w:pPr>
              <w:jc w:val="center"/>
              <w:rPr>
                <w:snapToGrid w:val="0"/>
                <w:lang w:val="ru-RU"/>
              </w:rPr>
            </w:pPr>
            <w:r w:rsidRPr="00AB61A6">
              <w:rPr>
                <w:snapToGrid w:val="0"/>
                <w:sz w:val="22"/>
                <w:szCs w:val="22"/>
                <w:lang w:val="ru-RU"/>
              </w:rPr>
              <w:t>951 1 14 06000 00 0000 430</w:t>
            </w:r>
          </w:p>
        </w:tc>
        <w:tc>
          <w:tcPr>
            <w:tcW w:w="5747" w:type="dxa"/>
            <w:tcMar>
              <w:top w:w="0" w:type="dxa"/>
              <w:left w:w="15" w:type="dxa"/>
              <w:bottom w:w="0" w:type="dxa"/>
              <w:right w:w="15" w:type="dxa"/>
            </w:tcMar>
          </w:tcPr>
          <w:p w:rsidR="00B736FE" w:rsidRPr="00AB61A6" w:rsidRDefault="00B736FE" w:rsidP="005F11BA">
            <w:pPr>
              <w:rPr>
                <w:snapToGrid w:val="0"/>
                <w:color w:val="000000"/>
                <w:lang w:val="ru-RU"/>
              </w:rPr>
            </w:pPr>
            <w:r w:rsidRPr="00AB61A6">
              <w:rPr>
                <w:snapToGrid w:val="0"/>
                <w:color w:val="000000"/>
                <w:sz w:val="22"/>
                <w:szCs w:val="22"/>
                <w:lang w:val="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661,9</w:t>
            </w:r>
          </w:p>
        </w:tc>
      </w:tr>
      <w:tr w:rsidR="00B736FE" w:rsidRPr="00AB61A6" w:rsidTr="005F11BA">
        <w:trPr>
          <w:trHeight w:val="287"/>
          <w:jc w:val="center"/>
        </w:trPr>
        <w:tc>
          <w:tcPr>
            <w:tcW w:w="2980" w:type="dxa"/>
            <w:tcMar>
              <w:top w:w="0" w:type="dxa"/>
              <w:left w:w="15" w:type="dxa"/>
              <w:bottom w:w="0" w:type="dxa"/>
              <w:right w:w="15" w:type="dxa"/>
            </w:tcMar>
            <w:vAlign w:val="bottom"/>
          </w:tcPr>
          <w:p w:rsidR="00B736FE" w:rsidRPr="00AB61A6" w:rsidRDefault="00B736FE" w:rsidP="005F11BA">
            <w:pPr>
              <w:jc w:val="center"/>
              <w:rPr>
                <w:snapToGrid w:val="0"/>
                <w:lang w:val="ru-RU"/>
              </w:rPr>
            </w:pPr>
            <w:r w:rsidRPr="00AB61A6">
              <w:rPr>
                <w:snapToGrid w:val="0"/>
                <w:sz w:val="22"/>
                <w:szCs w:val="22"/>
                <w:lang w:val="ru-RU"/>
              </w:rPr>
              <w:t>951 1 14 06025 10 0000430</w:t>
            </w:r>
          </w:p>
        </w:tc>
        <w:tc>
          <w:tcPr>
            <w:tcW w:w="5747" w:type="dxa"/>
            <w:tcMar>
              <w:top w:w="0" w:type="dxa"/>
              <w:left w:w="15" w:type="dxa"/>
              <w:bottom w:w="0" w:type="dxa"/>
              <w:right w:w="15" w:type="dxa"/>
            </w:tcMar>
          </w:tcPr>
          <w:p w:rsidR="00B736FE" w:rsidRPr="00AB61A6" w:rsidRDefault="00B736FE" w:rsidP="005F11BA">
            <w:pPr>
              <w:rPr>
                <w:b/>
                <w:snapToGrid w:val="0"/>
                <w:color w:val="000000"/>
                <w:lang w:val="ru-RU"/>
              </w:rPr>
            </w:pPr>
            <w:r w:rsidRPr="00AB61A6">
              <w:rPr>
                <w:snapToGrid w:val="0"/>
                <w:color w:val="000000"/>
                <w:sz w:val="22"/>
                <w:szCs w:val="22"/>
                <w:lang w:val="ru-RU"/>
              </w:rPr>
              <w:t>Доходы от продажи земельных участков, находящихся в собственности поселений (за исключением имущества муниципальных бюджетных и автономных учреждений)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661,9</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951 1 17 00000 00 0000 000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 xml:space="preserve"> Прочие неналоговые доходы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106,8</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951 1 17 05000 00 0000 180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snapToGrid w:val="0"/>
              </w:rPr>
            </w:pPr>
            <w:r w:rsidRPr="00AB61A6">
              <w:rPr>
                <w:rFonts w:ascii="Times New Roman" w:hAnsi="Times New Roman"/>
                <w:sz w:val="22"/>
                <w:szCs w:val="22"/>
              </w:rPr>
              <w:t>Прочие неналоговые доходы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3,6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951 1 17 05050 10 0000 180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snapToGrid w:val="0"/>
              </w:rPr>
            </w:pPr>
            <w:r w:rsidRPr="00AB61A6">
              <w:rPr>
                <w:rFonts w:ascii="Times New Roman" w:hAnsi="Times New Roman"/>
                <w:sz w:val="22"/>
                <w:szCs w:val="22"/>
              </w:rPr>
              <w:t>Прочие неналоговые доходы бюджетов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3,6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951 1 17 14000 00 0000 180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napToGrid w:val="0"/>
                <w:sz w:val="22"/>
                <w:szCs w:val="22"/>
              </w:rPr>
              <w:t>Средства самообложения граждан</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103,2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951 1 17 14030 10 0000 180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napToGrid w:val="0"/>
                <w:sz w:val="22"/>
                <w:szCs w:val="22"/>
              </w:rPr>
              <w:t>Средства самообложения граждан, зачисляемые в бюджеты поселений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103,2 </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951 2 00 00000 00 0000 000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БЕЗВОЗМЕЗДНЫЕ ПОСТУПЛЕНИЯ</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7726,</w:t>
            </w:r>
            <w:r>
              <w:rPr>
                <w:rFonts w:ascii="Times New Roman" w:hAnsi="Times New Roman"/>
                <w:b/>
                <w:sz w:val="22"/>
                <w:szCs w:val="22"/>
                <w:lang w:val="en-US"/>
              </w:rPr>
              <w:t>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951 2 02 00000 00 0000 000</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Безвозмездные поступления от других бюджетов бюджетной системы Российской Федерации</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7726,</w:t>
            </w:r>
            <w:r>
              <w:rPr>
                <w:rFonts w:ascii="Times New Roman" w:hAnsi="Times New Roman"/>
                <w:sz w:val="22"/>
                <w:szCs w:val="22"/>
                <w:lang w:val="en-US"/>
              </w:rPr>
              <w:t>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951 2 02 01000 00 0000 151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Дотации бюджетам субъектов Российской Федерации и муниципальных образований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4923,2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951 2 02 01001 00 0000 151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Дотации на выравнивание бюджетной обеспеченности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4923,2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sz w:val="22"/>
                <w:szCs w:val="22"/>
              </w:rPr>
              <w:t>951 2 02 01001 10 0000 151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Дотации бюджетам поселений на выравнивание  бюджетной обеспеченности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4923,2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951 2 02 03000 00 0000 151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Субвенции бюджетам субъектов Российской Федерации и муниципальных образований</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62,2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lastRenderedPageBreak/>
              <w:t>951 2 02 03015 00 0000 151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Субвенции бюджетам на осуществление первичного  воинского учета на территориях, где отсутствуют военные комиссариаты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62,0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951 2 02 03015 10 0000 151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62,0</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951 2 02 03024 00 0000 151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Субвенции местным бюджетам на выполнение передаваемых полномочий субъектов Российской Федерации </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0,2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951 2 02 03024 10 0000 151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Субвенции бюджетам поселений на выполнение передаваемых полномочий субъектов Российской Федерации</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0,2</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951 2 02 04000 00 0000 151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Иные межбюджетные трансферты</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2740,</w:t>
            </w:r>
            <w:r>
              <w:rPr>
                <w:rFonts w:ascii="Times New Roman" w:hAnsi="Times New Roman"/>
                <w:b/>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951 2 02 04999 00 0000 151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 xml:space="preserve">Прочие межбюджетные трансферты, передаваемые бюджетам </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2740,</w:t>
            </w:r>
            <w:r>
              <w:rPr>
                <w:rFonts w:ascii="Times New Roman" w:hAnsi="Times New Roman"/>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951 2 02 04999 10 0000 151</w:t>
            </w: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Прочие межбюджетные трансферты, передаваемые бюджетам поселений</w:t>
            </w:r>
          </w:p>
        </w:tc>
        <w:tc>
          <w:tcPr>
            <w:tcW w:w="1494" w:type="dxa"/>
            <w:tcMar>
              <w:top w:w="0" w:type="dxa"/>
              <w:left w:w="15" w:type="dxa"/>
              <w:bottom w:w="0" w:type="dxa"/>
              <w:right w:w="15" w:type="dxa"/>
            </w:tcMar>
            <w:vAlign w:val="bottom"/>
          </w:tcPr>
          <w:p w:rsidR="00B736FE" w:rsidRPr="00A062CC"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rPr>
              <w:t>2740,</w:t>
            </w:r>
            <w:r>
              <w:rPr>
                <w:rFonts w:ascii="Times New Roman" w:hAnsi="Times New Roman"/>
                <w:sz w:val="22"/>
                <w:szCs w:val="22"/>
                <w:lang w:val="en-US"/>
              </w:rPr>
              <w:t>6</w:t>
            </w:r>
          </w:p>
        </w:tc>
      </w:tr>
      <w:tr w:rsidR="00B736FE" w:rsidRPr="00AB61A6" w:rsidTr="005F11BA">
        <w:trPr>
          <w:trHeight w:val="287"/>
          <w:jc w:val="center"/>
        </w:trPr>
        <w:tc>
          <w:tcPr>
            <w:tcW w:w="2980" w:type="dxa"/>
            <w:tcMar>
              <w:top w:w="0" w:type="dxa"/>
              <w:left w:w="15" w:type="dxa"/>
              <w:bottom w:w="0" w:type="dxa"/>
              <w:right w:w="15" w:type="dxa"/>
            </w:tcMar>
          </w:tcPr>
          <w:p w:rsidR="00B736FE" w:rsidRPr="00AB61A6" w:rsidRDefault="00B736FE" w:rsidP="005F11BA">
            <w:pPr>
              <w:pStyle w:val="Web"/>
              <w:spacing w:before="0" w:after="0"/>
              <w:jc w:val="center"/>
              <w:rPr>
                <w:rFonts w:ascii="Times New Roman" w:hAnsi="Times New Roman"/>
                <w:b/>
              </w:rPr>
            </w:pPr>
          </w:p>
        </w:tc>
        <w:tc>
          <w:tcPr>
            <w:tcW w:w="5747" w:type="dxa"/>
            <w:tcMar>
              <w:top w:w="0" w:type="dxa"/>
              <w:left w:w="15" w:type="dxa"/>
              <w:bottom w:w="0" w:type="dxa"/>
              <w:right w:w="15" w:type="dxa"/>
            </w:tcMar>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ВСЕГО ДОХОДОВ</w:t>
            </w:r>
          </w:p>
        </w:tc>
        <w:tc>
          <w:tcPr>
            <w:tcW w:w="1494" w:type="dxa"/>
            <w:tcMar>
              <w:top w:w="0" w:type="dxa"/>
              <w:left w:w="15" w:type="dxa"/>
              <w:bottom w:w="0" w:type="dxa"/>
              <w:right w:w="15" w:type="dxa"/>
            </w:tcMar>
            <w:vAlign w:val="bottom"/>
          </w:tcPr>
          <w:p w:rsidR="00B736FE" w:rsidRPr="00AB61A6" w:rsidRDefault="00B736FE" w:rsidP="005F11BA">
            <w:pPr>
              <w:pStyle w:val="Web"/>
              <w:spacing w:before="0" w:after="0"/>
              <w:jc w:val="center"/>
              <w:rPr>
                <w:rFonts w:ascii="Times New Roman" w:hAnsi="Times New Roman"/>
                <w:b/>
                <w:lang w:val="en-US"/>
              </w:rPr>
            </w:pPr>
            <w:r w:rsidRPr="00AB61A6">
              <w:rPr>
                <w:rFonts w:ascii="Times New Roman" w:hAnsi="Times New Roman"/>
                <w:b/>
                <w:sz w:val="22"/>
                <w:szCs w:val="22"/>
              </w:rPr>
              <w:t>966</w:t>
            </w:r>
            <w:r w:rsidRPr="00AB61A6">
              <w:rPr>
                <w:rFonts w:ascii="Times New Roman" w:hAnsi="Times New Roman"/>
                <w:b/>
                <w:sz w:val="22"/>
                <w:szCs w:val="22"/>
                <w:lang w:val="en-US"/>
              </w:rPr>
              <w:t>1</w:t>
            </w:r>
            <w:r w:rsidRPr="00AB61A6">
              <w:rPr>
                <w:rFonts w:ascii="Times New Roman" w:hAnsi="Times New Roman"/>
                <w:b/>
                <w:sz w:val="22"/>
                <w:szCs w:val="22"/>
              </w:rPr>
              <w:t>,6</w:t>
            </w:r>
          </w:p>
        </w:tc>
      </w:tr>
    </w:tbl>
    <w:p w:rsidR="00B736FE" w:rsidRPr="00AB61A6" w:rsidRDefault="00B736FE" w:rsidP="00B736FE">
      <w:pPr>
        <w:jc w:val="center"/>
        <w:rPr>
          <w:b/>
          <w:sz w:val="22"/>
          <w:szCs w:val="22"/>
        </w:rPr>
      </w:pPr>
    </w:p>
    <w:p w:rsidR="00B736FE" w:rsidRDefault="00B736FE" w:rsidP="00B736FE">
      <w:pPr>
        <w:tabs>
          <w:tab w:val="left" w:pos="6555"/>
        </w:tabs>
        <w:rPr>
          <w:sz w:val="18"/>
          <w:szCs w:val="18"/>
          <w:lang w:val="ru-RU"/>
        </w:rPr>
      </w:pPr>
      <w:r>
        <w:rPr>
          <w:sz w:val="18"/>
          <w:szCs w:val="18"/>
          <w:lang w:val="ru-RU"/>
        </w:rPr>
        <w:t xml:space="preserve">                                                                                                                                   Приложение № 2 к проекту  Решения</w:t>
      </w:r>
    </w:p>
    <w:p w:rsidR="00B736FE" w:rsidRDefault="00B736FE" w:rsidP="00B736FE">
      <w:pPr>
        <w:tabs>
          <w:tab w:val="left" w:pos="6555"/>
        </w:tabs>
        <w:rPr>
          <w:sz w:val="18"/>
          <w:szCs w:val="18"/>
          <w:lang w:val="ru-RU"/>
        </w:rPr>
      </w:pPr>
      <w:r>
        <w:rPr>
          <w:sz w:val="18"/>
          <w:szCs w:val="18"/>
          <w:lang w:val="ru-RU"/>
        </w:rPr>
        <w:t xml:space="preserve">                                                                                                                                   Собрания депутатов</w:t>
      </w:r>
    </w:p>
    <w:p w:rsidR="00B736FE" w:rsidRDefault="00B736FE" w:rsidP="00B736FE">
      <w:pPr>
        <w:tabs>
          <w:tab w:val="left" w:pos="6105"/>
          <w:tab w:val="right" w:pos="9978"/>
        </w:tabs>
        <w:rPr>
          <w:sz w:val="18"/>
          <w:szCs w:val="18"/>
          <w:lang w:val="ru-RU"/>
        </w:rPr>
      </w:pPr>
      <w:r>
        <w:rPr>
          <w:sz w:val="18"/>
          <w:szCs w:val="18"/>
          <w:lang w:val="ru-RU"/>
        </w:rPr>
        <w:t xml:space="preserve">                                                                                                                                   №</w:t>
      </w:r>
      <w:r w:rsidRPr="009169A2">
        <w:rPr>
          <w:sz w:val="18"/>
          <w:szCs w:val="18"/>
          <w:lang w:val="ru-RU"/>
        </w:rPr>
        <w:t xml:space="preserve"> </w:t>
      </w:r>
      <w:r>
        <w:rPr>
          <w:sz w:val="18"/>
          <w:szCs w:val="18"/>
          <w:lang w:val="ru-RU"/>
        </w:rPr>
        <w:t xml:space="preserve">    </w:t>
      </w:r>
      <w:r w:rsidRPr="00C0717D">
        <w:rPr>
          <w:sz w:val="18"/>
          <w:szCs w:val="18"/>
          <w:lang w:val="ru-RU"/>
        </w:rPr>
        <w:t xml:space="preserve">  </w:t>
      </w:r>
      <w:r>
        <w:rPr>
          <w:sz w:val="18"/>
          <w:szCs w:val="18"/>
          <w:lang w:val="ru-RU"/>
        </w:rPr>
        <w:t xml:space="preserve">от          г. «Об отчете об исполнении </w:t>
      </w:r>
    </w:p>
    <w:p w:rsidR="00B736FE" w:rsidRDefault="00B736FE" w:rsidP="00B736FE">
      <w:pPr>
        <w:tabs>
          <w:tab w:val="left" w:pos="6105"/>
          <w:tab w:val="right" w:pos="9978"/>
        </w:tabs>
        <w:rPr>
          <w:sz w:val="18"/>
          <w:szCs w:val="18"/>
          <w:lang w:val="ru-RU"/>
        </w:rPr>
      </w:pPr>
      <w:r>
        <w:rPr>
          <w:sz w:val="18"/>
          <w:szCs w:val="18"/>
          <w:lang w:val="ru-RU"/>
        </w:rPr>
        <w:t xml:space="preserve">                                                                                                                                   бюджета Калининского </w:t>
      </w:r>
      <w:r>
        <w:rPr>
          <w:sz w:val="18"/>
          <w:szCs w:val="18"/>
        </w:rPr>
        <w:t>c</w:t>
      </w:r>
      <w:r>
        <w:rPr>
          <w:sz w:val="18"/>
          <w:szCs w:val="18"/>
          <w:lang w:val="ru-RU"/>
        </w:rPr>
        <w:t xml:space="preserve">ельского поселения </w:t>
      </w:r>
    </w:p>
    <w:p w:rsidR="00B736FE" w:rsidRDefault="00B736FE" w:rsidP="00B736FE">
      <w:pPr>
        <w:tabs>
          <w:tab w:val="left" w:pos="6105"/>
          <w:tab w:val="right" w:pos="9978"/>
        </w:tabs>
        <w:rPr>
          <w:sz w:val="18"/>
          <w:szCs w:val="18"/>
          <w:lang w:val="ru-RU"/>
        </w:rPr>
      </w:pPr>
      <w:r>
        <w:rPr>
          <w:sz w:val="18"/>
          <w:szCs w:val="18"/>
          <w:lang w:val="ru-RU"/>
        </w:rPr>
        <w:t xml:space="preserve">                                                                                                                                   Ремонтненского района  за 20</w:t>
      </w:r>
      <w:r w:rsidRPr="00E5463A">
        <w:rPr>
          <w:sz w:val="18"/>
          <w:szCs w:val="18"/>
          <w:lang w:val="ru-RU"/>
        </w:rPr>
        <w:t>1</w:t>
      </w:r>
      <w:r>
        <w:rPr>
          <w:sz w:val="18"/>
          <w:szCs w:val="18"/>
          <w:lang w:val="ru-RU"/>
        </w:rPr>
        <w:t xml:space="preserve">4 год»  </w:t>
      </w:r>
    </w:p>
    <w:p w:rsidR="00B736FE" w:rsidRPr="00A062CC" w:rsidRDefault="00B736FE" w:rsidP="00B736FE">
      <w:pPr>
        <w:jc w:val="center"/>
        <w:rPr>
          <w:rStyle w:val="hl41"/>
          <w:b w:val="0"/>
          <w:sz w:val="22"/>
          <w:szCs w:val="22"/>
          <w:lang w:val="ru-RU"/>
        </w:rPr>
      </w:pPr>
      <w:r w:rsidRPr="00A062CC">
        <w:rPr>
          <w:b/>
          <w:lang w:val="ru-RU"/>
        </w:rPr>
        <w:t>Доходы бюджета Калининского сельского поселения Ремонтненского района по кодам видов доходов, подвидов доходов, классификации операций сектора государственного управления, относящихся к доходам бюджета Калининского сельского поселения Ремонтненского района, за 2014 год</w:t>
      </w:r>
      <w:r w:rsidRPr="00A062CC">
        <w:rPr>
          <w:b/>
          <w:sz w:val="22"/>
          <w:szCs w:val="22"/>
          <w:lang w:val="ru-RU"/>
        </w:rPr>
        <w:t xml:space="preserve">                       </w:t>
      </w:r>
    </w:p>
    <w:p w:rsidR="00B736FE" w:rsidRDefault="00B736FE" w:rsidP="00B736FE">
      <w:pPr>
        <w:pStyle w:val="Web"/>
        <w:tabs>
          <w:tab w:val="left" w:pos="2340"/>
          <w:tab w:val="left" w:pos="8325"/>
        </w:tabs>
        <w:spacing w:before="0"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(тыс.руб.)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811"/>
        <w:gridCol w:w="1701"/>
      </w:tblGrid>
      <w:tr w:rsidR="00B736FE" w:rsidTr="005F11BA">
        <w:trPr>
          <w:trHeight w:val="583"/>
        </w:trPr>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center"/>
              <w:rPr>
                <w:b/>
              </w:rPr>
            </w:pPr>
          </w:p>
          <w:p w:rsidR="00B736FE" w:rsidRPr="00AB61A6" w:rsidRDefault="00B736FE" w:rsidP="005F11BA">
            <w:pPr>
              <w:jc w:val="center"/>
              <w:rPr>
                <w:b/>
              </w:rPr>
            </w:pPr>
            <w:r w:rsidRPr="00AB61A6">
              <w:rPr>
                <w:b/>
                <w:sz w:val="22"/>
                <w:szCs w:val="22"/>
              </w:rPr>
              <w:t>Код  БК  РФ</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center"/>
              <w:rPr>
                <w:b/>
              </w:rPr>
            </w:pPr>
          </w:p>
          <w:p w:rsidR="00B736FE" w:rsidRPr="00AB61A6" w:rsidRDefault="00B736FE" w:rsidP="005F11BA">
            <w:pPr>
              <w:jc w:val="center"/>
              <w:rPr>
                <w:b/>
              </w:rPr>
            </w:pPr>
            <w:r w:rsidRPr="00AB61A6">
              <w:rPr>
                <w:b/>
                <w:sz w:val="22"/>
                <w:szCs w:val="22"/>
              </w:rPr>
              <w:t>Наименование  статьи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center"/>
              <w:rPr>
                <w:b/>
              </w:rPr>
            </w:pPr>
            <w:r w:rsidRPr="00AB61A6">
              <w:rPr>
                <w:b/>
                <w:sz w:val="22"/>
                <w:szCs w:val="22"/>
                <w:lang w:val="ru-RU"/>
              </w:rPr>
              <w:t>Кассовое исполнение</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 xml:space="preserve"> </w:t>
            </w:r>
            <w:r>
              <w:rPr>
                <w:rFonts w:ascii="Times New Roman" w:hAnsi="Times New Roman"/>
                <w:b/>
                <w:sz w:val="22"/>
                <w:szCs w:val="22"/>
                <w:lang w:val="en-US"/>
              </w:rPr>
              <w:t xml:space="preserve">  </w:t>
            </w:r>
            <w:r w:rsidRPr="00AB61A6">
              <w:rPr>
                <w:rFonts w:ascii="Times New Roman" w:hAnsi="Times New Roman"/>
                <w:b/>
                <w:sz w:val="22"/>
                <w:szCs w:val="22"/>
              </w:rPr>
              <w:t xml:space="preserve"> 1 00 00000 00 0000 000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ind w:left="359" w:hanging="359"/>
              <w:rPr>
                <w:rFonts w:ascii="Times New Roman" w:hAnsi="Times New Roman"/>
                <w:b/>
              </w:rPr>
            </w:pPr>
            <w:r w:rsidRPr="00AB61A6">
              <w:rPr>
                <w:rFonts w:ascii="Times New Roman" w:hAnsi="Times New Roman"/>
                <w:b/>
                <w:sz w:val="22"/>
                <w:szCs w:val="22"/>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rPr>
                <w:b/>
              </w:rPr>
            </w:pPr>
            <w:r w:rsidRPr="00AB61A6">
              <w:rPr>
                <w:b/>
                <w:sz w:val="22"/>
                <w:szCs w:val="22"/>
                <w:lang w:val="ru-RU"/>
              </w:rPr>
              <w:t>1</w:t>
            </w:r>
            <w:r>
              <w:rPr>
                <w:b/>
                <w:sz w:val="22"/>
                <w:szCs w:val="22"/>
              </w:rPr>
              <w:t>9</w:t>
            </w:r>
            <w:r w:rsidRPr="00AB61A6">
              <w:rPr>
                <w:b/>
                <w:sz w:val="22"/>
                <w:szCs w:val="22"/>
                <w:lang w:val="ru-RU"/>
              </w:rPr>
              <w:t>35,</w:t>
            </w:r>
            <w:r>
              <w:rPr>
                <w:b/>
                <w:sz w:val="22"/>
                <w:szCs w:val="22"/>
              </w:rPr>
              <w:t>6</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1 01 00000 00 0000 000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 xml:space="preserve">Налоги на прибыль, доходы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436,1</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1 01 02000 01 0000 110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436,1</w:t>
            </w:r>
          </w:p>
        </w:tc>
      </w:tr>
      <w:tr w:rsidR="00B736FE" w:rsidRPr="00262925"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1 01 020</w:t>
            </w:r>
            <w:r w:rsidRPr="00AB61A6">
              <w:rPr>
                <w:rFonts w:ascii="Times New Roman" w:hAnsi="Times New Roman"/>
                <w:sz w:val="22"/>
                <w:szCs w:val="22"/>
                <w:lang w:val="en-US"/>
              </w:rPr>
              <w:t>1</w:t>
            </w:r>
            <w:r w:rsidRPr="00AB61A6">
              <w:rPr>
                <w:rFonts w:ascii="Times New Roman" w:hAnsi="Times New Roman"/>
                <w:sz w:val="22"/>
                <w:szCs w:val="22"/>
              </w:rPr>
              <w:t xml:space="preserve">0 01 0000 110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227ˡ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434,8</w:t>
            </w:r>
          </w:p>
        </w:tc>
      </w:tr>
      <w:tr w:rsidR="00B736FE" w:rsidRPr="00695A89" w:rsidTr="005F11BA">
        <w:trPr>
          <w:trHeight w:val="559"/>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1 01 02030 01 0000 110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rPr>
                <w:rFonts w:ascii="Times New Roman" w:hAnsi="Times New Roman"/>
              </w:rPr>
            </w:pPr>
            <w:r w:rsidRPr="00AB61A6">
              <w:rPr>
                <w:rFonts w:ascii="Times New Roman" w:hAnsi="Times New Roman"/>
                <w:sz w:val="22"/>
                <w:szCs w:val="22"/>
              </w:rPr>
              <w:t>Налог на доходы физических лиц с доходов, полученных физическими лицами, не являющимися налоговыми резедентами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1,3</w:t>
            </w:r>
          </w:p>
        </w:tc>
      </w:tr>
      <w:tr w:rsidR="00B736FE" w:rsidTr="005F11BA">
        <w:trPr>
          <w:trHeight w:val="559"/>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1 05 00000 00 0000 000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rPr>
                <w:rFonts w:ascii="Times New Roman" w:hAnsi="Times New Roman"/>
                <w:b/>
              </w:rPr>
            </w:pPr>
            <w:r w:rsidRPr="00AB61A6">
              <w:rPr>
                <w:rFonts w:ascii="Times New Roman" w:hAnsi="Times New Roman"/>
                <w:b/>
                <w:sz w:val="22"/>
                <w:szCs w:val="22"/>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141,1</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lang w:val="en-US"/>
              </w:rPr>
            </w:pPr>
            <w:r w:rsidRPr="00AB61A6">
              <w:rPr>
                <w:rFonts w:ascii="Times New Roman" w:hAnsi="Times New Roman"/>
                <w:sz w:val="22"/>
                <w:szCs w:val="22"/>
                <w:lang w:val="en-US"/>
              </w:rPr>
              <w:t xml:space="preserve">1 05 01000 00 0000 110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 xml:space="preserve">Налог, взимаемый в связи с применением упрощенной системы налогообложения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32,5</w:t>
            </w:r>
          </w:p>
        </w:tc>
      </w:tr>
      <w:tr w:rsidR="00B736FE" w:rsidRPr="007F31D0"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1 05 01010 01 0000 110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28,8</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1 05 01020 01 0000 110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0,6</w:t>
            </w:r>
          </w:p>
        </w:tc>
      </w:tr>
      <w:tr w:rsidR="00B736FE" w:rsidRPr="00F475CC"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1 05 01050 01 0000 110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Минимальный налог, зачисляемый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3,1</w:t>
            </w:r>
          </w:p>
        </w:tc>
      </w:tr>
      <w:tr w:rsidR="00B736FE" w:rsidRPr="00F475CC"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1 05 03000 00 0000 110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108,6</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1 05 03010 01 0000 110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108,6</w:t>
            </w:r>
          </w:p>
        </w:tc>
      </w:tr>
      <w:tr w:rsidR="00B736FE" w:rsidTr="005F11BA">
        <w:trPr>
          <w:trHeight w:val="307"/>
        </w:trPr>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1 06 00000 00 0000 000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Налоги на имущество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265,7</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lastRenderedPageBreak/>
              <w:t>1 06 01000 00 0000 110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43,7</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1 06 01030 10 0000 110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43,7</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1 06 06000 00 0000 110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222,0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1 06 06010 00 0000 110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180,3</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1 06 06013 10 0000 110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180,3</w:t>
            </w:r>
          </w:p>
        </w:tc>
      </w:tr>
      <w:tr w:rsidR="00B736FE" w:rsidTr="005F11BA">
        <w:trPr>
          <w:trHeight w:val="969"/>
        </w:trPr>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1 06 06020 00 0000 110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rPr>
                <w:lang w:val="ru-RU"/>
              </w:rPr>
            </w:pPr>
            <w:r w:rsidRPr="00AB61A6">
              <w:rPr>
                <w:sz w:val="22"/>
                <w:szCs w:val="22"/>
                <w:lang w:val="ru-RU"/>
              </w:rPr>
              <w:t xml:space="preserve">        41,7</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1 06 06023 10 0000 110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Земельный налог, взимаемый по ставкам,</w:t>
            </w:r>
            <w:r w:rsidRPr="00A062CC">
              <w:rPr>
                <w:rFonts w:ascii="Times New Roman" w:hAnsi="Times New Roman"/>
                <w:sz w:val="22"/>
                <w:szCs w:val="22"/>
              </w:rPr>
              <w:t xml:space="preserve"> </w:t>
            </w:r>
            <w:r w:rsidRPr="00AB61A6">
              <w:rPr>
                <w:rFonts w:ascii="Times New Roman" w:hAnsi="Times New Roman"/>
                <w:sz w:val="22"/>
                <w:szCs w:val="22"/>
              </w:rPr>
              <w:t>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41,7</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1 08 00000 00 0000 000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10,9</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1 08 04000 01 0000 110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10,9</w:t>
            </w:r>
          </w:p>
        </w:tc>
      </w:tr>
      <w:tr w:rsidR="00B736FE" w:rsidRPr="001F3D4C"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1 08 04020 01 0000 110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10,9</w:t>
            </w:r>
          </w:p>
        </w:tc>
      </w:tr>
      <w:tr w:rsidR="00B736FE" w:rsidRPr="001F3D4C"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1 11 00000 00 0000 000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Доходы от использования имущества,</w:t>
            </w:r>
          </w:p>
          <w:p w:rsidR="00B736FE" w:rsidRPr="00AB61A6" w:rsidRDefault="00B736FE" w:rsidP="005F11BA">
            <w:pPr>
              <w:pStyle w:val="Web"/>
              <w:spacing w:before="0" w:after="0"/>
              <w:jc w:val="both"/>
              <w:rPr>
                <w:rFonts w:ascii="Times New Roman" w:hAnsi="Times New Roman"/>
              </w:rPr>
            </w:pPr>
            <w:r w:rsidRPr="00AB61A6">
              <w:rPr>
                <w:rFonts w:ascii="Times New Roman" w:hAnsi="Times New Roman"/>
                <w:b/>
                <w:sz w:val="22"/>
                <w:szCs w:val="22"/>
              </w:rPr>
              <w:t>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rPr>
                <w:b/>
              </w:rPr>
            </w:pPr>
            <w:r w:rsidRPr="00AB61A6">
              <w:rPr>
                <w:b/>
                <w:sz w:val="22"/>
                <w:szCs w:val="22"/>
                <w:lang w:val="ru-RU"/>
              </w:rPr>
              <w:t>268,</w:t>
            </w:r>
            <w:r>
              <w:rPr>
                <w:b/>
                <w:sz w:val="22"/>
                <w:szCs w:val="22"/>
              </w:rPr>
              <w:t>7</w:t>
            </w:r>
          </w:p>
        </w:tc>
      </w:tr>
      <w:tr w:rsidR="00B736FE" w:rsidRPr="001F3D4C"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1 11 05000 00 0000 120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pPr>
            <w:r w:rsidRPr="00AB61A6">
              <w:rPr>
                <w:sz w:val="22"/>
                <w:szCs w:val="22"/>
                <w:lang w:val="ru-RU"/>
              </w:rPr>
              <w:t>268,</w:t>
            </w:r>
            <w:r>
              <w:rPr>
                <w:sz w:val="22"/>
                <w:szCs w:val="22"/>
              </w:rPr>
              <w:t>7</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 xml:space="preserve">1 11 05010 00 0000 120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pPr>
            <w:r w:rsidRPr="00AB61A6">
              <w:rPr>
                <w:sz w:val="22"/>
                <w:szCs w:val="22"/>
                <w:lang w:val="ru-RU"/>
              </w:rPr>
              <w:t>84,</w:t>
            </w:r>
            <w:r>
              <w:rPr>
                <w:sz w:val="22"/>
                <w:szCs w:val="22"/>
              </w:rPr>
              <w:t>6</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1 11 05013 10 0000 120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pPr>
            <w:r w:rsidRPr="00AB61A6">
              <w:rPr>
                <w:sz w:val="22"/>
                <w:szCs w:val="22"/>
                <w:lang w:val="ru-RU"/>
              </w:rPr>
              <w:t>84,</w:t>
            </w:r>
            <w:r>
              <w:rPr>
                <w:sz w:val="22"/>
                <w:szCs w:val="22"/>
              </w:rPr>
              <w:t>6</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1 11 05020 00 0000 120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184,1</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lastRenderedPageBreak/>
              <w:t>1 11 05025 10 0000 120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184,1</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1 13 00000 00 0000 000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b/>
                <w:lang w:val="ru-RU"/>
              </w:rPr>
            </w:pPr>
            <w:r w:rsidRPr="00AB61A6">
              <w:rPr>
                <w:b/>
                <w:sz w:val="22"/>
                <w:szCs w:val="22"/>
                <w:lang w:val="ru-RU"/>
              </w:rPr>
              <w:t>ДОХОДЫ ОТ ОКАЗАНИЯ ПЛАТНЫХ УСЛУГ (РАБОТ)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7,0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1 13 01000 00 0000 130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lang w:val="ru-RU"/>
              </w:rPr>
            </w:pPr>
            <w:r w:rsidRPr="00AB61A6">
              <w:rPr>
                <w:sz w:val="22"/>
                <w:szCs w:val="22"/>
                <w:lang w:val="ru-RU"/>
              </w:rPr>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7,0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 xml:space="preserve">1 13 01995 10 0000 130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lang w:val="ru-RU"/>
              </w:rPr>
            </w:pPr>
            <w:r w:rsidRPr="00AB61A6">
              <w:rPr>
                <w:sz w:val="22"/>
                <w:szCs w:val="22"/>
                <w:lang w:val="ru-RU"/>
              </w:rPr>
              <w:t>Прочие доходы от оказания платных услуг (работ) получателями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7,0</w:t>
            </w:r>
          </w:p>
        </w:tc>
      </w:tr>
      <w:tr w:rsidR="00B736FE" w:rsidRPr="005F6583"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snapToGrid w:val="0"/>
                <w:lang w:val="ru-RU"/>
              </w:rPr>
            </w:pPr>
            <w:r w:rsidRPr="00AB61A6">
              <w:rPr>
                <w:b/>
                <w:snapToGrid w:val="0"/>
                <w:sz w:val="22"/>
                <w:szCs w:val="22"/>
                <w:lang w:val="ru-RU"/>
              </w:rPr>
              <w:t xml:space="preserve">1 14 00000 00 0000 000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b/>
                <w:lang w:val="ru-RU"/>
              </w:rPr>
            </w:pPr>
            <w:r w:rsidRPr="00AB61A6">
              <w:rPr>
                <w:b/>
                <w:sz w:val="22"/>
                <w:szCs w:val="22"/>
                <w:lang w:val="ru-RU"/>
              </w:rPr>
              <w:t xml:space="preserve">Доходы от продажи материальных и нематериальных активов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662,5</w:t>
            </w:r>
          </w:p>
        </w:tc>
      </w:tr>
      <w:tr w:rsidR="00B736FE" w:rsidRPr="005F6583"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1 14 06000 00 0000 430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lang w:val="ru-RU"/>
              </w:rPr>
            </w:pPr>
            <w:r w:rsidRPr="00AB61A6">
              <w:rPr>
                <w:sz w:val="22"/>
                <w:szCs w:val="22"/>
                <w:lang w:val="ru-RU"/>
              </w:rPr>
              <w:t xml:space="preserve">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662,5</w:t>
            </w:r>
          </w:p>
        </w:tc>
      </w:tr>
      <w:tr w:rsidR="00B736FE" w:rsidRPr="005F6583"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1 14 06010 00 0000 430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lang w:val="ru-RU"/>
              </w:rPr>
            </w:pPr>
            <w:r w:rsidRPr="00AB61A6">
              <w:rPr>
                <w:sz w:val="22"/>
                <w:szCs w:val="22"/>
                <w:lang w:val="ru-RU"/>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0,6</w:t>
            </w:r>
          </w:p>
        </w:tc>
      </w:tr>
      <w:tr w:rsidR="00B736FE" w:rsidRPr="005F6583"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1 14 06013 10 0000 430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lang w:val="ru-RU"/>
              </w:rPr>
            </w:pPr>
            <w:r w:rsidRPr="00AB61A6">
              <w:rPr>
                <w:sz w:val="22"/>
                <w:szCs w:val="22"/>
                <w:lang w:val="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0,6</w:t>
            </w:r>
          </w:p>
        </w:tc>
      </w:tr>
      <w:tr w:rsidR="00B736FE" w:rsidRPr="005F6583"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1 14 06020 00 0000 430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lang w:val="ru-RU"/>
              </w:rPr>
            </w:pPr>
            <w:r w:rsidRPr="00AB61A6">
              <w:rPr>
                <w:sz w:val="22"/>
                <w:szCs w:val="22"/>
                <w:lang w:val="ru-RU"/>
              </w:rPr>
              <w:t>Доходы от продажи земельных участков, государственная собственность на которые разграничена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661,9</w:t>
            </w:r>
          </w:p>
        </w:tc>
      </w:tr>
      <w:tr w:rsidR="00B736FE" w:rsidRPr="005F6583"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1 14 06025 10 0000 430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rPr>
                <w:b/>
                <w:snapToGrid w:val="0"/>
                <w:color w:val="000000"/>
                <w:lang w:val="ru-RU"/>
              </w:rPr>
            </w:pPr>
            <w:r w:rsidRPr="00AB61A6">
              <w:rPr>
                <w:snapToGrid w:val="0"/>
                <w:color w:val="000000"/>
                <w:sz w:val="22"/>
                <w:szCs w:val="22"/>
                <w:lang w:val="ru-RU"/>
              </w:rPr>
              <w:t>Доходы от продажи земельных участков, находящихся в собственности поселений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661,9</w:t>
            </w:r>
          </w:p>
        </w:tc>
      </w:tr>
      <w:tr w:rsidR="00B736FE" w:rsidTr="005F11BA">
        <w:trPr>
          <w:trHeight w:val="301"/>
        </w:trPr>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snapToGrid w:val="0"/>
              </w:rPr>
            </w:pPr>
            <w:r w:rsidRPr="00AB61A6">
              <w:rPr>
                <w:b/>
                <w:snapToGrid w:val="0"/>
                <w:sz w:val="22"/>
                <w:szCs w:val="22"/>
              </w:rPr>
              <w:t>1 16 00000 00 0000 000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b/>
                <w:snapToGrid w:val="0"/>
                <w:color w:val="000000"/>
                <w:lang w:val="ru-RU"/>
              </w:rPr>
            </w:pPr>
            <w:r w:rsidRPr="00AB61A6">
              <w:rPr>
                <w:b/>
                <w:snapToGrid w:val="0"/>
                <w:color w:val="000000"/>
                <w:sz w:val="22"/>
                <w:szCs w:val="22"/>
                <w:lang w:val="ru-RU"/>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36,8</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lang w:val="ru-RU"/>
              </w:rPr>
            </w:pPr>
            <w:r w:rsidRPr="00AB61A6">
              <w:rPr>
                <w:snapToGrid w:val="0"/>
                <w:sz w:val="22"/>
                <w:szCs w:val="22"/>
                <w:lang w:val="ru-RU"/>
              </w:rPr>
              <w:t>1 16 51000 02 0000 140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snapToGrid w:val="0"/>
                <w:color w:val="000000"/>
                <w:lang w:val="ru-RU"/>
              </w:rPr>
            </w:pPr>
            <w:r w:rsidRPr="00AB61A6">
              <w:rPr>
                <w:snapToGrid w:val="0"/>
                <w:color w:val="000000"/>
                <w:sz w:val="22"/>
                <w:szCs w:val="22"/>
                <w:lang w:val="ru-RU"/>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36,8</w:t>
            </w:r>
          </w:p>
        </w:tc>
      </w:tr>
      <w:tr w:rsidR="00B736FE" w:rsidRPr="00622628" w:rsidTr="005F11BA">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snapToGrid w:val="0"/>
              </w:rPr>
            </w:pPr>
            <w:r w:rsidRPr="00AB61A6">
              <w:rPr>
                <w:snapToGrid w:val="0"/>
                <w:sz w:val="22"/>
                <w:szCs w:val="22"/>
              </w:rPr>
              <w:t>1 16 51040 02 0000 140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jc w:val="both"/>
              <w:rPr>
                <w:snapToGrid w:val="0"/>
                <w:color w:val="000000"/>
                <w:lang w:val="ru-RU"/>
              </w:rPr>
            </w:pPr>
            <w:r w:rsidRPr="00AB61A6">
              <w:rPr>
                <w:snapToGrid w:val="0"/>
                <w:color w:val="000000"/>
                <w:sz w:val="22"/>
                <w:szCs w:val="22"/>
                <w:lang w:val="ru-RU"/>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36,8</w:t>
            </w:r>
          </w:p>
        </w:tc>
      </w:tr>
      <w:tr w:rsidR="00B736FE" w:rsidRPr="008200C3"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1 17 00000 00 0000 000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 xml:space="preserve">Прочие неналоговые доходы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106,8</w:t>
            </w:r>
          </w:p>
        </w:tc>
      </w:tr>
      <w:tr w:rsidR="00B736FE" w:rsidRPr="008200C3"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1 17 05000 00 0000 180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3,6</w:t>
            </w:r>
          </w:p>
        </w:tc>
      </w:tr>
      <w:tr w:rsidR="00B736FE" w:rsidRPr="008200C3"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1 17 05050 10 0000 180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sz w:val="22"/>
                <w:szCs w:val="22"/>
              </w:rPr>
              <w:t xml:space="preserve">Прочие неналоговые доходы </w:t>
            </w:r>
            <w:r w:rsidRPr="00AB61A6">
              <w:rPr>
                <w:rFonts w:ascii="Times New Roman" w:hAnsi="Times New Roman"/>
                <w:snapToGrid w:val="0"/>
                <w:sz w:val="22"/>
                <w:szCs w:val="22"/>
              </w:rPr>
              <w:t>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3,6</w:t>
            </w:r>
          </w:p>
        </w:tc>
      </w:tr>
      <w:tr w:rsidR="00B736FE" w:rsidRPr="00622628"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1 17 14000 00 0000 180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napToGrid w:val="0"/>
                <w:sz w:val="22"/>
                <w:szCs w:val="22"/>
              </w:rPr>
              <w:t>Средства самообложения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103,2</w:t>
            </w:r>
          </w:p>
        </w:tc>
      </w:tr>
      <w:tr w:rsidR="00B736FE" w:rsidRPr="00622628"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1 17 14030 10 0000 180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napToGrid w:val="0"/>
                <w:sz w:val="22"/>
                <w:szCs w:val="22"/>
              </w:rPr>
              <w:t>Средства самообложения граждан, зачисляемые в бюджеты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103,2</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2 00 00000 00 0000 000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rPr>
                <w:b/>
              </w:rPr>
            </w:pPr>
            <w:r w:rsidRPr="00AB61A6">
              <w:rPr>
                <w:b/>
                <w:sz w:val="22"/>
                <w:szCs w:val="22"/>
                <w:lang w:val="ru-RU"/>
              </w:rPr>
              <w:t>7726,</w:t>
            </w:r>
            <w:r>
              <w:rPr>
                <w:b/>
                <w:sz w:val="22"/>
                <w:szCs w:val="22"/>
              </w:rPr>
              <w:t>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2 02 00000 00 0000 000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pPr>
            <w:r w:rsidRPr="00AB61A6">
              <w:rPr>
                <w:sz w:val="22"/>
                <w:szCs w:val="22"/>
                <w:lang w:val="ru-RU"/>
              </w:rPr>
              <w:t>7726,</w:t>
            </w:r>
            <w:r>
              <w:rPr>
                <w:sz w:val="22"/>
                <w:szCs w:val="22"/>
              </w:rPr>
              <w:t>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2 02 01000 00 0000 151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5053,7</w:t>
            </w:r>
          </w:p>
        </w:tc>
      </w:tr>
      <w:tr w:rsidR="00B736FE" w:rsidRPr="008559A7" w:rsidTr="005F11BA">
        <w:trPr>
          <w:trHeight w:val="239"/>
        </w:trPr>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2 02 01001 00 0000 151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4923,2</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sz w:val="22"/>
                <w:szCs w:val="22"/>
              </w:rPr>
              <w:t>2 02 01001 10 0000 151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4923,2</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2 02 03000 00 0000 151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Субвенции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62,2</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2 02 03015 00 0000 151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62,0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2 02 03015 10 0000 151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 xml:space="preserve">Субвенции бюджетам поселений на осуществление   первичного воинского учета на территориях, где </w:t>
            </w:r>
            <w:r w:rsidRPr="00AB61A6">
              <w:rPr>
                <w:rFonts w:ascii="Times New Roman" w:hAnsi="Times New Roman"/>
                <w:sz w:val="22"/>
                <w:szCs w:val="22"/>
              </w:rPr>
              <w:lastRenderedPageBreak/>
              <w:t>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lastRenderedPageBreak/>
              <w:t>62,0</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lastRenderedPageBreak/>
              <w:t>2 02 03024 00 0000 151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 xml:space="preserve">Субвенции местным бюджетам на выполнение передаваемых полномочий субъектов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0,2</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2 02 03024 10 0000 151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Субвенции бюджетам поселений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lang w:val="ru-RU"/>
              </w:rPr>
            </w:pPr>
            <w:r w:rsidRPr="00AB61A6">
              <w:rPr>
                <w:sz w:val="22"/>
                <w:szCs w:val="22"/>
                <w:lang w:val="ru-RU"/>
              </w:rPr>
              <w:t>0,2</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b/>
              </w:rPr>
            </w:pPr>
            <w:r w:rsidRPr="00AB61A6">
              <w:rPr>
                <w:rFonts w:ascii="Times New Roman" w:hAnsi="Times New Roman"/>
                <w:b/>
                <w:sz w:val="22"/>
                <w:szCs w:val="22"/>
              </w:rPr>
              <w:t>2 02 04000 00 0000 151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rPr>
                <w:b/>
              </w:rPr>
            </w:pPr>
            <w:r w:rsidRPr="00AB61A6">
              <w:rPr>
                <w:b/>
                <w:sz w:val="22"/>
                <w:szCs w:val="22"/>
                <w:lang w:val="ru-RU"/>
              </w:rPr>
              <w:t>2740,</w:t>
            </w:r>
            <w:r>
              <w:rPr>
                <w:b/>
                <w:sz w:val="22"/>
                <w:szCs w:val="22"/>
              </w:rPr>
              <w:t>6</w:t>
            </w:r>
          </w:p>
        </w:tc>
      </w:tr>
      <w:tr w:rsidR="00B736FE" w:rsidRPr="003C6D3F"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2 02 04999 00 0000 151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 xml:space="preserve">Прочие межбюджетные трансферты, передаваемые бюджетам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pPr>
            <w:r w:rsidRPr="00AB61A6">
              <w:rPr>
                <w:sz w:val="22"/>
                <w:szCs w:val="22"/>
                <w:lang w:val="ru-RU"/>
              </w:rPr>
              <w:t>2740,</w:t>
            </w:r>
            <w:r>
              <w:rPr>
                <w:sz w:val="22"/>
                <w:szCs w:val="22"/>
              </w:rPr>
              <w:t>6</w:t>
            </w:r>
          </w:p>
        </w:tc>
      </w:tr>
      <w:tr w:rsidR="00B736FE" w:rsidRPr="003C6D3F"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r w:rsidRPr="00AB61A6">
              <w:rPr>
                <w:rFonts w:ascii="Times New Roman" w:hAnsi="Times New Roman"/>
                <w:sz w:val="22"/>
                <w:szCs w:val="22"/>
              </w:rPr>
              <w:t>2 02 04999 10 0000 151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rPr>
            </w:pPr>
            <w:r w:rsidRPr="00AB61A6">
              <w:rPr>
                <w:rFonts w:ascii="Times New Roman" w:hAnsi="Times New Roman"/>
                <w:sz w:val="22"/>
                <w:szCs w:val="22"/>
              </w:rPr>
              <w:t>Прочие межбюджетные трансферты, передаваемые бюджетам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062CC" w:rsidRDefault="00B736FE" w:rsidP="005F11BA">
            <w:pPr>
              <w:jc w:val="center"/>
            </w:pPr>
            <w:r w:rsidRPr="00AB61A6">
              <w:rPr>
                <w:sz w:val="22"/>
                <w:szCs w:val="22"/>
                <w:lang w:val="ru-RU"/>
              </w:rPr>
              <w:t>2740,</w:t>
            </w:r>
            <w:r>
              <w:rPr>
                <w:sz w:val="22"/>
                <w:szCs w:val="22"/>
              </w:rPr>
              <w:t>6</w:t>
            </w:r>
          </w:p>
        </w:tc>
      </w:tr>
      <w:tr w:rsidR="00B736FE" w:rsidTr="005F11BA">
        <w:tc>
          <w:tcPr>
            <w:tcW w:w="2802" w:type="dxa"/>
            <w:tcBorders>
              <w:top w:val="single" w:sz="4" w:space="0" w:color="auto"/>
              <w:left w:val="single" w:sz="4" w:space="0" w:color="auto"/>
              <w:bottom w:val="single" w:sz="4" w:space="0" w:color="auto"/>
              <w:right w:val="single" w:sz="4" w:space="0" w:color="auto"/>
            </w:tcBorders>
            <w:shd w:val="clear" w:color="auto" w:fill="auto"/>
          </w:tcPr>
          <w:p w:rsidR="00B736FE" w:rsidRPr="00AB61A6" w:rsidRDefault="00B736FE" w:rsidP="005F11BA">
            <w:pPr>
              <w:pStyle w:val="Web"/>
              <w:spacing w:before="0" w:after="0"/>
              <w:jc w:val="center"/>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736FE" w:rsidRPr="00AB61A6" w:rsidRDefault="00B736FE" w:rsidP="005F11BA">
            <w:pPr>
              <w:pStyle w:val="Web"/>
              <w:spacing w:before="0" w:after="0"/>
              <w:jc w:val="both"/>
              <w:rPr>
                <w:rFonts w:ascii="Times New Roman" w:hAnsi="Times New Roman"/>
                <w:b/>
              </w:rPr>
            </w:pPr>
            <w:r w:rsidRPr="00AB61A6">
              <w:rPr>
                <w:rFonts w:ascii="Times New Roman" w:hAnsi="Times New Roman"/>
                <w:b/>
                <w:sz w:val="22"/>
                <w:szCs w:val="22"/>
              </w:rPr>
              <w:t>ВСЕГО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36FE" w:rsidRPr="00AB61A6" w:rsidRDefault="00B736FE" w:rsidP="005F11BA">
            <w:pPr>
              <w:jc w:val="center"/>
              <w:rPr>
                <w:b/>
                <w:lang w:val="ru-RU"/>
              </w:rPr>
            </w:pPr>
            <w:r w:rsidRPr="00AB61A6">
              <w:rPr>
                <w:b/>
                <w:sz w:val="22"/>
                <w:szCs w:val="22"/>
                <w:lang w:val="ru-RU"/>
              </w:rPr>
              <w:t>9661,6</w:t>
            </w:r>
          </w:p>
        </w:tc>
      </w:tr>
    </w:tbl>
    <w:p w:rsidR="00B736FE" w:rsidRDefault="00B736FE" w:rsidP="00B736FE">
      <w:pPr>
        <w:tabs>
          <w:tab w:val="left" w:pos="5790"/>
          <w:tab w:val="left" w:pos="6105"/>
          <w:tab w:val="right" w:pos="9978"/>
        </w:tabs>
        <w:rPr>
          <w:lang w:val="ru-RU"/>
        </w:rPr>
      </w:pPr>
      <w:r>
        <w:rPr>
          <w:lang w:val="ru-RU"/>
        </w:rPr>
        <w:t xml:space="preserve">                                                                                                             </w:t>
      </w:r>
    </w:p>
    <w:p w:rsidR="00B736FE" w:rsidRDefault="00B736FE" w:rsidP="00B736FE">
      <w:pPr>
        <w:tabs>
          <w:tab w:val="left" w:pos="5790"/>
          <w:tab w:val="left" w:pos="6105"/>
          <w:tab w:val="right" w:pos="9978"/>
        </w:tabs>
        <w:rPr>
          <w:sz w:val="18"/>
          <w:szCs w:val="18"/>
          <w:lang w:val="ru-RU"/>
        </w:rPr>
      </w:pPr>
      <w:r>
        <w:rPr>
          <w:sz w:val="18"/>
          <w:szCs w:val="18"/>
          <w:lang w:val="ru-RU"/>
        </w:rPr>
        <w:t xml:space="preserve">                                                                                                                                                                                                                                                                                           </w:t>
      </w:r>
    </w:p>
    <w:p w:rsidR="00B736FE" w:rsidRDefault="00B736FE" w:rsidP="00B736FE">
      <w:pPr>
        <w:tabs>
          <w:tab w:val="left" w:pos="5790"/>
          <w:tab w:val="left" w:pos="6105"/>
          <w:tab w:val="right" w:pos="9978"/>
        </w:tabs>
        <w:rPr>
          <w:sz w:val="18"/>
          <w:szCs w:val="18"/>
          <w:lang w:val="ru-RU"/>
        </w:rPr>
      </w:pPr>
      <w:r>
        <w:rPr>
          <w:sz w:val="18"/>
          <w:szCs w:val="18"/>
          <w:lang w:val="ru-RU"/>
        </w:rPr>
        <w:t xml:space="preserve">                                                                                                                                   Приложение № 3 к проекту  Решения</w:t>
      </w:r>
    </w:p>
    <w:p w:rsidR="00B736FE" w:rsidRDefault="00B736FE" w:rsidP="00B736FE">
      <w:pPr>
        <w:tabs>
          <w:tab w:val="left" w:pos="6555"/>
        </w:tabs>
        <w:rPr>
          <w:sz w:val="18"/>
          <w:szCs w:val="18"/>
          <w:lang w:val="ru-RU"/>
        </w:rPr>
      </w:pPr>
      <w:r>
        <w:rPr>
          <w:sz w:val="18"/>
          <w:szCs w:val="18"/>
          <w:lang w:val="ru-RU"/>
        </w:rPr>
        <w:t xml:space="preserve">                                                                                                                                   Собрания депутатов</w:t>
      </w:r>
    </w:p>
    <w:p w:rsidR="00B736FE" w:rsidRDefault="00B736FE" w:rsidP="00B736FE">
      <w:pPr>
        <w:tabs>
          <w:tab w:val="left" w:pos="6105"/>
          <w:tab w:val="right" w:pos="9978"/>
        </w:tabs>
        <w:rPr>
          <w:sz w:val="18"/>
          <w:szCs w:val="18"/>
          <w:lang w:val="ru-RU"/>
        </w:rPr>
      </w:pPr>
      <w:r>
        <w:rPr>
          <w:sz w:val="18"/>
          <w:szCs w:val="18"/>
          <w:lang w:val="ru-RU"/>
        </w:rPr>
        <w:t xml:space="preserve">                                                                                                                                   №</w:t>
      </w:r>
      <w:r w:rsidRPr="009169A2">
        <w:rPr>
          <w:sz w:val="18"/>
          <w:szCs w:val="18"/>
          <w:lang w:val="ru-RU"/>
        </w:rPr>
        <w:t xml:space="preserve"> </w:t>
      </w:r>
      <w:r>
        <w:rPr>
          <w:sz w:val="18"/>
          <w:szCs w:val="18"/>
          <w:lang w:val="ru-RU"/>
        </w:rPr>
        <w:t xml:space="preserve">    </w:t>
      </w:r>
      <w:r w:rsidRPr="00C0717D">
        <w:rPr>
          <w:sz w:val="18"/>
          <w:szCs w:val="18"/>
          <w:lang w:val="ru-RU"/>
        </w:rPr>
        <w:t xml:space="preserve">  </w:t>
      </w:r>
      <w:r>
        <w:rPr>
          <w:sz w:val="18"/>
          <w:szCs w:val="18"/>
          <w:lang w:val="ru-RU"/>
        </w:rPr>
        <w:t xml:space="preserve">от          г.«Об отчете об исполнении </w:t>
      </w:r>
    </w:p>
    <w:p w:rsidR="00B736FE" w:rsidRDefault="00B736FE" w:rsidP="00B736FE">
      <w:pPr>
        <w:tabs>
          <w:tab w:val="left" w:pos="6105"/>
          <w:tab w:val="right" w:pos="9978"/>
        </w:tabs>
        <w:rPr>
          <w:sz w:val="18"/>
          <w:szCs w:val="18"/>
          <w:lang w:val="ru-RU"/>
        </w:rPr>
      </w:pPr>
      <w:r>
        <w:rPr>
          <w:sz w:val="18"/>
          <w:szCs w:val="18"/>
          <w:lang w:val="ru-RU"/>
        </w:rPr>
        <w:t xml:space="preserve">                                                                                                                                   бюджета Калининского </w:t>
      </w:r>
      <w:r>
        <w:rPr>
          <w:sz w:val="18"/>
          <w:szCs w:val="18"/>
        </w:rPr>
        <w:t>c</w:t>
      </w:r>
      <w:r>
        <w:rPr>
          <w:sz w:val="18"/>
          <w:szCs w:val="18"/>
          <w:lang w:val="ru-RU"/>
        </w:rPr>
        <w:t xml:space="preserve">ельского поселения </w:t>
      </w:r>
    </w:p>
    <w:p w:rsidR="00B736FE" w:rsidRDefault="00B736FE" w:rsidP="00B736FE">
      <w:pPr>
        <w:tabs>
          <w:tab w:val="left" w:pos="6105"/>
          <w:tab w:val="right" w:pos="9978"/>
        </w:tabs>
        <w:rPr>
          <w:sz w:val="18"/>
          <w:szCs w:val="18"/>
          <w:lang w:val="ru-RU"/>
        </w:rPr>
      </w:pPr>
      <w:r>
        <w:rPr>
          <w:sz w:val="18"/>
          <w:szCs w:val="18"/>
          <w:lang w:val="ru-RU"/>
        </w:rPr>
        <w:t xml:space="preserve">                                                                                                                                   Ремонтненского района  за 20</w:t>
      </w:r>
      <w:r w:rsidRPr="00A33826">
        <w:rPr>
          <w:sz w:val="18"/>
          <w:szCs w:val="18"/>
          <w:lang w:val="ru-RU"/>
        </w:rPr>
        <w:t>1</w:t>
      </w:r>
      <w:r>
        <w:rPr>
          <w:sz w:val="18"/>
          <w:szCs w:val="18"/>
          <w:lang w:val="ru-RU"/>
        </w:rPr>
        <w:t xml:space="preserve">4 год» </w:t>
      </w:r>
    </w:p>
    <w:p w:rsidR="00B736FE" w:rsidRDefault="00B736FE" w:rsidP="00B736FE">
      <w:pPr>
        <w:tabs>
          <w:tab w:val="left" w:pos="6105"/>
          <w:tab w:val="right" w:pos="9978"/>
        </w:tabs>
        <w:rPr>
          <w:sz w:val="22"/>
          <w:szCs w:val="22"/>
          <w:lang w:val="ru-RU"/>
        </w:rPr>
      </w:pPr>
      <w:r>
        <w:rPr>
          <w:sz w:val="18"/>
          <w:szCs w:val="18"/>
          <w:lang w:val="ru-RU"/>
        </w:rPr>
        <w:t xml:space="preserve"> </w:t>
      </w:r>
    </w:p>
    <w:p w:rsidR="00B736FE" w:rsidRPr="00AB61A6" w:rsidRDefault="00B736FE" w:rsidP="00B736FE">
      <w:pPr>
        <w:pStyle w:val="Standard"/>
        <w:tabs>
          <w:tab w:val="left" w:pos="8590"/>
        </w:tabs>
        <w:jc w:val="center"/>
        <w:rPr>
          <w:b/>
          <w:sz w:val="22"/>
          <w:szCs w:val="22"/>
        </w:rPr>
      </w:pPr>
      <w:r>
        <w:rPr>
          <w:b/>
          <w:sz w:val="22"/>
          <w:szCs w:val="22"/>
        </w:rPr>
        <w:t xml:space="preserve">                 Расходы бюджета Калининского сельского поселения Ремонтненского района по ведомственной структуре расходов бюджета Калининского сельского поселения Ремонтненского района за 201</w:t>
      </w:r>
      <w:r w:rsidRPr="00AB61A6">
        <w:rPr>
          <w:b/>
          <w:sz w:val="22"/>
          <w:szCs w:val="22"/>
        </w:rPr>
        <w:t>4</w:t>
      </w:r>
      <w:r>
        <w:rPr>
          <w:b/>
          <w:sz w:val="22"/>
          <w:szCs w:val="22"/>
        </w:rPr>
        <w:t xml:space="preserve"> год</w:t>
      </w:r>
    </w:p>
    <w:p w:rsidR="00B736FE" w:rsidRDefault="00B736FE" w:rsidP="00B736FE">
      <w:pPr>
        <w:tabs>
          <w:tab w:val="left" w:pos="7400"/>
        </w:tabs>
        <w:jc w:val="right"/>
        <w:rPr>
          <w:lang w:val="ru-RU"/>
        </w:rPr>
      </w:pPr>
      <w:r w:rsidRPr="00B736FE">
        <w:rPr>
          <w:lang w:val="ru-RU"/>
        </w:rPr>
        <w:t xml:space="preserve"> </w:t>
      </w:r>
      <w:r w:rsidRPr="008D5453">
        <w:t xml:space="preserve">(тыс. </w:t>
      </w:r>
      <w:r w:rsidRPr="008D5453">
        <w:rPr>
          <w:lang w:val="ru-RU"/>
        </w:rPr>
        <w:t>р</w:t>
      </w:r>
      <w:r w:rsidRPr="008D5453">
        <w:t>ублей</w:t>
      </w:r>
      <w:r w:rsidRPr="008D5453">
        <w:rPr>
          <w:lang w:val="ru-RU"/>
        </w:rPr>
        <w:t>)</w:t>
      </w:r>
    </w:p>
    <w:tbl>
      <w:tblPr>
        <w:tblW w:w="11067"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1"/>
        <w:gridCol w:w="702"/>
        <w:gridCol w:w="682"/>
        <w:gridCol w:w="719"/>
        <w:gridCol w:w="1438"/>
        <w:gridCol w:w="719"/>
        <w:gridCol w:w="1616"/>
      </w:tblGrid>
      <w:tr w:rsidR="00B736FE" w:rsidRPr="008D5453" w:rsidTr="005F11BA">
        <w:trPr>
          <w:trHeight w:val="229"/>
          <w:tblHeader/>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b/>
                <w:bCs/>
                <w:color w:val="000000"/>
                <w:sz w:val="22"/>
                <w:szCs w:val="22"/>
              </w:rPr>
              <w:t>Наименование</w:t>
            </w:r>
            <w:r w:rsidRPr="00AB61A6">
              <w:rPr>
                <w:sz w:val="22"/>
                <w:szCs w:val="22"/>
              </w:rPr>
              <w:t xml:space="preserve"> </w:t>
            </w:r>
          </w:p>
          <w:p w:rsidR="00B736FE" w:rsidRPr="00AB61A6" w:rsidRDefault="00B736FE" w:rsidP="005F11BA">
            <w:pPr>
              <w:jc w:val="center"/>
            </w:pP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lang w:val="ru-RU"/>
              </w:rPr>
            </w:pPr>
            <w:r w:rsidRPr="00AB61A6">
              <w:rPr>
                <w:b/>
                <w:sz w:val="22"/>
                <w:szCs w:val="22"/>
                <w:lang w:val="ru-RU"/>
              </w:rPr>
              <w:t>ВЕД</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AB61A6">
              <w:rPr>
                <w:b/>
                <w:sz w:val="22"/>
                <w:szCs w:val="22"/>
              </w:rPr>
              <w:t>РЗ</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AB61A6">
              <w:rPr>
                <w:b/>
                <w:sz w:val="22"/>
                <w:szCs w:val="22"/>
              </w:rPr>
              <w:t>ПР</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AB61A6">
              <w:rPr>
                <w:b/>
                <w:sz w:val="22"/>
                <w:szCs w:val="22"/>
              </w:rPr>
              <w:t>ЦСР</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AB61A6">
              <w:rPr>
                <w:b/>
                <w:sz w:val="22"/>
                <w:szCs w:val="22"/>
              </w:rPr>
              <w:t>ВР</w:t>
            </w: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E050E8">
              <w:rPr>
                <w:b/>
                <w:lang w:val="ru-RU"/>
              </w:rPr>
              <w:t>Кассовое исполнение</w:t>
            </w:r>
          </w:p>
        </w:tc>
      </w:tr>
      <w:tr w:rsidR="00B736FE" w:rsidRPr="008D5453" w:rsidTr="005F11BA">
        <w:trPr>
          <w:trHeight w:val="229"/>
          <w:tblHeader/>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rPr>
              <w:t>1</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rPr>
              <w:t>2</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rPr>
              <w:t>3</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rPr>
              <w:t>4</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rPr>
              <w:t>5</w:t>
            </w: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rPr>
              <w:t>6</w:t>
            </w:r>
          </w:p>
        </w:tc>
      </w:tr>
      <w:tr w:rsidR="00B736FE" w:rsidRPr="008D5453"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t>Администрация Калининского сельского поселения Ремонтненского района Ростовской области</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lang w:val="ru-RU"/>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9</w:t>
            </w:r>
            <w:r>
              <w:rPr>
                <w:b/>
                <w:sz w:val="22"/>
                <w:szCs w:val="22"/>
              </w:rPr>
              <w:t>65</w:t>
            </w:r>
            <w:r w:rsidRPr="00AB61A6">
              <w:rPr>
                <w:b/>
                <w:sz w:val="22"/>
                <w:szCs w:val="22"/>
              </w:rPr>
              <w:t>7,</w:t>
            </w:r>
            <w:r>
              <w:rPr>
                <w:b/>
                <w:sz w:val="22"/>
                <w:szCs w:val="22"/>
              </w:rPr>
              <w:t>0</w:t>
            </w:r>
          </w:p>
        </w:tc>
      </w:tr>
      <w:tr w:rsidR="00B736FE" w:rsidRPr="008D5453"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ОБЩЕГОСУДАРСТВЕННЫЕ ВОПРОСЫ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lang w:val="ru-RU"/>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40</w:t>
            </w:r>
            <w:r>
              <w:rPr>
                <w:b/>
                <w:sz w:val="22"/>
                <w:szCs w:val="22"/>
              </w:rPr>
              <w:t>6</w:t>
            </w:r>
            <w:r w:rsidRPr="00AB61A6">
              <w:rPr>
                <w:b/>
                <w:sz w:val="22"/>
                <w:szCs w:val="22"/>
                <w:lang w:val="ru-RU"/>
              </w:rPr>
              <w:t>8</w:t>
            </w:r>
            <w:r w:rsidRPr="00AB61A6">
              <w:rPr>
                <w:b/>
                <w:sz w:val="22"/>
                <w:szCs w:val="22"/>
              </w:rPr>
              <w:t>,</w:t>
            </w:r>
            <w:r>
              <w:rPr>
                <w:b/>
                <w:sz w:val="22"/>
                <w:szCs w:val="22"/>
              </w:rPr>
              <w:t>5</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Функционирование высшего должностного лица субъекта Российской Федерации и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lang w:val="ru-RU"/>
              </w:rPr>
            </w:pPr>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8</w:t>
            </w:r>
            <w:r>
              <w:rPr>
                <w:sz w:val="22"/>
                <w:szCs w:val="22"/>
              </w:rPr>
              <w:t>18</w:t>
            </w:r>
            <w:r w:rsidRPr="00AB61A6">
              <w:rPr>
                <w:sz w:val="22"/>
                <w:szCs w:val="22"/>
              </w:rPr>
              <w:t>,</w:t>
            </w:r>
            <w:r>
              <w:rPr>
                <w:sz w:val="22"/>
                <w:szCs w:val="22"/>
              </w:rPr>
              <w:t>9</w:t>
            </w:r>
          </w:p>
        </w:tc>
      </w:tr>
      <w:tr w:rsidR="00B736FE" w:rsidRPr="002107C8"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Обеспечение функционирования Главы Калининского сельского поселения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9800000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7344CA" w:rsidRDefault="00B736FE" w:rsidP="005F11BA">
            <w:pPr>
              <w:jc w:val="center"/>
            </w:pPr>
            <w:r w:rsidRPr="00AB61A6">
              <w:rPr>
                <w:sz w:val="22"/>
                <w:szCs w:val="22"/>
                <w:lang w:val="ru-RU"/>
              </w:rPr>
              <w:t>8</w:t>
            </w:r>
            <w:r>
              <w:rPr>
                <w:sz w:val="22"/>
                <w:szCs w:val="22"/>
              </w:rPr>
              <w:t>18</w:t>
            </w:r>
            <w:r w:rsidRPr="00AB61A6">
              <w:rPr>
                <w:sz w:val="22"/>
                <w:szCs w:val="22"/>
                <w:lang w:val="ru-RU"/>
              </w:rPr>
              <w:t>,</w:t>
            </w:r>
            <w:r>
              <w:rPr>
                <w:sz w:val="22"/>
                <w:szCs w:val="22"/>
              </w:rPr>
              <w:t>9</w:t>
            </w:r>
          </w:p>
        </w:tc>
      </w:tr>
      <w:tr w:rsidR="00B736FE" w:rsidRPr="002107C8"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Глава Калининского сельского поселения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9810000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7344CA" w:rsidRDefault="00B736FE" w:rsidP="005F11BA">
            <w:pPr>
              <w:jc w:val="center"/>
            </w:pPr>
            <w:r w:rsidRPr="00AB61A6">
              <w:rPr>
                <w:sz w:val="22"/>
                <w:szCs w:val="22"/>
                <w:lang w:val="ru-RU"/>
              </w:rPr>
              <w:t>8</w:t>
            </w:r>
            <w:r>
              <w:rPr>
                <w:sz w:val="22"/>
                <w:szCs w:val="22"/>
              </w:rPr>
              <w:t>18</w:t>
            </w:r>
            <w:r w:rsidRPr="00AB61A6">
              <w:rPr>
                <w:sz w:val="22"/>
                <w:szCs w:val="22"/>
                <w:lang w:val="ru-RU"/>
              </w:rPr>
              <w:t>,</w:t>
            </w:r>
            <w:r>
              <w:rPr>
                <w:sz w:val="22"/>
                <w:szCs w:val="22"/>
              </w:rPr>
              <w:t>9</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lang w:val="ru-RU"/>
              </w:rPr>
            </w:pPr>
            <w:r w:rsidRPr="00AB61A6">
              <w:rPr>
                <w:sz w:val="22"/>
                <w:szCs w:val="22"/>
                <w:lang w:val="ru-RU"/>
              </w:rPr>
              <w:t>Расходы на выплаты по оплате труда работников муниципальных органов местного самоуправления Калининского сельского поселения(Расходы на выплаты персоналу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9810011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120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7344CA" w:rsidRDefault="00B736FE" w:rsidP="005F11BA">
            <w:pPr>
              <w:jc w:val="center"/>
            </w:pPr>
            <w:r w:rsidRPr="00AB61A6">
              <w:rPr>
                <w:sz w:val="22"/>
                <w:szCs w:val="22"/>
                <w:lang w:val="ru-RU"/>
              </w:rPr>
              <w:t>8</w:t>
            </w:r>
            <w:r>
              <w:rPr>
                <w:sz w:val="22"/>
                <w:szCs w:val="22"/>
              </w:rPr>
              <w:t>18</w:t>
            </w:r>
            <w:r w:rsidRPr="00AB61A6">
              <w:rPr>
                <w:sz w:val="22"/>
                <w:szCs w:val="22"/>
                <w:lang w:val="ru-RU"/>
              </w:rPr>
              <w:t>,</w:t>
            </w:r>
            <w:r>
              <w:rPr>
                <w:sz w:val="22"/>
                <w:szCs w:val="22"/>
              </w:rPr>
              <w:t>9</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31</w:t>
            </w:r>
            <w:r>
              <w:rPr>
                <w:sz w:val="22"/>
                <w:szCs w:val="22"/>
              </w:rPr>
              <w:t>58</w:t>
            </w:r>
            <w:r w:rsidRPr="00AB61A6">
              <w:rPr>
                <w:sz w:val="22"/>
                <w:szCs w:val="22"/>
              </w:rPr>
              <w:t>,</w:t>
            </w:r>
            <w:r>
              <w:rPr>
                <w:sz w:val="22"/>
                <w:szCs w:val="22"/>
              </w:rPr>
              <w:t>2</w:t>
            </w:r>
          </w:p>
        </w:tc>
      </w:tr>
      <w:tr w:rsidR="00B736FE" w:rsidRPr="00BF5F0D"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0900000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E510B1" w:rsidRDefault="00B736FE" w:rsidP="005F11BA">
            <w:pPr>
              <w:jc w:val="center"/>
            </w:pPr>
            <w:r w:rsidRPr="00AB61A6">
              <w:rPr>
                <w:sz w:val="22"/>
                <w:szCs w:val="22"/>
                <w:lang w:val="ru-RU"/>
              </w:rPr>
              <w:t>31</w:t>
            </w:r>
            <w:r>
              <w:rPr>
                <w:sz w:val="22"/>
                <w:szCs w:val="22"/>
              </w:rPr>
              <w:t>58</w:t>
            </w:r>
            <w:r w:rsidRPr="00AB61A6">
              <w:rPr>
                <w:sz w:val="22"/>
                <w:szCs w:val="22"/>
                <w:lang w:val="ru-RU"/>
              </w:rPr>
              <w:t>,</w:t>
            </w:r>
            <w:r>
              <w:rPr>
                <w:sz w:val="22"/>
                <w:szCs w:val="22"/>
              </w:rPr>
              <w:t>0</w:t>
            </w:r>
          </w:p>
        </w:tc>
      </w:tr>
      <w:tr w:rsidR="00B736FE" w:rsidRPr="00BF5F0D"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Подпрограмма «Нормативно-методическое обеспечение и организация бюджетного процесса»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0920000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E510B1" w:rsidRDefault="00B736FE" w:rsidP="005F11BA">
            <w:pPr>
              <w:jc w:val="center"/>
            </w:pPr>
            <w:r w:rsidRPr="00AB61A6">
              <w:rPr>
                <w:sz w:val="22"/>
                <w:szCs w:val="22"/>
                <w:lang w:val="ru-RU"/>
              </w:rPr>
              <w:t>31</w:t>
            </w:r>
            <w:r>
              <w:rPr>
                <w:sz w:val="22"/>
                <w:szCs w:val="22"/>
              </w:rPr>
              <w:t>58</w:t>
            </w:r>
            <w:r w:rsidRPr="00AB61A6">
              <w:rPr>
                <w:sz w:val="22"/>
                <w:szCs w:val="22"/>
                <w:lang w:val="ru-RU"/>
              </w:rPr>
              <w:t>,</w:t>
            </w:r>
            <w:r>
              <w:rPr>
                <w:sz w:val="22"/>
                <w:szCs w:val="22"/>
              </w:rPr>
              <w:t>0</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 xml:space="preserve">Расходы на выплаты по оплате труда работников муниципальных органов местного самоуправления </w:t>
            </w:r>
            <w:r w:rsidRPr="00AB61A6">
              <w:rPr>
                <w:sz w:val="22"/>
                <w:szCs w:val="22"/>
                <w:lang w:val="ru-RU"/>
              </w:rPr>
              <w:t xml:space="preserve"> Калининского</w:t>
            </w:r>
            <w:r w:rsidRPr="00AB61A6">
              <w:rPr>
                <w:color w:val="000000"/>
                <w:sz w:val="22"/>
                <w:szCs w:val="22"/>
                <w:lang w:val="ru-RU"/>
              </w:rPr>
              <w:t xml:space="preserve"> сельского поселения в рамках </w:t>
            </w:r>
            <w:r w:rsidRPr="00AB61A6">
              <w:rPr>
                <w:color w:val="000000"/>
                <w:sz w:val="22"/>
                <w:szCs w:val="22"/>
                <w:lang w:val="ru-RU"/>
              </w:rPr>
              <w:lastRenderedPageBreak/>
              <w:t xml:space="preserve">подпрограммы </w:t>
            </w:r>
            <w:r w:rsidRPr="00AB61A6">
              <w:rPr>
                <w:sz w:val="22"/>
                <w:szCs w:val="22"/>
                <w:lang w:val="ru-RU"/>
              </w:rPr>
              <w:t>«Нормативно-методическое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r w:rsidRPr="00AB61A6">
              <w:rPr>
                <w:color w:val="000000"/>
                <w:sz w:val="22"/>
                <w:szCs w:val="22"/>
                <w:lang w:val="ru-RU"/>
              </w:rPr>
              <w:t xml:space="preserve">  </w:t>
            </w:r>
            <w:r w:rsidRPr="00AB61A6">
              <w:rPr>
                <w:sz w:val="22"/>
                <w:szCs w:val="22"/>
                <w:lang w:val="ru-RU"/>
              </w:rPr>
              <w:t>(Расходы на выплаты персоналу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lastRenderedPageBreak/>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0920011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120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7344CA" w:rsidRDefault="00B736FE" w:rsidP="005F11BA">
            <w:pPr>
              <w:jc w:val="center"/>
            </w:pPr>
            <w:r w:rsidRPr="00AB61A6">
              <w:rPr>
                <w:sz w:val="22"/>
                <w:szCs w:val="22"/>
                <w:lang w:val="ru-RU"/>
              </w:rPr>
              <w:t>2</w:t>
            </w:r>
            <w:r>
              <w:rPr>
                <w:sz w:val="22"/>
                <w:szCs w:val="22"/>
              </w:rPr>
              <w:t>647</w:t>
            </w:r>
            <w:r w:rsidRPr="00AB61A6">
              <w:rPr>
                <w:sz w:val="22"/>
                <w:szCs w:val="22"/>
                <w:lang w:val="ru-RU"/>
              </w:rPr>
              <w:t>,</w:t>
            </w:r>
            <w:r>
              <w:rPr>
                <w:sz w:val="22"/>
                <w:szCs w:val="22"/>
              </w:rPr>
              <w:t>3</w:t>
            </w:r>
          </w:p>
        </w:tc>
      </w:tr>
      <w:tr w:rsidR="00B736FE" w:rsidRPr="00A12F03"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lastRenderedPageBreak/>
              <w:t xml:space="preserve">Расходы на обеспечение функций работников муниципальных органов местного самоуправления </w:t>
            </w:r>
            <w:r w:rsidRPr="00AB61A6">
              <w:rPr>
                <w:sz w:val="22"/>
                <w:szCs w:val="22"/>
                <w:lang w:val="ru-RU"/>
              </w:rPr>
              <w:t xml:space="preserve"> Калининского</w:t>
            </w:r>
            <w:r w:rsidRPr="00AB61A6">
              <w:rPr>
                <w:color w:val="000000"/>
                <w:sz w:val="22"/>
                <w:szCs w:val="22"/>
                <w:lang w:val="ru-RU"/>
              </w:rPr>
              <w:t xml:space="preserve">  сельского поселения в рамках подпрограммы </w:t>
            </w:r>
            <w:r w:rsidRPr="00AB61A6">
              <w:rPr>
                <w:sz w:val="22"/>
                <w:szCs w:val="22"/>
                <w:lang w:val="ru-RU"/>
              </w:rPr>
              <w:t>«Нормативно-методическое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r w:rsidRPr="00AB61A6">
              <w:rPr>
                <w:color w:val="000000"/>
                <w:sz w:val="22"/>
                <w:szCs w:val="22"/>
                <w:lang w:val="ru-RU"/>
              </w:rPr>
              <w:t xml:space="preserve"> (</w:t>
            </w:r>
            <w:r w:rsidRPr="00AB61A6">
              <w:rPr>
                <w:sz w:val="22"/>
                <w:szCs w:val="22"/>
                <w:lang w:val="ru-RU"/>
              </w:rPr>
              <w:t>Лечебное пособие по аппарату)</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0920019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120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lang w:val="ru-RU"/>
              </w:rPr>
              <w:t>4,1</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 xml:space="preserve">Расходы на обеспечение функций работников муниципальных органов местного самоуправления </w:t>
            </w:r>
            <w:r w:rsidRPr="00AB61A6">
              <w:rPr>
                <w:sz w:val="22"/>
                <w:szCs w:val="22"/>
                <w:lang w:val="ru-RU"/>
              </w:rPr>
              <w:t xml:space="preserve"> Калининского</w:t>
            </w:r>
            <w:r w:rsidRPr="00AB61A6">
              <w:rPr>
                <w:color w:val="000000"/>
                <w:sz w:val="22"/>
                <w:szCs w:val="22"/>
                <w:lang w:val="ru-RU"/>
              </w:rPr>
              <w:t xml:space="preserve">  сельского поселения в рамках подпрограммы </w:t>
            </w:r>
            <w:r w:rsidRPr="00AB61A6">
              <w:rPr>
                <w:sz w:val="22"/>
                <w:szCs w:val="22"/>
                <w:lang w:val="ru-RU"/>
              </w:rPr>
              <w:t>«Нормативно-методическое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r w:rsidRPr="00AB61A6">
              <w:rPr>
                <w:color w:val="000000"/>
                <w:sz w:val="22"/>
                <w:szCs w:val="22"/>
                <w:lang w:val="ru-RU"/>
              </w:rPr>
              <w:t xml:space="preserve"> (</w:t>
            </w:r>
            <w:r w:rsidRPr="00AB61A6">
              <w:rPr>
                <w:sz w:val="22"/>
                <w:szCs w:val="22"/>
                <w:lang w:val="ru-RU"/>
              </w:rPr>
              <w:t>Иные закупки товаров, работ и услуг для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0920019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43</w:t>
            </w:r>
            <w:r>
              <w:rPr>
                <w:sz w:val="22"/>
                <w:szCs w:val="22"/>
              </w:rPr>
              <w:t>2</w:t>
            </w:r>
            <w:r w:rsidRPr="00AB61A6">
              <w:rPr>
                <w:sz w:val="22"/>
                <w:szCs w:val="22"/>
              </w:rPr>
              <w:t>,</w:t>
            </w:r>
            <w:r>
              <w:rPr>
                <w:sz w:val="22"/>
                <w:szCs w:val="22"/>
              </w:rPr>
              <w:t>7</w:t>
            </w:r>
          </w:p>
        </w:tc>
      </w:tr>
      <w:tr w:rsidR="00B736FE" w:rsidRPr="005A13A2" w:rsidTr="005F11BA">
        <w:trPr>
          <w:trHeight w:val="229"/>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color w:val="000000"/>
                <w:sz w:val="22"/>
                <w:szCs w:val="22"/>
                <w:lang w:val="ru-RU"/>
              </w:rPr>
              <w:t xml:space="preserve">Расходы на обеспечение функций работников муниципальных органов местного самоуправления </w:t>
            </w:r>
            <w:r w:rsidRPr="00AB61A6">
              <w:rPr>
                <w:sz w:val="22"/>
                <w:szCs w:val="22"/>
                <w:lang w:val="ru-RU"/>
              </w:rPr>
              <w:t xml:space="preserve"> Калининского  сельского поселения </w:t>
            </w:r>
            <w:r w:rsidRPr="00AB61A6">
              <w:rPr>
                <w:color w:val="000000"/>
                <w:sz w:val="22"/>
                <w:szCs w:val="22"/>
                <w:lang w:val="ru-RU"/>
              </w:rPr>
              <w:t xml:space="preserve">в рамках подпрограммы </w:t>
            </w:r>
            <w:r w:rsidRPr="00AB61A6">
              <w:rPr>
                <w:sz w:val="22"/>
                <w:szCs w:val="22"/>
                <w:lang w:val="ru-RU"/>
              </w:rPr>
              <w:t>«Нормативно-методическое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r w:rsidRPr="00AB61A6">
              <w:rPr>
                <w:color w:val="000000"/>
                <w:sz w:val="22"/>
                <w:szCs w:val="22"/>
                <w:lang w:val="ru-RU"/>
              </w:rPr>
              <w:t xml:space="preserve"> (Уплата налогов, сборов и иных платежей)</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0920019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850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rPr>
              <w:t>7</w:t>
            </w:r>
            <w:r>
              <w:rPr>
                <w:sz w:val="22"/>
                <w:szCs w:val="22"/>
              </w:rPr>
              <w:t>3</w:t>
            </w:r>
            <w:r w:rsidRPr="00AB61A6">
              <w:rPr>
                <w:sz w:val="22"/>
                <w:szCs w:val="22"/>
              </w:rPr>
              <w:t>,</w:t>
            </w:r>
            <w:r>
              <w:rPr>
                <w:sz w:val="22"/>
                <w:szCs w:val="22"/>
              </w:rPr>
              <w:t>9</w:t>
            </w:r>
          </w:p>
        </w:tc>
      </w:tr>
      <w:tr w:rsidR="00B736FE" w:rsidRPr="004711B6" w:rsidTr="005F11BA">
        <w:trPr>
          <w:trHeight w:val="38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Реализация функций муниципальных органов Калининского сельского поселения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r>
      <w:tr w:rsidR="00B736FE" w:rsidRPr="004711B6" w:rsidTr="005F11BA">
        <w:trPr>
          <w:trHeight w:val="246"/>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Иные непрограммные мероприятия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9990000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r>
      <w:tr w:rsidR="00B736FE" w:rsidRPr="005A13A2" w:rsidTr="005F11BA">
        <w:trPr>
          <w:trHeight w:val="554"/>
          <w:jc w:val="center"/>
        </w:trPr>
        <w:tc>
          <w:tcPr>
            <w:tcW w:w="5191"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tabs>
                <w:tab w:val="left" w:pos="709"/>
              </w:tabs>
              <w:jc w:val="both"/>
              <w:rPr>
                <w:color w:val="000000"/>
                <w:lang w:val="ru-RU"/>
              </w:rPr>
            </w:pPr>
            <w:r w:rsidRPr="00AB61A6">
              <w:rPr>
                <w:rFonts w:eastAsia="Calibri"/>
                <w:sz w:val="22"/>
                <w:szCs w:val="22"/>
                <w:lang w:val="ru-RU"/>
              </w:rPr>
              <w:t xml:space="preserve">Субвенция на осуществление полномочий по определению в соответствии с частью 1 статьи 11.2 </w:t>
            </w:r>
            <w:r w:rsidRPr="00AB61A6">
              <w:rPr>
                <w:sz w:val="22"/>
                <w:szCs w:val="22"/>
                <w:lang w:val="ru-RU"/>
              </w:rPr>
              <w:t>Областного закона от 25 октября 2002 года № 273-ЗС «Об административных правонарушениях»</w:t>
            </w:r>
            <w:r w:rsidRPr="00AB61A6">
              <w:rPr>
                <w:rFonts w:eastAsia="Calibri"/>
                <w:sz w:val="22"/>
                <w:szCs w:val="22"/>
                <w:lang w:val="ru-RU"/>
              </w:rPr>
              <w:t xml:space="preserve">  перечня </w:t>
            </w:r>
            <w:r w:rsidRPr="00AB61A6">
              <w:rPr>
                <w:sz w:val="22"/>
                <w:szCs w:val="22"/>
                <w:lang w:val="ru-RU"/>
              </w:rPr>
              <w:t xml:space="preserve">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w:t>
            </w:r>
            <w:r w:rsidRPr="00AB61A6">
              <w:rPr>
                <w:color w:val="000000"/>
                <w:sz w:val="22"/>
                <w:szCs w:val="22"/>
                <w:lang w:val="ru-RU"/>
              </w:rPr>
              <w:t>муниципальных органов Калининского сельского поселения</w:t>
            </w:r>
            <w:r w:rsidRPr="00AB61A6">
              <w:rPr>
                <w:sz w:val="22"/>
                <w:szCs w:val="22"/>
                <w:lang w:val="ru-RU"/>
              </w:rPr>
              <w:t xml:space="preserve">» </w:t>
            </w:r>
            <w:r w:rsidRPr="00AB61A6">
              <w:rPr>
                <w:color w:val="000000"/>
                <w:sz w:val="22"/>
                <w:szCs w:val="22"/>
                <w:lang w:val="ru-RU"/>
              </w:rPr>
              <w:t xml:space="preserve">(Иные закупки товаров, работ и услуг </w:t>
            </w:r>
            <w:r w:rsidRPr="00AB61A6">
              <w:rPr>
                <w:color w:val="000000"/>
                <w:sz w:val="22"/>
                <w:szCs w:val="22"/>
                <w:lang w:val="ru-RU"/>
              </w:rPr>
              <w:lastRenderedPageBreak/>
              <w:t xml:space="preserve">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lastRenderedPageBreak/>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99 9 7239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lastRenderedPageBreak/>
              <w:t>Другие общегосударственные вопросы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13</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lang w:val="ru-RU"/>
              </w:rPr>
            </w:pPr>
            <w:r w:rsidRPr="00AB61A6">
              <w:rPr>
                <w:b/>
                <w:sz w:val="22"/>
                <w:szCs w:val="22"/>
                <w:lang w:val="ru-RU"/>
              </w:rPr>
              <w:t>9</w:t>
            </w:r>
            <w:r w:rsidRPr="00AB61A6">
              <w:rPr>
                <w:b/>
                <w:sz w:val="22"/>
                <w:szCs w:val="22"/>
              </w:rPr>
              <w:t>1,</w:t>
            </w:r>
            <w:r>
              <w:rPr>
                <w:b/>
                <w:sz w:val="22"/>
                <w:szCs w:val="22"/>
              </w:rPr>
              <w:t>4</w:t>
            </w:r>
          </w:p>
        </w:tc>
      </w:tr>
      <w:tr w:rsidR="00B736FE" w:rsidRPr="005F671E"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Реализация функций муниципальных органов Калининского сельского поселения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9900000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7344CA" w:rsidRDefault="00B736FE" w:rsidP="005F11BA">
            <w:pPr>
              <w:jc w:val="center"/>
            </w:pPr>
            <w:r w:rsidRPr="00AB61A6">
              <w:rPr>
                <w:sz w:val="22"/>
                <w:szCs w:val="22"/>
              </w:rPr>
              <w:t>91</w:t>
            </w:r>
            <w:r w:rsidRPr="00AB61A6">
              <w:rPr>
                <w:sz w:val="22"/>
                <w:szCs w:val="22"/>
                <w:lang w:val="ru-RU"/>
              </w:rPr>
              <w:t>,</w:t>
            </w:r>
            <w:r>
              <w:rPr>
                <w:sz w:val="22"/>
                <w:szCs w:val="22"/>
              </w:rPr>
              <w:t>4</w:t>
            </w:r>
          </w:p>
        </w:tc>
      </w:tr>
      <w:tr w:rsidR="00B736FE" w:rsidRPr="005F671E" w:rsidTr="005F11BA">
        <w:trPr>
          <w:trHeight w:val="273"/>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Финансовое обеспечение непредвиденных расходов</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9910000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pPr>
            <w:r w:rsidRPr="00AB61A6">
              <w:rPr>
                <w:sz w:val="22"/>
                <w:szCs w:val="22"/>
                <w:lang w:val="ru-RU"/>
              </w:rPr>
              <w:t>1</w:t>
            </w:r>
            <w:r w:rsidRPr="00AB61A6">
              <w:rPr>
                <w:sz w:val="22"/>
                <w:szCs w:val="22"/>
              </w:rPr>
              <w:t>0</w:t>
            </w:r>
            <w:r w:rsidRPr="00AB61A6">
              <w:rPr>
                <w:sz w:val="22"/>
                <w:szCs w:val="22"/>
                <w:lang w:val="ru-RU"/>
              </w:rPr>
              <w:t>,</w:t>
            </w:r>
            <w:r w:rsidRPr="00AB61A6">
              <w:rPr>
                <w:sz w:val="22"/>
                <w:szCs w:val="22"/>
              </w:rPr>
              <w:t>0</w:t>
            </w:r>
          </w:p>
        </w:tc>
      </w:tr>
      <w:tr w:rsidR="00B736FE" w:rsidRPr="005F671E"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Резервный фонд Администрации </w:t>
            </w:r>
            <w:r w:rsidRPr="00AB61A6">
              <w:rPr>
                <w:sz w:val="22"/>
                <w:szCs w:val="22"/>
                <w:lang w:val="ru-RU"/>
              </w:rPr>
              <w:t xml:space="preserve"> Калининского</w:t>
            </w:r>
            <w:r w:rsidRPr="00AB61A6">
              <w:rPr>
                <w:color w:val="000000"/>
                <w:sz w:val="22"/>
                <w:szCs w:val="22"/>
                <w:lang w:val="ru-RU"/>
              </w:rPr>
              <w:t xml:space="preserve">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Калининского сельского поселения»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p>
          <w:p w:rsidR="00B736FE" w:rsidRPr="00AB61A6" w:rsidRDefault="00B736FE" w:rsidP="005F11BA">
            <w:pPr>
              <w:rPr>
                <w:lang w:val="ru-RU"/>
              </w:rPr>
            </w:pPr>
          </w:p>
          <w:p w:rsidR="00B736FE" w:rsidRPr="00AB61A6" w:rsidRDefault="00B736FE" w:rsidP="005F11BA">
            <w:pPr>
              <w:rPr>
                <w:lang w:val="ru-RU"/>
              </w:rPr>
            </w:pPr>
          </w:p>
          <w:p w:rsidR="00B736FE" w:rsidRPr="00AB61A6" w:rsidRDefault="00B736FE" w:rsidP="005F11BA">
            <w:pPr>
              <w:rPr>
                <w:lang w:val="ru-RU"/>
              </w:rPr>
            </w:pPr>
          </w:p>
          <w:p w:rsidR="00B736FE" w:rsidRPr="00AB61A6" w:rsidRDefault="00B736FE" w:rsidP="005F11BA">
            <w:pPr>
              <w:rPr>
                <w:lang w:val="ru-RU"/>
              </w:rPr>
            </w:pPr>
            <w:r w:rsidRPr="00AB61A6">
              <w:rPr>
                <w:sz w:val="22"/>
                <w:szCs w:val="22"/>
                <w:lang w:val="ru-RU"/>
              </w:rPr>
              <w:t>9919910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p>
          <w:p w:rsidR="00B736FE" w:rsidRPr="00AB61A6" w:rsidRDefault="00B736FE" w:rsidP="005F11BA">
            <w:pPr>
              <w:rPr>
                <w:lang w:val="ru-RU"/>
              </w:rPr>
            </w:pPr>
          </w:p>
          <w:p w:rsidR="00B736FE" w:rsidRPr="00AB61A6" w:rsidRDefault="00B736FE" w:rsidP="005F11BA">
            <w:pPr>
              <w:rPr>
                <w:lang w:val="ru-RU"/>
              </w:rPr>
            </w:pPr>
          </w:p>
          <w:p w:rsidR="00B736FE" w:rsidRPr="00AB61A6" w:rsidRDefault="00B736FE" w:rsidP="005F11BA">
            <w:pPr>
              <w:rPr>
                <w:lang w:val="ru-RU"/>
              </w:rPr>
            </w:pPr>
          </w:p>
          <w:p w:rsidR="00B736FE" w:rsidRPr="00AB61A6" w:rsidRDefault="00B736FE" w:rsidP="005F11BA">
            <w:pP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lang w:val="ru-RU"/>
              </w:rPr>
            </w:pPr>
          </w:p>
          <w:p w:rsidR="00B736FE" w:rsidRPr="00AB61A6" w:rsidRDefault="00B736FE" w:rsidP="005F11BA">
            <w:pPr>
              <w:jc w:val="center"/>
              <w:rPr>
                <w:lang w:val="ru-RU"/>
              </w:rPr>
            </w:pPr>
          </w:p>
          <w:p w:rsidR="00B736FE" w:rsidRPr="00AB61A6" w:rsidRDefault="00B736FE" w:rsidP="005F11BA">
            <w:pPr>
              <w:jc w:val="center"/>
              <w:rPr>
                <w:lang w:val="ru-RU"/>
              </w:rPr>
            </w:pPr>
          </w:p>
          <w:p w:rsidR="00B736FE" w:rsidRPr="00AB61A6" w:rsidRDefault="00B736FE" w:rsidP="005F11BA">
            <w:pPr>
              <w:jc w:val="center"/>
              <w:rPr>
                <w:lang w:val="ru-RU"/>
              </w:rPr>
            </w:pPr>
          </w:p>
          <w:p w:rsidR="00B736FE" w:rsidRPr="00AB61A6" w:rsidRDefault="00B736FE" w:rsidP="005F11BA">
            <w:pPr>
              <w:jc w:val="center"/>
              <w:rPr>
                <w:lang w:val="ru-RU"/>
              </w:rPr>
            </w:pPr>
            <w:r w:rsidRPr="00AB61A6">
              <w:rPr>
                <w:sz w:val="22"/>
                <w:szCs w:val="22"/>
                <w:lang w:val="ru-RU"/>
              </w:rPr>
              <w:t>10,0</w:t>
            </w:r>
          </w:p>
        </w:tc>
      </w:tr>
      <w:tr w:rsidR="00B736FE" w:rsidRPr="005F671E" w:rsidTr="005F11BA">
        <w:trPr>
          <w:trHeight w:val="109"/>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Иные непрограммные мероприятия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9990000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7344CA" w:rsidRDefault="00B736FE" w:rsidP="005F11BA">
            <w:pPr>
              <w:jc w:val="center"/>
            </w:pPr>
            <w:r w:rsidRPr="00AB61A6">
              <w:rPr>
                <w:sz w:val="22"/>
                <w:szCs w:val="22"/>
                <w:lang w:val="ru-RU"/>
              </w:rPr>
              <w:t>81,</w:t>
            </w:r>
            <w:r>
              <w:rPr>
                <w:sz w:val="22"/>
                <w:szCs w:val="22"/>
              </w:rPr>
              <w:t>4</w:t>
            </w:r>
          </w:p>
        </w:tc>
      </w:tr>
      <w:tr w:rsidR="00B736FE" w:rsidRPr="005A13A2" w:rsidTr="005F11BA">
        <w:trPr>
          <w:trHeight w:val="2001"/>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Оценка муниципального имущества, признание прав и регулирование отношений по муниципальной собственности </w:t>
            </w:r>
            <w:r w:rsidRPr="00AB61A6">
              <w:rPr>
                <w:sz w:val="22"/>
                <w:szCs w:val="22"/>
                <w:lang w:val="ru-RU"/>
              </w:rPr>
              <w:t xml:space="preserve"> Калининского</w:t>
            </w:r>
            <w:r w:rsidRPr="00AB61A6">
              <w:rPr>
                <w:color w:val="000000"/>
                <w:sz w:val="22"/>
                <w:szCs w:val="22"/>
                <w:lang w:val="ru-RU"/>
              </w:rPr>
              <w:t xml:space="preserve"> сельского поселения в рамках непрограммного направления деятельности «Реализация функций муниципальных органов Калининского сельского поселения»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9992584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41</w:t>
            </w:r>
            <w:r w:rsidRPr="00AB61A6">
              <w:rPr>
                <w:sz w:val="22"/>
                <w:szCs w:val="22"/>
              </w:rPr>
              <w:t>,</w:t>
            </w:r>
            <w:r w:rsidRPr="00AB61A6">
              <w:rPr>
                <w:sz w:val="22"/>
                <w:szCs w:val="22"/>
                <w:lang w:val="ru-RU"/>
              </w:rPr>
              <w:t>0</w:t>
            </w:r>
          </w:p>
        </w:tc>
      </w:tr>
      <w:tr w:rsidR="00B736FE" w:rsidRPr="00F00EAE" w:rsidTr="005F11BA">
        <w:trPr>
          <w:trHeight w:val="1791"/>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9999999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7344CA" w:rsidRDefault="00B736FE" w:rsidP="005F11BA">
            <w:pPr>
              <w:jc w:val="center"/>
            </w:pPr>
            <w:r w:rsidRPr="00AB61A6">
              <w:rPr>
                <w:sz w:val="22"/>
                <w:szCs w:val="22"/>
                <w:lang w:val="ru-RU"/>
              </w:rPr>
              <w:t>1,</w:t>
            </w:r>
            <w:r>
              <w:rPr>
                <w:sz w:val="22"/>
                <w:szCs w:val="22"/>
              </w:rPr>
              <w:t>7</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 (Уплата налогов, сборов и иных платежей)</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9999999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850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lang w:val="ru-RU"/>
              </w:rPr>
              <w:t>3</w:t>
            </w:r>
            <w:r w:rsidRPr="00AB61A6">
              <w:rPr>
                <w:sz w:val="22"/>
                <w:szCs w:val="22"/>
              </w:rPr>
              <w:t>8,</w:t>
            </w:r>
            <w:r>
              <w:rPr>
                <w:sz w:val="22"/>
                <w:szCs w:val="22"/>
              </w:rPr>
              <w:t>7</w:t>
            </w:r>
          </w:p>
        </w:tc>
      </w:tr>
      <w:tr w:rsidR="00B736FE" w:rsidRPr="005A13A2" w:rsidTr="005F11BA">
        <w:trPr>
          <w:trHeight w:val="268"/>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b/>
                <w:color w:val="000000"/>
              </w:rPr>
            </w:pPr>
            <w:r w:rsidRPr="00AB61A6">
              <w:rPr>
                <w:b/>
                <w:color w:val="000000"/>
                <w:sz w:val="22"/>
                <w:szCs w:val="22"/>
              </w:rPr>
              <w:t xml:space="preserve">Национальная оборона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rPr>
              <w:t>6</w:t>
            </w:r>
            <w:r w:rsidRPr="00AB61A6">
              <w:rPr>
                <w:b/>
                <w:sz w:val="22"/>
                <w:szCs w:val="22"/>
                <w:lang w:val="ru-RU"/>
              </w:rPr>
              <w:t>2</w:t>
            </w:r>
            <w:r w:rsidRPr="00AB61A6">
              <w:rPr>
                <w:b/>
                <w:sz w:val="22"/>
                <w:szCs w:val="22"/>
              </w:rPr>
              <w:t>,</w:t>
            </w:r>
            <w:r w:rsidRPr="00AB61A6">
              <w:rPr>
                <w:b/>
                <w:sz w:val="22"/>
                <w:szCs w:val="22"/>
                <w:lang w:val="ru-RU"/>
              </w:rPr>
              <w:t>0</w:t>
            </w:r>
          </w:p>
        </w:tc>
      </w:tr>
      <w:tr w:rsidR="00B736FE" w:rsidRPr="005A13A2" w:rsidTr="005F11BA">
        <w:trPr>
          <w:trHeight w:val="167"/>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rPr>
            </w:pPr>
            <w:r w:rsidRPr="00AB61A6">
              <w:rPr>
                <w:color w:val="000000"/>
                <w:sz w:val="22"/>
                <w:szCs w:val="22"/>
              </w:rPr>
              <w:t>Мобилизационная и вневойсковая подготовка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rPr>
              <w:t>6</w:t>
            </w:r>
            <w:r w:rsidRPr="00AB61A6">
              <w:rPr>
                <w:sz w:val="22"/>
                <w:szCs w:val="22"/>
                <w:lang w:val="ru-RU"/>
              </w:rPr>
              <w:t>2</w:t>
            </w:r>
            <w:r w:rsidRPr="00AB61A6">
              <w:rPr>
                <w:sz w:val="22"/>
                <w:szCs w:val="22"/>
              </w:rPr>
              <w:t>,</w:t>
            </w:r>
            <w:r w:rsidRPr="00AB61A6">
              <w:rPr>
                <w:sz w:val="22"/>
                <w:szCs w:val="22"/>
                <w:lang w:val="ru-RU"/>
              </w:rPr>
              <w:t>0</w:t>
            </w:r>
          </w:p>
        </w:tc>
      </w:tr>
      <w:tr w:rsidR="00B736FE" w:rsidRPr="00FF4FB4"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Реализация функций муниципальных органов Калининского сельского поселения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62,0</w:t>
            </w:r>
          </w:p>
        </w:tc>
      </w:tr>
      <w:tr w:rsidR="00B736FE" w:rsidRPr="00FF4FB4" w:rsidTr="005F11BA">
        <w:trPr>
          <w:trHeight w:val="284"/>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Иные непрограммные мероприятия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9990000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62,0</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sz w:val="22"/>
                <w:szCs w:val="22"/>
                <w:lang w:val="ru-RU"/>
              </w:rPr>
              <w:t xml:space="preserve">Субвенция на осуществление первичного воинского учета на территориях, где отсутствуют военные комиссариаты по иным непрограмным мероприятиям в рамках непрограммного направления деятельности«Реализация функций иных государственных органов Ростовскойобласти»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9995118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rPr>
              <w:t>6</w:t>
            </w:r>
            <w:r w:rsidRPr="00AB61A6">
              <w:rPr>
                <w:sz w:val="22"/>
                <w:szCs w:val="22"/>
                <w:lang w:val="ru-RU"/>
              </w:rPr>
              <w:t>2</w:t>
            </w:r>
            <w:r w:rsidRPr="00AB61A6">
              <w:rPr>
                <w:sz w:val="22"/>
                <w:szCs w:val="22"/>
              </w:rPr>
              <w:t>,</w:t>
            </w:r>
            <w:r w:rsidRPr="00AB61A6">
              <w:rPr>
                <w:sz w:val="22"/>
                <w:szCs w:val="22"/>
                <w:lang w:val="ru-RU"/>
              </w:rPr>
              <w:t>0</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 xml:space="preserve">Расходы на выплаты по оплате труда работников муниципальных органов местного самоуправления </w:t>
            </w:r>
            <w:r w:rsidRPr="00AB61A6">
              <w:rPr>
                <w:sz w:val="22"/>
                <w:szCs w:val="22"/>
                <w:lang w:val="ru-RU"/>
              </w:rPr>
              <w:t xml:space="preserve"> Калининского</w:t>
            </w:r>
            <w:r w:rsidRPr="00AB61A6">
              <w:rPr>
                <w:color w:val="000000"/>
                <w:sz w:val="22"/>
                <w:szCs w:val="22"/>
                <w:lang w:val="ru-RU"/>
              </w:rPr>
              <w:t xml:space="preserve">  сельского поселения </w:t>
            </w:r>
            <w:r w:rsidRPr="00AB61A6">
              <w:rPr>
                <w:sz w:val="22"/>
                <w:szCs w:val="22"/>
                <w:lang w:val="ru-RU"/>
              </w:rPr>
              <w:t xml:space="preserve">(Расходы на выплаты персоналу государственных </w:t>
            </w:r>
            <w:r w:rsidRPr="00AB61A6">
              <w:rPr>
                <w:sz w:val="22"/>
                <w:szCs w:val="22"/>
                <w:lang w:val="ru-RU"/>
              </w:rPr>
              <w:lastRenderedPageBreak/>
              <w:t>(муниципальных) органов)</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lastRenderedPageBreak/>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9995118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120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rPr>
              <w:t>6</w:t>
            </w:r>
            <w:r w:rsidRPr="00AB61A6">
              <w:rPr>
                <w:sz w:val="22"/>
                <w:szCs w:val="22"/>
                <w:lang w:val="ru-RU"/>
              </w:rPr>
              <w:t>2</w:t>
            </w:r>
            <w:r w:rsidRPr="00AB61A6">
              <w:rPr>
                <w:sz w:val="22"/>
                <w:szCs w:val="22"/>
              </w:rPr>
              <w:t>,</w:t>
            </w:r>
            <w:r w:rsidRPr="00AB61A6">
              <w:rPr>
                <w:sz w:val="22"/>
                <w:szCs w:val="22"/>
                <w:lang w:val="ru-RU"/>
              </w:rPr>
              <w:t>0</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lastRenderedPageBreak/>
              <w:t xml:space="preserve">Национальная безопасность и правоохранительная деятельность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1</w:t>
            </w:r>
            <w:r w:rsidRPr="00AB61A6">
              <w:rPr>
                <w:b/>
                <w:sz w:val="22"/>
                <w:szCs w:val="22"/>
              </w:rPr>
              <w:t>6,1</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w:t>
            </w:r>
            <w:r w:rsidRPr="00AB61A6">
              <w:rPr>
                <w:sz w:val="22"/>
                <w:szCs w:val="22"/>
              </w:rPr>
              <w:t>6,1</w:t>
            </w:r>
          </w:p>
        </w:tc>
      </w:tr>
      <w:tr w:rsidR="00B736FE" w:rsidRPr="00EC18AE"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lang w:val="ru-RU"/>
              </w:rPr>
              <w:t>1</w:t>
            </w:r>
            <w:r w:rsidRPr="00AB61A6">
              <w:rPr>
                <w:sz w:val="22"/>
                <w:szCs w:val="22"/>
              </w:rPr>
              <w:t>6</w:t>
            </w:r>
            <w:r w:rsidRPr="00AB61A6">
              <w:rPr>
                <w:sz w:val="22"/>
                <w:szCs w:val="22"/>
                <w:lang w:val="ru-RU"/>
              </w:rPr>
              <w:t>,</w:t>
            </w:r>
            <w:r w:rsidRPr="00AB61A6">
              <w:rPr>
                <w:sz w:val="22"/>
                <w:szCs w:val="22"/>
              </w:rPr>
              <w:t>1</w:t>
            </w:r>
          </w:p>
        </w:tc>
      </w:tr>
      <w:tr w:rsidR="00B736FE" w:rsidRPr="00EC18AE" w:rsidTr="005F11BA">
        <w:trPr>
          <w:trHeight w:val="188"/>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Подпрограмма «Пожарная безопасность»</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11,7</w:t>
            </w:r>
          </w:p>
        </w:tc>
      </w:tr>
      <w:tr w:rsidR="00B736FE" w:rsidRPr="005A13A2" w:rsidTr="005F11BA">
        <w:trPr>
          <w:trHeight w:val="1127"/>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Мероприятия по обеспечению пожарной безопасностью в рамках подпрограммы «Пожарная безопасность» муниципальной программы </w:t>
            </w:r>
            <w:r w:rsidRPr="00AB61A6">
              <w:rPr>
                <w:sz w:val="22"/>
                <w:szCs w:val="22"/>
                <w:lang w:val="ru-RU"/>
              </w:rPr>
              <w:t>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AB61A6">
              <w:rPr>
                <w:color w:val="000000"/>
                <w:sz w:val="22"/>
                <w:szCs w:val="22"/>
                <w:lang w:val="ru-RU"/>
              </w:rPr>
              <w:t xml:space="preserve">   (Иные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0412570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rPr>
              <w:t>1</w:t>
            </w:r>
            <w:r w:rsidRPr="00AB61A6">
              <w:rPr>
                <w:sz w:val="22"/>
                <w:szCs w:val="22"/>
                <w:lang w:val="ru-RU"/>
              </w:rPr>
              <w:t>1</w:t>
            </w:r>
            <w:r w:rsidRPr="00AB61A6">
              <w:rPr>
                <w:sz w:val="22"/>
                <w:szCs w:val="22"/>
              </w:rPr>
              <w:t>,</w:t>
            </w:r>
            <w:r w:rsidRPr="00AB61A6">
              <w:rPr>
                <w:sz w:val="22"/>
                <w:szCs w:val="22"/>
                <w:lang w:val="ru-RU"/>
              </w:rPr>
              <w:t>7</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826D27" w:rsidRDefault="00B736FE" w:rsidP="005F11BA">
            <w:pPr>
              <w:rPr>
                <w:lang w:val="ru-RU"/>
              </w:rPr>
            </w:pPr>
            <w:r w:rsidRPr="00826D27">
              <w:rPr>
                <w:sz w:val="22"/>
                <w:szCs w:val="22"/>
                <w:lang w:val="ru-RU"/>
              </w:rPr>
              <w:t>Подпрограмма «Защита от чрезвычайных ситуаций»</w:t>
            </w:r>
          </w:p>
        </w:tc>
        <w:tc>
          <w:tcPr>
            <w:tcW w:w="702" w:type="dxa"/>
            <w:tcBorders>
              <w:top w:val="single" w:sz="4" w:space="0" w:color="auto"/>
              <w:left w:val="single" w:sz="4" w:space="0" w:color="auto"/>
              <w:bottom w:val="single" w:sz="4" w:space="0" w:color="auto"/>
              <w:right w:val="single" w:sz="4" w:space="0" w:color="auto"/>
            </w:tcBorders>
          </w:tcPr>
          <w:p w:rsidR="00B736FE" w:rsidRPr="00826D27" w:rsidRDefault="00B736FE" w:rsidP="005F11BA">
            <w:r w:rsidRPr="00826D27">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826D27">
              <w:rPr>
                <w:sz w:val="22"/>
                <w:szCs w:val="22"/>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826D27">
              <w:rPr>
                <w:sz w:val="22"/>
                <w:szCs w:val="22"/>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826D27">
              <w:rPr>
                <w:sz w:val="22"/>
                <w:szCs w:val="22"/>
              </w:rPr>
              <w:t>0420000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826D27">
              <w:rPr>
                <w:sz w:val="22"/>
                <w:szCs w:val="22"/>
              </w:rPr>
              <w:t>4</w:t>
            </w:r>
            <w:r w:rsidRPr="00826D27">
              <w:rPr>
                <w:sz w:val="22"/>
                <w:szCs w:val="22"/>
                <w:lang w:val="ru-RU"/>
              </w:rPr>
              <w:t>,</w:t>
            </w:r>
            <w:r w:rsidRPr="00826D27">
              <w:rPr>
                <w:sz w:val="22"/>
                <w:szCs w:val="22"/>
              </w:rPr>
              <w:t>4</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color w:val="000000"/>
                <w:sz w:val="22"/>
                <w:szCs w:val="22"/>
                <w:lang w:val="ru-RU"/>
              </w:rPr>
              <w:t xml:space="preserve">Иные межбюджетные трансферты по участию в предупреждении и в ликвидации чрезвычайных ситуаций, гражданской обороне в границах поселения в рамках подпрограммы «Защита от чрезвычайных ситуаций» муниципальной программы </w:t>
            </w:r>
            <w:r w:rsidRPr="00AB61A6">
              <w:rPr>
                <w:sz w:val="22"/>
                <w:szCs w:val="22"/>
                <w:lang w:val="ru-RU"/>
              </w:rPr>
              <w:t>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AB61A6">
              <w:rPr>
                <w:color w:val="000000"/>
                <w:sz w:val="22"/>
                <w:szCs w:val="22"/>
                <w:lang w:val="ru-RU"/>
              </w:rPr>
              <w:t xml:space="preserve"> (Иные межбюджетные трансферты)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0428501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540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4</w:t>
            </w:r>
            <w:r w:rsidRPr="00AB61A6">
              <w:rPr>
                <w:sz w:val="22"/>
                <w:szCs w:val="22"/>
                <w:lang w:val="ru-RU"/>
              </w:rPr>
              <w:t>,</w:t>
            </w:r>
            <w:r w:rsidRPr="00AB61A6">
              <w:rPr>
                <w:sz w:val="22"/>
                <w:szCs w:val="22"/>
              </w:rPr>
              <w:t>4</w:t>
            </w:r>
          </w:p>
        </w:tc>
      </w:tr>
      <w:tr w:rsidR="00B736FE" w:rsidRPr="005A13A2" w:rsidTr="005F11BA">
        <w:trPr>
          <w:trHeight w:val="123"/>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rPr>
              <w:t>Н</w:t>
            </w:r>
            <w:r w:rsidRPr="00AB61A6">
              <w:rPr>
                <w:b/>
                <w:sz w:val="22"/>
                <w:szCs w:val="22"/>
                <w:lang w:val="ru-RU"/>
              </w:rPr>
              <w:t>ациональная экономика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rPr>
              <w:t>11</w:t>
            </w:r>
            <w:r>
              <w:rPr>
                <w:b/>
                <w:sz w:val="22"/>
                <w:szCs w:val="22"/>
              </w:rPr>
              <w:t>6</w:t>
            </w:r>
            <w:r w:rsidRPr="00AB61A6">
              <w:rPr>
                <w:b/>
                <w:sz w:val="22"/>
                <w:szCs w:val="22"/>
              </w:rPr>
              <w:t>,</w:t>
            </w:r>
            <w:r>
              <w:rPr>
                <w:b/>
                <w:sz w:val="22"/>
                <w:szCs w:val="22"/>
              </w:rPr>
              <w:t>8</w:t>
            </w:r>
          </w:p>
        </w:tc>
      </w:tr>
      <w:tr w:rsidR="00B736FE" w:rsidRPr="005A13A2" w:rsidTr="005F11BA">
        <w:trPr>
          <w:trHeight w:val="218"/>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t>Водное хозяйство</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06</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13,8</w:t>
            </w:r>
          </w:p>
        </w:tc>
      </w:tr>
      <w:tr w:rsidR="00B736FE" w:rsidRPr="00F32589"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Реализация функций муниципальных органов Калининского сельского поселения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06</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13,8</w:t>
            </w:r>
          </w:p>
        </w:tc>
      </w:tr>
      <w:tr w:rsidR="00B736FE" w:rsidRPr="00F32589" w:rsidTr="005F11BA">
        <w:trPr>
          <w:trHeight w:val="153"/>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Иные непрограммные мероприятия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06</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9990000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13,8</w:t>
            </w:r>
          </w:p>
        </w:tc>
      </w:tr>
      <w:tr w:rsidR="00B736FE" w:rsidRPr="00F32589"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Иные межбюджетные трансферты на погашение кредиторской задолженности в рамках непрограммного направления деятельности  </w:t>
            </w:r>
          </w:p>
          <w:p w:rsidR="00B736FE" w:rsidRPr="00AB61A6" w:rsidRDefault="00B736FE" w:rsidP="005F11BA">
            <w:pPr>
              <w:rPr>
                <w:lang w:val="ru-RU"/>
              </w:rPr>
            </w:pPr>
            <w:r w:rsidRPr="00AB61A6">
              <w:rPr>
                <w:sz w:val="22"/>
                <w:szCs w:val="22"/>
                <w:lang w:val="ru-RU"/>
              </w:rPr>
              <w:t xml:space="preserve">«Реализация функций муниципальных органов Калининского сельского поселения» </w:t>
            </w:r>
            <w:r w:rsidRPr="00AB61A6">
              <w:rPr>
                <w:color w:val="000000"/>
                <w:sz w:val="22"/>
                <w:szCs w:val="22"/>
                <w:lang w:val="ru-RU"/>
              </w:rPr>
              <w:t>(Иные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p w:rsidR="00B736FE" w:rsidRPr="00AB61A6" w:rsidRDefault="00B736FE" w:rsidP="005F11BA">
            <w:pPr>
              <w:jc w:val="center"/>
              <w:rPr>
                <w:lang w:val="ru-RU"/>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06</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9997107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13,8</w:t>
            </w:r>
          </w:p>
        </w:tc>
      </w:tr>
      <w:tr w:rsidR="00B736FE" w:rsidRPr="005A13A2" w:rsidTr="005F11BA">
        <w:trPr>
          <w:trHeight w:val="2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Дорожное хозяйство (дорожные фонды)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AB61A6">
              <w:rPr>
                <w:b/>
                <w:sz w:val="22"/>
                <w:szCs w:val="22"/>
              </w:rPr>
              <w:t>04</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rPr>
            </w:pPr>
            <w:r w:rsidRPr="00AB61A6">
              <w:rPr>
                <w:b/>
                <w:sz w:val="22"/>
                <w:szCs w:val="22"/>
              </w:rPr>
              <w:t>09</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lang w:val="ru-RU"/>
              </w:rPr>
            </w:pPr>
            <w:r w:rsidRPr="00AB61A6">
              <w:rPr>
                <w:b/>
                <w:sz w:val="22"/>
                <w:szCs w:val="22"/>
              </w:rPr>
              <w:t>103,</w:t>
            </w:r>
            <w:r>
              <w:rPr>
                <w:b/>
                <w:sz w:val="22"/>
                <w:szCs w:val="22"/>
              </w:rPr>
              <w:t>0</w:t>
            </w:r>
          </w:p>
        </w:tc>
      </w:tr>
      <w:tr w:rsidR="00B736FE" w:rsidRPr="00E50FFD"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Муниципальная программа Калининского сельского поселения «Развитие транспортной системы»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lang w:val="ru-RU"/>
              </w:rPr>
            </w:pPr>
            <w:r w:rsidRPr="00AB61A6">
              <w:rPr>
                <w:sz w:val="22"/>
                <w:szCs w:val="22"/>
                <w:lang w:val="ru-RU"/>
              </w:rPr>
              <w:t>04</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lang w:val="ru-RU"/>
              </w:rPr>
            </w:pPr>
            <w:r w:rsidRPr="00AB61A6">
              <w:rPr>
                <w:sz w:val="22"/>
                <w:szCs w:val="22"/>
                <w:lang w:val="ru-RU"/>
              </w:rPr>
              <w:t>09</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0600000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826D27" w:rsidRDefault="00B736FE" w:rsidP="005F11BA">
            <w:pPr>
              <w:jc w:val="center"/>
            </w:pPr>
            <w:r w:rsidRPr="00AB61A6">
              <w:rPr>
                <w:sz w:val="22"/>
                <w:szCs w:val="22"/>
                <w:lang w:val="ru-RU"/>
              </w:rPr>
              <w:t>1</w:t>
            </w:r>
            <w:r w:rsidRPr="00AB61A6">
              <w:rPr>
                <w:sz w:val="22"/>
                <w:szCs w:val="22"/>
              </w:rPr>
              <w:t>03</w:t>
            </w:r>
            <w:r w:rsidRPr="00AB61A6">
              <w:rPr>
                <w:sz w:val="22"/>
                <w:szCs w:val="22"/>
                <w:lang w:val="ru-RU"/>
              </w:rPr>
              <w:t>,</w:t>
            </w:r>
            <w:r>
              <w:rPr>
                <w:sz w:val="22"/>
                <w:szCs w:val="22"/>
              </w:rPr>
              <w:t>0</w:t>
            </w:r>
          </w:p>
        </w:tc>
      </w:tr>
      <w:tr w:rsidR="00B736FE" w:rsidRPr="00E50FFD"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Подпрограмма «Содержание автомобильных дорог общего пользования местного значения и искусственных сооружений на них»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lang w:val="ru-RU"/>
              </w:rPr>
            </w:pPr>
            <w:r w:rsidRPr="00AB61A6">
              <w:rPr>
                <w:sz w:val="22"/>
                <w:szCs w:val="22"/>
                <w:lang w:val="ru-RU"/>
              </w:rPr>
              <w:t>04</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lang w:val="ru-RU"/>
              </w:rPr>
            </w:pPr>
            <w:r w:rsidRPr="00AB61A6">
              <w:rPr>
                <w:sz w:val="22"/>
                <w:szCs w:val="22"/>
                <w:lang w:val="ru-RU"/>
              </w:rPr>
              <w:t>09</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0610000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826D27" w:rsidRDefault="00B736FE" w:rsidP="005F11BA">
            <w:pPr>
              <w:jc w:val="center"/>
            </w:pPr>
            <w:r w:rsidRPr="00AB61A6">
              <w:rPr>
                <w:sz w:val="22"/>
                <w:szCs w:val="22"/>
                <w:lang w:val="ru-RU"/>
              </w:rPr>
              <w:t>10</w:t>
            </w:r>
            <w:r w:rsidRPr="00AB61A6">
              <w:rPr>
                <w:sz w:val="22"/>
                <w:szCs w:val="22"/>
              </w:rPr>
              <w:t>3</w:t>
            </w:r>
            <w:r w:rsidRPr="00AB61A6">
              <w:rPr>
                <w:sz w:val="22"/>
                <w:szCs w:val="22"/>
                <w:lang w:val="ru-RU"/>
              </w:rPr>
              <w:t>,</w:t>
            </w:r>
            <w:r>
              <w:rPr>
                <w:sz w:val="22"/>
                <w:szCs w:val="22"/>
              </w:rPr>
              <w:t>0</w:t>
            </w:r>
          </w:p>
        </w:tc>
      </w:tr>
      <w:tr w:rsidR="00B736FE" w:rsidRPr="007A5035" w:rsidTr="005F11BA">
        <w:trPr>
          <w:trHeight w:val="24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color w:val="000000"/>
                <w:sz w:val="22"/>
                <w:szCs w:val="22"/>
                <w:lang w:val="ru-RU"/>
              </w:rPr>
              <w:lastRenderedPageBreak/>
              <w:t>Софинансирование расходов  на ремонт и содержание автомобильных дорог общего</w:t>
            </w:r>
            <w:r w:rsidRPr="00AB61A6">
              <w:rPr>
                <w:rFonts w:ascii="MS Sans Serif" w:hAnsi="MS Sans Serif"/>
                <w:sz w:val="22"/>
                <w:szCs w:val="22"/>
                <w:lang w:val="ru-RU"/>
              </w:rPr>
              <w:t xml:space="preserve"> </w:t>
            </w:r>
            <w:r w:rsidRPr="00AB61A6">
              <w:rPr>
                <w:rFonts w:ascii="MS Sans Serif" w:hAnsi="MS Sans Serif"/>
                <w:sz w:val="22"/>
                <w:szCs w:val="22"/>
                <w:lang w:val="ru-RU"/>
              </w:rPr>
              <w:tab/>
            </w:r>
            <w:r w:rsidRPr="00AB61A6">
              <w:rPr>
                <w:color w:val="000000"/>
                <w:sz w:val="22"/>
                <w:szCs w:val="22"/>
                <w:lang w:val="ru-RU"/>
              </w:rPr>
              <w:t xml:space="preserve">пользования местного значения в рамках подпрограммы </w:t>
            </w:r>
            <w:r w:rsidRPr="00AB61A6">
              <w:rPr>
                <w:sz w:val="22"/>
                <w:szCs w:val="22"/>
                <w:lang w:val="ru-RU"/>
              </w:rPr>
              <w:t xml:space="preserve">«Содержание автомобильных дорог общего пользования местного значения и искусственных сооружений на них» муниципальной </w:t>
            </w:r>
            <w:r w:rsidRPr="00AB61A6">
              <w:rPr>
                <w:rFonts w:ascii="MS Sans Serif" w:hAnsi="MS Sans Serif"/>
                <w:sz w:val="22"/>
                <w:szCs w:val="22"/>
                <w:lang w:val="ru-RU"/>
              </w:rPr>
              <w:tab/>
            </w:r>
            <w:r w:rsidRPr="00AB61A6">
              <w:rPr>
                <w:color w:val="000000"/>
                <w:sz w:val="22"/>
                <w:szCs w:val="22"/>
                <w:lang w:val="ru-RU"/>
              </w:rPr>
              <w:t xml:space="preserve">программы Калининского сельского поселения  "Развитие транспортной системы" </w:t>
            </w:r>
            <w:r w:rsidRPr="00AB61A6">
              <w:rPr>
                <w:rFonts w:ascii="MS Sans Serif" w:hAnsi="MS Sans Serif"/>
                <w:sz w:val="22"/>
                <w:szCs w:val="22"/>
                <w:lang w:val="ru-RU"/>
              </w:rPr>
              <w:tab/>
            </w:r>
            <w:r w:rsidRPr="00AB61A6">
              <w:rPr>
                <w:color w:val="000000"/>
                <w:sz w:val="22"/>
                <w:szCs w:val="22"/>
                <w:lang w:val="ru-RU"/>
              </w:rPr>
              <w:t>(Иные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0612585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AB61A6">
              <w:rPr>
                <w:sz w:val="22"/>
                <w:szCs w:val="22"/>
                <w:lang w:val="ru-RU"/>
              </w:rPr>
              <w:t>4,</w:t>
            </w:r>
            <w:r>
              <w:rPr>
                <w:sz w:val="22"/>
                <w:szCs w:val="22"/>
              </w:rPr>
              <w:t>4</w:t>
            </w:r>
          </w:p>
        </w:tc>
      </w:tr>
      <w:tr w:rsidR="00B736FE" w:rsidRPr="005A13A2" w:rsidTr="005F11BA">
        <w:trPr>
          <w:trHeight w:val="2186"/>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Субсидия на ремонт и содержание автомобильных дорог общего</w:t>
            </w:r>
            <w:r w:rsidRPr="00AB61A6">
              <w:rPr>
                <w:rFonts w:ascii="MS Sans Serif" w:hAnsi="MS Sans Serif"/>
                <w:sz w:val="22"/>
                <w:szCs w:val="22"/>
                <w:lang w:val="ru-RU"/>
              </w:rPr>
              <w:t xml:space="preserve"> </w:t>
            </w:r>
            <w:r w:rsidRPr="00AB61A6">
              <w:rPr>
                <w:rFonts w:ascii="MS Sans Serif" w:hAnsi="MS Sans Serif"/>
                <w:sz w:val="22"/>
                <w:szCs w:val="22"/>
                <w:lang w:val="ru-RU"/>
              </w:rPr>
              <w:tab/>
            </w:r>
            <w:r w:rsidRPr="00AB61A6">
              <w:rPr>
                <w:color w:val="000000"/>
                <w:sz w:val="22"/>
                <w:szCs w:val="22"/>
                <w:lang w:val="ru-RU"/>
              </w:rPr>
              <w:t xml:space="preserve">пользования местного значения в рамках подпрограммы "Развитие </w:t>
            </w:r>
            <w:r w:rsidRPr="00AB61A6">
              <w:rPr>
                <w:rFonts w:ascii="MS Sans Serif" w:hAnsi="MS Sans Serif"/>
                <w:sz w:val="22"/>
                <w:szCs w:val="22"/>
                <w:lang w:val="ru-RU"/>
              </w:rPr>
              <w:tab/>
            </w:r>
            <w:r w:rsidRPr="00AB61A6">
              <w:rPr>
                <w:color w:val="000000"/>
                <w:sz w:val="22"/>
                <w:szCs w:val="22"/>
                <w:lang w:val="ru-RU"/>
              </w:rPr>
              <w:t xml:space="preserve">транспортной инфраструктуры Ростовской области" государственной </w:t>
            </w:r>
          </w:p>
          <w:p w:rsidR="00B736FE" w:rsidRPr="00AB61A6" w:rsidRDefault="00B736FE" w:rsidP="005F11BA">
            <w:pPr>
              <w:widowControl w:val="0"/>
              <w:tabs>
                <w:tab w:val="left" w:pos="90"/>
              </w:tabs>
              <w:autoSpaceDE w:val="0"/>
              <w:autoSpaceDN w:val="0"/>
              <w:adjustRightInd w:val="0"/>
              <w:rPr>
                <w:lang w:val="ru-RU"/>
              </w:rPr>
            </w:pPr>
            <w:r w:rsidRPr="00AB61A6">
              <w:rPr>
                <w:rFonts w:ascii="MS Sans Serif" w:hAnsi="MS Sans Serif"/>
                <w:sz w:val="22"/>
                <w:szCs w:val="22"/>
                <w:lang w:val="ru-RU"/>
              </w:rPr>
              <w:tab/>
            </w:r>
            <w:r w:rsidRPr="00AB61A6">
              <w:rPr>
                <w:color w:val="000000"/>
                <w:sz w:val="22"/>
                <w:szCs w:val="22"/>
                <w:lang w:val="ru-RU"/>
              </w:rPr>
              <w:t xml:space="preserve">программы Ростовской области "Развитие транспортной системы" </w:t>
            </w:r>
            <w:r w:rsidRPr="00AB61A6">
              <w:rPr>
                <w:rFonts w:ascii="MS Sans Serif" w:hAnsi="MS Sans Serif"/>
                <w:sz w:val="22"/>
                <w:szCs w:val="22"/>
                <w:lang w:val="ru-RU"/>
              </w:rPr>
              <w:tab/>
            </w:r>
            <w:r w:rsidRPr="00AB61A6">
              <w:rPr>
                <w:color w:val="000000"/>
                <w:sz w:val="22"/>
                <w:szCs w:val="22"/>
                <w:lang w:val="ru-RU"/>
              </w:rPr>
              <w:t>(Иные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09</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0617351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98,6</w:t>
            </w:r>
          </w:p>
        </w:tc>
      </w:tr>
      <w:tr w:rsidR="00B736FE" w:rsidRPr="005A13A2" w:rsidTr="005F11BA">
        <w:trPr>
          <w:trHeight w:val="253"/>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t>Жилищно-коммунальное хозяйство</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276</w:t>
            </w:r>
            <w:r w:rsidRPr="00AB61A6">
              <w:rPr>
                <w:b/>
                <w:sz w:val="22"/>
                <w:szCs w:val="22"/>
              </w:rPr>
              <w:t>,</w:t>
            </w:r>
            <w:r>
              <w:rPr>
                <w:b/>
                <w:sz w:val="22"/>
                <w:szCs w:val="22"/>
              </w:rPr>
              <w:t>3</w:t>
            </w:r>
          </w:p>
        </w:tc>
      </w:tr>
      <w:tr w:rsidR="00B736FE" w:rsidRPr="005A13A2" w:rsidTr="005F11BA">
        <w:trPr>
          <w:trHeight w:val="168"/>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t>Коммунальное хозяйство</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rPr>
                <w:b/>
              </w:rPr>
            </w:pPr>
            <w:r w:rsidRPr="00AB61A6">
              <w:rPr>
                <w:b/>
                <w:sz w:val="22"/>
                <w:szCs w:val="22"/>
                <w:lang w:val="ru-RU"/>
              </w:rPr>
              <w:t>26,</w:t>
            </w:r>
            <w:r>
              <w:rPr>
                <w:b/>
                <w:sz w:val="22"/>
                <w:szCs w:val="22"/>
              </w:rPr>
              <w:t>5</w:t>
            </w:r>
          </w:p>
        </w:tc>
      </w:tr>
      <w:tr w:rsidR="00B736FE" w:rsidRPr="00095420"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 xml:space="preserve">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AB61A6">
              <w:rPr>
                <w:sz w:val="22"/>
                <w:szCs w:val="22"/>
                <w:lang w:val="ru-RU"/>
              </w:rPr>
              <w:t>26,</w:t>
            </w:r>
            <w:r>
              <w:rPr>
                <w:sz w:val="22"/>
                <w:szCs w:val="22"/>
              </w:rPr>
              <w:t>5</w:t>
            </w:r>
          </w:p>
        </w:tc>
      </w:tr>
      <w:tr w:rsidR="00B736FE" w:rsidRPr="00095420"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Подпрограмма «Мероприятия в области коммунального хозяйства»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AB61A6">
              <w:rPr>
                <w:sz w:val="22"/>
                <w:szCs w:val="22"/>
                <w:lang w:val="ru-RU"/>
              </w:rPr>
              <w:t>26,</w:t>
            </w:r>
            <w:r>
              <w:rPr>
                <w:sz w:val="22"/>
                <w:szCs w:val="22"/>
              </w:rPr>
              <w:t>5</w:t>
            </w:r>
          </w:p>
        </w:tc>
      </w:tr>
      <w:tr w:rsidR="00B736FE" w:rsidRPr="00095420"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«Мероприятия в области коммунального хозяйства»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   (Иные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0212561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AB61A6">
              <w:rPr>
                <w:sz w:val="22"/>
                <w:szCs w:val="22"/>
                <w:lang w:val="ru-RU"/>
              </w:rPr>
              <w:t>20,</w:t>
            </w:r>
            <w:r>
              <w:rPr>
                <w:sz w:val="22"/>
                <w:szCs w:val="22"/>
              </w:rPr>
              <w:t>5</w:t>
            </w:r>
          </w:p>
        </w:tc>
      </w:tr>
      <w:tr w:rsidR="00B736FE" w:rsidRPr="00CB1DFC" w:rsidTr="005F11BA">
        <w:trPr>
          <w:trHeight w:val="2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b/>
                <w:color w:val="000000"/>
                <w:lang w:val="ru-RU"/>
              </w:rPr>
            </w:pPr>
            <w:r w:rsidRPr="00AB61A6">
              <w:rPr>
                <w:color w:val="000000"/>
                <w:sz w:val="22"/>
                <w:szCs w:val="22"/>
                <w:lang w:val="ru-RU"/>
              </w:rPr>
              <w:t>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«Мероприятия в области коммунального хозяйства»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 (Уплата налогов, сборов и иных платежей)</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0212561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850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6,0</w:t>
            </w:r>
          </w:p>
        </w:tc>
      </w:tr>
      <w:tr w:rsidR="00B736FE" w:rsidRPr="005A13A2" w:rsidTr="005F11BA">
        <w:trPr>
          <w:trHeight w:val="2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b/>
                <w:color w:val="000000"/>
              </w:rPr>
            </w:pPr>
            <w:r w:rsidRPr="00AB61A6">
              <w:rPr>
                <w:b/>
                <w:color w:val="000000"/>
                <w:sz w:val="22"/>
                <w:szCs w:val="22"/>
              </w:rPr>
              <w:t>Благоустройство</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rPr>
              <w:t>2</w:t>
            </w:r>
            <w:r>
              <w:rPr>
                <w:b/>
                <w:sz w:val="22"/>
                <w:szCs w:val="22"/>
              </w:rPr>
              <w:t>49</w:t>
            </w:r>
            <w:r w:rsidRPr="00AB61A6">
              <w:rPr>
                <w:b/>
                <w:sz w:val="22"/>
                <w:szCs w:val="22"/>
              </w:rPr>
              <w:t>,</w:t>
            </w:r>
            <w:r>
              <w:rPr>
                <w:b/>
                <w:sz w:val="22"/>
                <w:szCs w:val="22"/>
              </w:rPr>
              <w:t>8</w:t>
            </w:r>
          </w:p>
        </w:tc>
      </w:tr>
      <w:tr w:rsidR="00B736FE" w:rsidRPr="009B735C" w:rsidTr="005F11BA">
        <w:trPr>
          <w:trHeight w:val="2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t>Муниципальная программа Калининского сельского поселения «Обеспечение качественными жилищно-</w:t>
            </w:r>
            <w:r w:rsidRPr="00AB61A6">
              <w:rPr>
                <w:color w:val="000000"/>
                <w:sz w:val="22"/>
                <w:szCs w:val="22"/>
                <w:lang w:val="ru-RU"/>
              </w:rPr>
              <w:lastRenderedPageBreak/>
              <w:t xml:space="preserve">коммунальными услугами населения Калининского сельского поселения»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lastRenderedPageBreak/>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AB61A6">
              <w:rPr>
                <w:sz w:val="22"/>
                <w:szCs w:val="22"/>
                <w:lang w:val="ru-RU"/>
              </w:rPr>
              <w:t>229,</w:t>
            </w:r>
            <w:r>
              <w:rPr>
                <w:sz w:val="22"/>
                <w:szCs w:val="22"/>
              </w:rPr>
              <w:t>1</w:t>
            </w:r>
          </w:p>
        </w:tc>
      </w:tr>
      <w:tr w:rsidR="00B736FE" w:rsidRPr="009B735C" w:rsidTr="005F11BA">
        <w:trPr>
          <w:trHeight w:val="2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both"/>
              <w:rPr>
                <w:color w:val="000000"/>
                <w:lang w:val="ru-RU"/>
              </w:rPr>
            </w:pPr>
            <w:r w:rsidRPr="00AB61A6">
              <w:rPr>
                <w:color w:val="000000"/>
                <w:sz w:val="22"/>
                <w:szCs w:val="22"/>
                <w:lang w:val="ru-RU"/>
              </w:rPr>
              <w:lastRenderedPageBreak/>
              <w:t>Подпрограмма «Благоустройство»</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0220000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826D27" w:rsidRDefault="00B736FE" w:rsidP="005F11BA">
            <w:pPr>
              <w:jc w:val="center"/>
            </w:pPr>
            <w:r w:rsidRPr="00AB61A6">
              <w:rPr>
                <w:sz w:val="22"/>
                <w:szCs w:val="22"/>
                <w:lang w:val="ru-RU"/>
              </w:rPr>
              <w:t>229,</w:t>
            </w:r>
            <w:r>
              <w:rPr>
                <w:sz w:val="22"/>
                <w:szCs w:val="22"/>
              </w:rPr>
              <w:t>1</w:t>
            </w:r>
          </w:p>
        </w:tc>
      </w:tr>
      <w:tr w:rsidR="00B736FE" w:rsidRPr="005A13A2" w:rsidTr="005F11BA">
        <w:trPr>
          <w:trHeight w:val="27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Мероприятия по уличному освещению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0222562</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115</w:t>
            </w:r>
            <w:r w:rsidRPr="00AB61A6">
              <w:rPr>
                <w:sz w:val="22"/>
                <w:szCs w:val="22"/>
              </w:rPr>
              <w:t>,</w:t>
            </w:r>
            <w:r>
              <w:rPr>
                <w:sz w:val="22"/>
                <w:szCs w:val="22"/>
              </w:rPr>
              <w:t>4</w:t>
            </w:r>
          </w:p>
        </w:tc>
      </w:tr>
      <w:tr w:rsidR="00B736FE" w:rsidRPr="005A13A2" w:rsidTr="005F11BA">
        <w:trPr>
          <w:trHeight w:val="1305"/>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Мероприятия по содержанию мест захоронения на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0222564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w:t>
            </w:r>
            <w:r w:rsidRPr="00AB61A6">
              <w:rPr>
                <w:sz w:val="22"/>
                <w:szCs w:val="22"/>
              </w:rPr>
              <w:t>8,0</w:t>
            </w:r>
          </w:p>
        </w:tc>
      </w:tr>
      <w:tr w:rsidR="00B736FE" w:rsidRPr="005A13A2" w:rsidTr="005F11BA">
        <w:trPr>
          <w:trHeight w:val="13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Мероприятия по прочему благоустройству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0222565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85</w:t>
            </w:r>
            <w:r w:rsidRPr="00AB61A6">
              <w:rPr>
                <w:sz w:val="22"/>
                <w:szCs w:val="22"/>
              </w:rPr>
              <w:t>,</w:t>
            </w:r>
            <w:r w:rsidRPr="00AB61A6">
              <w:rPr>
                <w:sz w:val="22"/>
                <w:szCs w:val="22"/>
                <w:lang w:val="ru-RU"/>
              </w:rPr>
              <w:t>7</w:t>
            </w:r>
          </w:p>
        </w:tc>
      </w:tr>
      <w:tr w:rsidR="00B736FE" w:rsidRPr="00B56C4D" w:rsidTr="005F11BA">
        <w:trPr>
          <w:trHeight w:val="781"/>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Муниципальная программа Калининского сельского поселения «Охрана окружающей среды и рациональное природопользование»</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20,7</w:t>
            </w:r>
          </w:p>
        </w:tc>
      </w:tr>
      <w:tr w:rsidR="00B736FE" w:rsidRPr="00B56C4D" w:rsidTr="005F11BA">
        <w:trPr>
          <w:trHeight w:val="225"/>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Подпрограмма «Охрана окружающей среды»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20,7</w:t>
            </w:r>
          </w:p>
        </w:tc>
      </w:tr>
      <w:tr w:rsidR="00B736FE" w:rsidRPr="005A13A2" w:rsidTr="005F11BA">
        <w:trPr>
          <w:trHeight w:val="13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Мероприятия по охране окружающей среды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 (Иные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03</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0712576</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20,7</w:t>
            </w:r>
          </w:p>
        </w:tc>
      </w:tr>
      <w:tr w:rsidR="00B736FE" w:rsidRPr="005A13A2" w:rsidTr="005F11BA">
        <w:trPr>
          <w:trHeight w:val="174"/>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b/>
                <w:color w:val="000000"/>
                <w:lang w:val="ru-RU"/>
              </w:rPr>
            </w:pPr>
            <w:r w:rsidRPr="00AB61A6">
              <w:rPr>
                <w:b/>
                <w:color w:val="000000"/>
                <w:sz w:val="22"/>
                <w:szCs w:val="22"/>
                <w:lang w:val="ru-RU"/>
              </w:rPr>
              <w:t>Образование</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39,3</w:t>
            </w:r>
          </w:p>
        </w:tc>
      </w:tr>
      <w:tr w:rsidR="00B736FE" w:rsidRPr="00786E60" w:rsidTr="005F11BA">
        <w:trPr>
          <w:trHeight w:val="563"/>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Профессиональная подготовка, переподготовка и повышение квалификации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39,3</w:t>
            </w:r>
          </w:p>
        </w:tc>
      </w:tr>
      <w:tr w:rsidR="00B736FE" w:rsidRPr="00786E60" w:rsidTr="005F11BA">
        <w:trPr>
          <w:trHeight w:val="319"/>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Подпрограмма «Развитие библиотечного обслуживания населения»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5,0</w:t>
            </w:r>
          </w:p>
        </w:tc>
      </w:tr>
      <w:tr w:rsidR="00B736FE" w:rsidRPr="00786E60" w:rsidTr="005F11BA">
        <w:trPr>
          <w:trHeight w:val="13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«Развитие библиотечного обслуживания населения» муниципальной программы Калининского сельского поселения «Развитие культуры» </w:t>
            </w:r>
            <w:r w:rsidRPr="00AB61A6">
              <w:rPr>
                <w:color w:val="000000"/>
                <w:sz w:val="22"/>
                <w:szCs w:val="22"/>
                <w:lang w:val="ru-RU"/>
              </w:rPr>
              <w:t xml:space="preserve">(Иные закупки товаров, работ </w:t>
            </w:r>
            <w:r w:rsidRPr="00AB61A6">
              <w:rPr>
                <w:color w:val="000000"/>
                <w:sz w:val="22"/>
                <w:szCs w:val="22"/>
                <w:lang w:val="ru-RU"/>
              </w:rPr>
              <w:lastRenderedPageBreak/>
              <w:t xml:space="preserve">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lastRenderedPageBreak/>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0512574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5,0</w:t>
            </w:r>
          </w:p>
        </w:tc>
      </w:tr>
      <w:tr w:rsidR="00B736FE" w:rsidRPr="00786E60" w:rsidTr="005F11BA">
        <w:trPr>
          <w:trHeight w:val="385"/>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lastRenderedPageBreak/>
              <w:t>Подпрограмма «Организация досуга и обеспечение жителей услугами организаций культуры»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0520000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20,1</w:t>
            </w:r>
          </w:p>
        </w:tc>
      </w:tr>
      <w:tr w:rsidR="00B736FE" w:rsidRPr="00786E60" w:rsidTr="005F11BA">
        <w:trPr>
          <w:trHeight w:val="13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 </w:t>
            </w:r>
            <w:r w:rsidRPr="00AB61A6">
              <w:rPr>
                <w:color w:val="000000"/>
                <w:sz w:val="22"/>
                <w:szCs w:val="22"/>
                <w:lang w:val="ru-RU"/>
              </w:rPr>
              <w:t xml:space="preserve">(Иные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0522575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20,1</w:t>
            </w:r>
          </w:p>
        </w:tc>
      </w:tr>
      <w:tr w:rsidR="00B736FE" w:rsidRPr="00786E60" w:rsidTr="005F11BA">
        <w:trPr>
          <w:trHeight w:val="379"/>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Муниципальная программа Калининского сельского поселения «Муниципальная политика»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14,2</w:t>
            </w:r>
          </w:p>
        </w:tc>
      </w:tr>
      <w:tr w:rsidR="00B736FE" w:rsidRPr="00786E60" w:rsidTr="005F11BA">
        <w:trPr>
          <w:trHeight w:val="554"/>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Подпрограмма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14,2</w:t>
            </w:r>
          </w:p>
        </w:tc>
      </w:tr>
      <w:tr w:rsidR="00B736FE" w:rsidRPr="00786E60" w:rsidTr="005F11BA">
        <w:trPr>
          <w:trHeight w:val="13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муниципальной программы Калининского сельского поселения «Муниципальная политика»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1012580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14,2</w:t>
            </w:r>
          </w:p>
        </w:tc>
      </w:tr>
      <w:tr w:rsidR="00B736FE" w:rsidRPr="005A13A2" w:rsidTr="005F11BA">
        <w:trPr>
          <w:trHeight w:val="179"/>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К</w:t>
            </w:r>
            <w:r w:rsidRPr="00AB61A6">
              <w:rPr>
                <w:b/>
                <w:sz w:val="22"/>
                <w:szCs w:val="22"/>
                <w:lang w:val="ru-RU"/>
              </w:rPr>
              <w:t>ультура</w:t>
            </w:r>
            <w:r w:rsidRPr="00AB61A6">
              <w:rPr>
                <w:b/>
                <w:sz w:val="22"/>
                <w:szCs w:val="22"/>
              </w:rPr>
              <w:t>,</w:t>
            </w:r>
            <w:r w:rsidRPr="00AB61A6">
              <w:rPr>
                <w:b/>
                <w:sz w:val="22"/>
                <w:szCs w:val="22"/>
                <w:lang w:val="ru-RU"/>
              </w:rPr>
              <w:t xml:space="preserve"> кинематография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08</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616"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jc w:val="center"/>
              <w:rPr>
                <w:b/>
                <w:lang w:val="ru-RU"/>
              </w:rPr>
            </w:pPr>
            <w:r w:rsidRPr="00AB61A6">
              <w:rPr>
                <w:b/>
                <w:sz w:val="22"/>
                <w:szCs w:val="22"/>
                <w:lang w:val="ru-RU"/>
              </w:rPr>
              <w:t>4</w:t>
            </w:r>
            <w:r>
              <w:rPr>
                <w:b/>
                <w:sz w:val="22"/>
                <w:szCs w:val="22"/>
              </w:rPr>
              <w:t>886</w:t>
            </w:r>
            <w:r w:rsidRPr="00AB61A6">
              <w:rPr>
                <w:b/>
                <w:sz w:val="22"/>
                <w:szCs w:val="22"/>
              </w:rPr>
              <w:t>,</w:t>
            </w:r>
            <w:r w:rsidRPr="00AB61A6">
              <w:rPr>
                <w:b/>
                <w:sz w:val="22"/>
                <w:szCs w:val="22"/>
                <w:lang w:val="ru-RU"/>
              </w:rPr>
              <w:t>2</w:t>
            </w:r>
          </w:p>
        </w:tc>
      </w:tr>
      <w:tr w:rsidR="00B736FE" w:rsidRPr="005A13A2" w:rsidTr="005F11BA">
        <w:trPr>
          <w:trHeight w:val="108"/>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Культура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08</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01</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4</w:t>
            </w:r>
            <w:r>
              <w:rPr>
                <w:b/>
                <w:sz w:val="22"/>
                <w:szCs w:val="22"/>
              </w:rPr>
              <w:t>886</w:t>
            </w:r>
            <w:r w:rsidRPr="00AB61A6">
              <w:rPr>
                <w:b/>
                <w:sz w:val="22"/>
                <w:szCs w:val="22"/>
              </w:rPr>
              <w:t>,</w:t>
            </w:r>
            <w:r w:rsidRPr="00AB61A6">
              <w:rPr>
                <w:b/>
                <w:sz w:val="22"/>
                <w:szCs w:val="22"/>
                <w:lang w:val="ru-RU"/>
              </w:rPr>
              <w:t>2</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t>Муниципальная программа Калининского сельского поселения «Развитие культуры»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08</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01</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rPr>
              <w:t>0500000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398</w:t>
            </w:r>
            <w:r>
              <w:rPr>
                <w:b/>
                <w:sz w:val="22"/>
                <w:szCs w:val="22"/>
              </w:rPr>
              <w:t>5</w:t>
            </w:r>
            <w:r w:rsidRPr="00AB61A6">
              <w:rPr>
                <w:b/>
                <w:sz w:val="22"/>
                <w:szCs w:val="22"/>
              </w:rPr>
              <w:t>,</w:t>
            </w:r>
            <w:r>
              <w:rPr>
                <w:b/>
                <w:sz w:val="22"/>
                <w:szCs w:val="22"/>
              </w:rPr>
              <w:t>3</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Подпрограмма «Развитие библиотечного обслуживания населения»</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rPr>
              <w:t>0510000</w:t>
            </w:r>
          </w:p>
        </w:tc>
        <w:tc>
          <w:tcPr>
            <w:tcW w:w="719"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703</w:t>
            </w:r>
            <w:r w:rsidRPr="00AB61A6">
              <w:rPr>
                <w:sz w:val="22"/>
                <w:szCs w:val="22"/>
              </w:rPr>
              <w:t>,</w:t>
            </w:r>
            <w:r>
              <w:rPr>
                <w:sz w:val="22"/>
                <w:szCs w:val="22"/>
              </w:rPr>
              <w:t>3</w:t>
            </w:r>
          </w:p>
        </w:tc>
      </w:tr>
      <w:tr w:rsidR="00B736FE" w:rsidRPr="005A13A2" w:rsidTr="005F11BA">
        <w:trPr>
          <w:trHeight w:val="129"/>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 xml:space="preserve">Расходы на выплаты по оплате труда работников муниципальных органов местного самоуправления Калининского сельского поселения в рамках подпрограммы «Развитие библиотечного обслуживания населения» муниципальной программы Калининского сельского поселения «Развитие культуры» </w:t>
            </w:r>
            <w:r w:rsidRPr="00AB61A6">
              <w:rPr>
                <w:color w:val="000000"/>
                <w:sz w:val="22"/>
                <w:szCs w:val="22"/>
                <w:lang w:val="ru-RU"/>
              </w:rPr>
              <w:t xml:space="preserve"> (</w:t>
            </w:r>
            <w:r w:rsidRPr="00AB61A6">
              <w:rPr>
                <w:sz w:val="22"/>
                <w:szCs w:val="22"/>
                <w:lang w:val="ru-RU"/>
              </w:rPr>
              <w:t>Расходы на выплаты персоналу казенных  учреждений</w:t>
            </w:r>
            <w:r w:rsidRPr="00AB61A6">
              <w:rPr>
                <w:color w:val="000000"/>
                <w:sz w:val="22"/>
                <w:szCs w:val="22"/>
                <w:lang w:val="ru-RU"/>
              </w:rPr>
              <w:t>)</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0510011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color w:val="000000"/>
                <w:sz w:val="22"/>
                <w:szCs w:val="22"/>
              </w:rPr>
              <w:t>110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5</w:t>
            </w:r>
            <w:r w:rsidRPr="00AB61A6">
              <w:rPr>
                <w:sz w:val="22"/>
                <w:szCs w:val="22"/>
              </w:rPr>
              <w:t>4</w:t>
            </w:r>
            <w:r w:rsidRPr="00AB61A6">
              <w:rPr>
                <w:sz w:val="22"/>
                <w:szCs w:val="22"/>
                <w:lang w:val="ru-RU"/>
              </w:rPr>
              <w:t>6</w:t>
            </w:r>
            <w:r w:rsidRPr="00AB61A6">
              <w:rPr>
                <w:sz w:val="22"/>
                <w:szCs w:val="22"/>
              </w:rPr>
              <w:t>,</w:t>
            </w:r>
            <w:r w:rsidRPr="00AB61A6">
              <w:rPr>
                <w:sz w:val="22"/>
                <w:szCs w:val="22"/>
                <w:lang w:val="ru-RU"/>
              </w:rPr>
              <w:t>8</w:t>
            </w:r>
          </w:p>
        </w:tc>
      </w:tr>
      <w:tr w:rsidR="00B736FE" w:rsidRPr="005A13A2" w:rsidTr="005F11BA">
        <w:trPr>
          <w:trHeight w:val="837"/>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«Развитие библиотечного обслуживания населения» муниципальной </w:t>
            </w:r>
            <w:r w:rsidRPr="00AB61A6">
              <w:rPr>
                <w:sz w:val="22"/>
                <w:szCs w:val="22"/>
                <w:lang w:val="ru-RU"/>
              </w:rPr>
              <w:lastRenderedPageBreak/>
              <w:t xml:space="preserve">программы Калининского сельского поселения «Развитие культуры» </w:t>
            </w:r>
            <w:r w:rsidRPr="00AB61A6">
              <w:rPr>
                <w:color w:val="000000"/>
                <w:sz w:val="22"/>
                <w:szCs w:val="22"/>
                <w:lang w:val="ru-RU"/>
              </w:rPr>
              <w:t xml:space="preserve">(Иные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lastRenderedPageBreak/>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0512574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rPr>
            </w:pPr>
            <w:r w:rsidRPr="00AB61A6">
              <w:rPr>
                <w:color w:val="000000"/>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118</w:t>
            </w:r>
            <w:r w:rsidRPr="00AB61A6">
              <w:rPr>
                <w:sz w:val="22"/>
                <w:szCs w:val="22"/>
              </w:rPr>
              <w:t>,</w:t>
            </w:r>
            <w:r>
              <w:rPr>
                <w:sz w:val="22"/>
                <w:szCs w:val="22"/>
              </w:rPr>
              <w:t>3</w:t>
            </w:r>
          </w:p>
        </w:tc>
      </w:tr>
      <w:tr w:rsidR="00B736FE" w:rsidRPr="005A13A2" w:rsidTr="005F11BA">
        <w:trPr>
          <w:trHeight w:val="19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lastRenderedPageBreak/>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«Развитие библиотечного обслуживания населения» муниципальной программы Калининского сельского поселения «Развитие культуры» </w:t>
            </w:r>
            <w:r w:rsidRPr="00AB61A6">
              <w:rPr>
                <w:color w:val="000000"/>
                <w:sz w:val="22"/>
                <w:szCs w:val="22"/>
                <w:lang w:val="ru-RU"/>
              </w:rPr>
              <w:t>(Уплата налогов, сборов и иных платежей)</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0512574</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rPr>
            </w:pPr>
            <w:r w:rsidRPr="00AB61A6">
              <w:rPr>
                <w:color w:val="000000"/>
                <w:sz w:val="22"/>
                <w:szCs w:val="22"/>
              </w:rPr>
              <w:t>850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w:t>
            </w:r>
            <w:r w:rsidRPr="00AB61A6">
              <w:rPr>
                <w:sz w:val="22"/>
                <w:szCs w:val="22"/>
              </w:rPr>
              <w:t>,</w:t>
            </w:r>
            <w:r>
              <w:rPr>
                <w:sz w:val="22"/>
                <w:szCs w:val="22"/>
              </w:rPr>
              <w:t>6</w:t>
            </w:r>
          </w:p>
        </w:tc>
      </w:tr>
      <w:tr w:rsidR="00B736FE" w:rsidRPr="00080CD9" w:rsidTr="005F11BA">
        <w:trPr>
          <w:trHeight w:val="604"/>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Софинансирование расходов на повышение заработной платы работникам муниципальных учреждений культуры в рамках подпрограммы «Развитие библиотечного обслуживания населения» муниципальной программы Калининского сельского поселения «Развитие культуры»</w:t>
            </w:r>
            <w:r w:rsidRPr="00AB61A6">
              <w:rPr>
                <w:color w:val="000000"/>
                <w:sz w:val="22"/>
                <w:szCs w:val="22"/>
                <w:lang w:val="ru-RU"/>
              </w:rPr>
              <w:t xml:space="preserve"> (</w:t>
            </w:r>
            <w:r w:rsidRPr="00AB61A6">
              <w:rPr>
                <w:sz w:val="22"/>
                <w:szCs w:val="22"/>
                <w:lang w:val="ru-RU"/>
              </w:rPr>
              <w:t>Расходы на выплаты персоналу казенных  учреждений</w:t>
            </w:r>
            <w:r w:rsidRPr="00AB61A6">
              <w:rPr>
                <w:color w:val="000000"/>
                <w:sz w:val="22"/>
                <w:szCs w:val="22"/>
                <w:lang w:val="ru-RU"/>
              </w:rPr>
              <w:t>)</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0512587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lang w:val="ru-RU"/>
              </w:rPr>
            </w:pPr>
            <w:r w:rsidRPr="00AB61A6">
              <w:rPr>
                <w:color w:val="000000"/>
                <w:sz w:val="22"/>
                <w:szCs w:val="22"/>
                <w:lang w:val="ru-RU"/>
              </w:rPr>
              <w:t>111</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1,6</w:t>
            </w:r>
          </w:p>
        </w:tc>
      </w:tr>
      <w:tr w:rsidR="00B736FE" w:rsidRPr="00080CD9" w:rsidTr="005F11BA">
        <w:trPr>
          <w:trHeight w:val="604"/>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Субсидия на софинансирование повышения заработной платы работникам муниципальных учреждений культуры в рамках подпрограммы «Развитие библиотечного обслуживания населения» муниципальной программы Калининского сельского поселения «Развитие культуры»</w:t>
            </w:r>
            <w:r w:rsidRPr="00AB61A6">
              <w:rPr>
                <w:color w:val="000000"/>
                <w:sz w:val="22"/>
                <w:szCs w:val="22"/>
                <w:lang w:val="ru-RU"/>
              </w:rPr>
              <w:t xml:space="preserve"> (</w:t>
            </w:r>
            <w:r w:rsidRPr="00AB61A6">
              <w:rPr>
                <w:sz w:val="22"/>
                <w:szCs w:val="22"/>
                <w:lang w:val="ru-RU"/>
              </w:rPr>
              <w:t>Расходы на выплаты персоналу казенных  учреждений</w:t>
            </w:r>
            <w:r w:rsidRPr="00AB61A6">
              <w:rPr>
                <w:color w:val="000000"/>
                <w:sz w:val="22"/>
                <w:szCs w:val="22"/>
                <w:lang w:val="ru-RU"/>
              </w:rPr>
              <w:t>)</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0517385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lang w:val="ru-RU"/>
              </w:rPr>
            </w:pPr>
            <w:r w:rsidRPr="00AB61A6">
              <w:rPr>
                <w:color w:val="000000"/>
                <w:sz w:val="22"/>
                <w:szCs w:val="22"/>
                <w:lang w:val="ru-RU"/>
              </w:rPr>
              <w:t>111</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35,0</w:t>
            </w:r>
          </w:p>
        </w:tc>
      </w:tr>
      <w:tr w:rsidR="00B736FE" w:rsidRPr="005A13A2" w:rsidTr="005F11BA">
        <w:trPr>
          <w:trHeight w:val="604"/>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Подпрограмма «Организация досуга и обеспечение жителей услугами организаций культуры»</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0520000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328</w:t>
            </w:r>
            <w:r>
              <w:rPr>
                <w:sz w:val="22"/>
                <w:szCs w:val="22"/>
              </w:rPr>
              <w:t>2</w:t>
            </w:r>
            <w:r w:rsidRPr="00AB61A6">
              <w:rPr>
                <w:sz w:val="22"/>
                <w:szCs w:val="22"/>
              </w:rPr>
              <w:t>,</w:t>
            </w:r>
            <w:r>
              <w:rPr>
                <w:sz w:val="22"/>
                <w:szCs w:val="22"/>
              </w:rPr>
              <w:t>0</w:t>
            </w:r>
          </w:p>
        </w:tc>
      </w:tr>
      <w:tr w:rsidR="00B736FE" w:rsidRPr="005A13A2" w:rsidTr="005F11BA">
        <w:trPr>
          <w:trHeight w:val="19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 xml:space="preserve">Расходы на выплаты по оплате труда работников муниципальных органов местного самоуправления Калининского сельского поселения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 </w:t>
            </w:r>
            <w:r w:rsidRPr="00AB61A6">
              <w:rPr>
                <w:color w:val="000000"/>
                <w:sz w:val="22"/>
                <w:szCs w:val="22"/>
                <w:lang w:val="ru-RU"/>
              </w:rPr>
              <w:t>(</w:t>
            </w:r>
            <w:r w:rsidRPr="00AB61A6">
              <w:rPr>
                <w:sz w:val="22"/>
                <w:szCs w:val="22"/>
                <w:lang w:val="ru-RU"/>
              </w:rPr>
              <w:t>Расходы на выплаты персоналу казенных учреждений</w:t>
            </w:r>
            <w:r w:rsidRPr="00AB61A6">
              <w:rPr>
                <w:color w:val="000000"/>
                <w:sz w:val="22"/>
                <w:szCs w:val="22"/>
                <w:lang w:val="ru-RU"/>
              </w:rPr>
              <w:t>)</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0520011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rPr>
            </w:pPr>
            <w:r w:rsidRPr="00AB61A6">
              <w:rPr>
                <w:color w:val="000000"/>
                <w:sz w:val="22"/>
                <w:szCs w:val="22"/>
              </w:rPr>
              <w:t>110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2344</w:t>
            </w:r>
            <w:r w:rsidRPr="00AB61A6">
              <w:rPr>
                <w:sz w:val="22"/>
                <w:szCs w:val="22"/>
              </w:rPr>
              <w:t>,</w:t>
            </w:r>
            <w:r>
              <w:rPr>
                <w:sz w:val="22"/>
                <w:szCs w:val="22"/>
              </w:rPr>
              <w:t>7</w:t>
            </w:r>
          </w:p>
        </w:tc>
      </w:tr>
      <w:tr w:rsidR="00B736FE" w:rsidRPr="005A13A2" w:rsidTr="005F11BA">
        <w:trPr>
          <w:trHeight w:val="4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 </w:t>
            </w:r>
            <w:r w:rsidRPr="00AB61A6">
              <w:rPr>
                <w:color w:val="000000"/>
                <w:sz w:val="22"/>
                <w:szCs w:val="22"/>
                <w:lang w:val="ru-RU"/>
              </w:rPr>
              <w:t xml:space="preserve">(Иные закупки товаров, работ и услуг для обеспечения </w:t>
            </w:r>
            <w:r w:rsidRPr="00AB61A6">
              <w:rPr>
                <w:rFonts w:ascii="MS Sans Serif" w:hAnsi="MS Sans Serif"/>
                <w:sz w:val="22"/>
                <w:szCs w:val="22"/>
                <w:lang w:val="ru-RU"/>
              </w:rPr>
              <w:tab/>
            </w:r>
            <w:r w:rsidRPr="00AB61A6">
              <w:rPr>
                <w:color w:val="000000"/>
                <w:sz w:val="22"/>
                <w:szCs w:val="22"/>
                <w:lang w:val="ru-RU"/>
              </w:rPr>
              <w:t>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0522575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rPr>
            </w:pPr>
            <w:r w:rsidRPr="00AB61A6">
              <w:rPr>
                <w:color w:val="000000"/>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56</w:t>
            </w:r>
            <w:r>
              <w:rPr>
                <w:sz w:val="22"/>
                <w:szCs w:val="22"/>
              </w:rPr>
              <w:t>0</w:t>
            </w:r>
            <w:r w:rsidRPr="00AB61A6">
              <w:rPr>
                <w:sz w:val="22"/>
                <w:szCs w:val="22"/>
              </w:rPr>
              <w:t>,</w:t>
            </w:r>
            <w:r>
              <w:rPr>
                <w:sz w:val="22"/>
                <w:szCs w:val="22"/>
              </w:rPr>
              <w:t>7</w:t>
            </w:r>
          </w:p>
        </w:tc>
      </w:tr>
      <w:tr w:rsidR="00B736FE" w:rsidRPr="005A13A2" w:rsidTr="005F11BA">
        <w:trPr>
          <w:trHeight w:val="19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lastRenderedPageBreak/>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  </w:t>
            </w:r>
            <w:r w:rsidRPr="00AB61A6">
              <w:rPr>
                <w:color w:val="000000"/>
                <w:sz w:val="22"/>
                <w:szCs w:val="22"/>
                <w:lang w:val="ru-RU"/>
              </w:rPr>
              <w:t>(Уплата налогов, сборов и иных платежей)</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0522575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rPr>
            </w:pPr>
            <w:r w:rsidRPr="00AB61A6">
              <w:rPr>
                <w:color w:val="000000"/>
                <w:sz w:val="22"/>
                <w:szCs w:val="22"/>
              </w:rPr>
              <w:t>850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w:t>
            </w:r>
            <w:r w:rsidRPr="00AB61A6">
              <w:rPr>
                <w:sz w:val="22"/>
                <w:szCs w:val="22"/>
              </w:rPr>
              <w:t>1,</w:t>
            </w:r>
            <w:r>
              <w:rPr>
                <w:sz w:val="22"/>
                <w:szCs w:val="22"/>
              </w:rPr>
              <w:t>3</w:t>
            </w:r>
          </w:p>
        </w:tc>
      </w:tr>
      <w:tr w:rsidR="00B736FE" w:rsidRPr="00080CD9" w:rsidTr="005F11BA">
        <w:trPr>
          <w:trHeight w:val="19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Софинансирование расходов на повышение заработной платы работникам муниципальных учреждений культуры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r w:rsidRPr="00AB61A6">
              <w:rPr>
                <w:color w:val="000000"/>
                <w:sz w:val="22"/>
                <w:szCs w:val="22"/>
                <w:lang w:val="ru-RU"/>
              </w:rPr>
              <w:t xml:space="preserve"> (</w:t>
            </w:r>
            <w:r w:rsidRPr="00AB61A6">
              <w:rPr>
                <w:sz w:val="22"/>
                <w:szCs w:val="22"/>
                <w:lang w:val="ru-RU"/>
              </w:rPr>
              <w:t>Расходы на выплаты персоналу казенных  учреждений</w:t>
            </w:r>
            <w:r w:rsidRPr="00AB61A6">
              <w:rPr>
                <w:color w:val="000000"/>
                <w:sz w:val="22"/>
                <w:szCs w:val="22"/>
                <w:lang w:val="ru-RU"/>
              </w:rPr>
              <w:t>)</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0522587</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lang w:val="ru-RU"/>
              </w:rPr>
            </w:pPr>
            <w:r w:rsidRPr="00AB61A6">
              <w:rPr>
                <w:color w:val="000000"/>
                <w:sz w:val="22"/>
                <w:szCs w:val="22"/>
                <w:lang w:val="ru-RU"/>
              </w:rPr>
              <w:t>111</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15,3</w:t>
            </w:r>
          </w:p>
        </w:tc>
      </w:tr>
      <w:tr w:rsidR="00B736FE" w:rsidRPr="00080CD9" w:rsidTr="005F11BA">
        <w:trPr>
          <w:trHeight w:val="588"/>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lang w:val="ru-RU"/>
              </w:rPr>
            </w:pPr>
            <w:r w:rsidRPr="00AB61A6">
              <w:rPr>
                <w:sz w:val="22"/>
                <w:szCs w:val="22"/>
                <w:lang w:val="ru-RU"/>
              </w:rPr>
              <w:t>Субсидия на софинансирование повышения заработной платы работникам муниципальных учреждений культуры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r w:rsidRPr="00AB61A6">
              <w:rPr>
                <w:color w:val="000000"/>
                <w:sz w:val="22"/>
                <w:szCs w:val="22"/>
                <w:lang w:val="ru-RU"/>
              </w:rPr>
              <w:t xml:space="preserve"> (</w:t>
            </w:r>
            <w:r w:rsidRPr="00AB61A6">
              <w:rPr>
                <w:sz w:val="22"/>
                <w:szCs w:val="22"/>
                <w:lang w:val="ru-RU"/>
              </w:rPr>
              <w:t>Расходы на выплаты персоналу казенных  учреждений</w:t>
            </w:r>
            <w:r w:rsidRPr="00AB61A6">
              <w:rPr>
                <w:color w:val="000000"/>
                <w:sz w:val="22"/>
                <w:szCs w:val="22"/>
                <w:lang w:val="ru-RU"/>
              </w:rPr>
              <w:t>)</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0527385</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color w:val="000000"/>
                <w:lang w:val="ru-RU"/>
              </w:rPr>
            </w:pPr>
            <w:r w:rsidRPr="00AB61A6">
              <w:rPr>
                <w:color w:val="000000"/>
                <w:sz w:val="22"/>
                <w:szCs w:val="22"/>
                <w:lang w:val="ru-RU"/>
              </w:rPr>
              <w:t>111</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340,0</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lang w:val="ru-RU"/>
              </w:rPr>
              <w:t xml:space="preserve">Финансовое обеспечение непредвиденных расходов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9910000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3306CC" w:rsidRDefault="00B736FE" w:rsidP="005F11BA">
            <w:pPr>
              <w:jc w:val="center"/>
              <w:rPr>
                <w:b/>
              </w:rPr>
            </w:pPr>
            <w:r w:rsidRPr="00AB61A6">
              <w:rPr>
                <w:b/>
                <w:sz w:val="22"/>
                <w:szCs w:val="22"/>
                <w:lang w:val="ru-RU"/>
              </w:rPr>
              <w:t>9</w:t>
            </w:r>
            <w:r>
              <w:rPr>
                <w:b/>
                <w:sz w:val="22"/>
                <w:szCs w:val="22"/>
              </w:rPr>
              <w:t>00</w:t>
            </w:r>
            <w:r w:rsidRPr="00AB61A6">
              <w:rPr>
                <w:b/>
                <w:sz w:val="22"/>
                <w:szCs w:val="22"/>
                <w:lang w:val="ru-RU"/>
              </w:rPr>
              <w:t>,</w:t>
            </w:r>
            <w:r>
              <w:rPr>
                <w:b/>
                <w:sz w:val="22"/>
                <w:szCs w:val="22"/>
              </w:rPr>
              <w:t>9</w:t>
            </w:r>
          </w:p>
        </w:tc>
      </w:tr>
      <w:tr w:rsidR="00B736FE" w:rsidRPr="00D008C9"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Софинансирование расходов на капитальный ремонт памятника воинам ВОВ а рамках непрограммного направления деятельности «Реализация функций муниципальных органов Калининского сельского поселения» </w:t>
            </w:r>
            <w:r w:rsidRPr="00AB61A6">
              <w:rPr>
                <w:color w:val="000000"/>
                <w:sz w:val="22"/>
                <w:szCs w:val="22"/>
                <w:lang w:val="ru-RU"/>
              </w:rPr>
              <w:t>(Иные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9912586</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3306CC" w:rsidRDefault="00B736FE" w:rsidP="005F11BA">
            <w:pPr>
              <w:jc w:val="center"/>
            </w:pPr>
            <w:r w:rsidRPr="00AB61A6">
              <w:rPr>
                <w:sz w:val="22"/>
                <w:szCs w:val="22"/>
                <w:lang w:val="ru-RU"/>
              </w:rPr>
              <w:t>38,</w:t>
            </w:r>
            <w:r>
              <w:rPr>
                <w:sz w:val="22"/>
                <w:szCs w:val="22"/>
              </w:rPr>
              <w:t>2</w:t>
            </w:r>
          </w:p>
        </w:tc>
      </w:tr>
      <w:tr w:rsidR="00B736FE" w:rsidRPr="00D008C9"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Расходы на осуществление строительного контроля на объекте капитального ремонта памятника воинам ВОВ а рамках непрограммного направления деятельности «Реализация функций муниципальных органов Калининского сельского поселения» </w:t>
            </w:r>
            <w:r w:rsidRPr="00AB61A6">
              <w:rPr>
                <w:color w:val="000000"/>
                <w:sz w:val="22"/>
                <w:szCs w:val="22"/>
                <w:lang w:val="ru-RU"/>
              </w:rPr>
              <w:t>(Иные закупки товаров, работ и услуг для обеспечения государственных (муниципальных) нужд</w:t>
            </w:r>
            <w:r w:rsidRPr="00AB61A6">
              <w:rPr>
                <w:sz w:val="22"/>
                <w:szCs w:val="22"/>
                <w:lang w:val="ru-RU"/>
              </w:rPr>
              <w:t xml:space="preserve">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9912588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3306CC" w:rsidRDefault="00B736FE" w:rsidP="005F11BA">
            <w:pPr>
              <w:jc w:val="center"/>
            </w:pPr>
            <w:r w:rsidRPr="00AB61A6">
              <w:rPr>
                <w:sz w:val="22"/>
                <w:szCs w:val="22"/>
                <w:lang w:val="ru-RU"/>
              </w:rPr>
              <w:t>12,</w:t>
            </w:r>
            <w:r>
              <w:rPr>
                <w:sz w:val="22"/>
                <w:szCs w:val="22"/>
              </w:rPr>
              <w:t>4</w:t>
            </w:r>
          </w:p>
        </w:tc>
      </w:tr>
      <w:tr w:rsidR="00B736FE" w:rsidRPr="00D008C9"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sz w:val="22"/>
                <w:szCs w:val="22"/>
                <w:lang w:val="ru-RU"/>
              </w:rPr>
              <w:t>Резервный фонд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(Межбюджетные трансферты на капитальный ремонт памятника воинам ВОВ)</w:t>
            </w:r>
            <w:r w:rsidRPr="00AB61A6">
              <w:rPr>
                <w:b/>
                <w:sz w:val="22"/>
                <w:szCs w:val="22"/>
                <w:lang w:val="ru-RU"/>
              </w:rPr>
              <w:t xml:space="preserve"> </w:t>
            </w:r>
            <w:r w:rsidRPr="00AB61A6">
              <w:rPr>
                <w:color w:val="000000"/>
                <w:sz w:val="22"/>
                <w:szCs w:val="22"/>
                <w:lang w:val="ru-RU"/>
              </w:rPr>
              <w:t>(Иные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9919010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3306CC" w:rsidRDefault="00B736FE" w:rsidP="005F11BA">
            <w:pPr>
              <w:jc w:val="center"/>
            </w:pPr>
            <w:r w:rsidRPr="00AB61A6">
              <w:rPr>
                <w:sz w:val="22"/>
                <w:szCs w:val="22"/>
                <w:lang w:val="ru-RU"/>
              </w:rPr>
              <w:t>8</w:t>
            </w:r>
            <w:r>
              <w:rPr>
                <w:sz w:val="22"/>
                <w:szCs w:val="22"/>
              </w:rPr>
              <w:t>50</w:t>
            </w:r>
            <w:r w:rsidRPr="00AB61A6">
              <w:rPr>
                <w:sz w:val="22"/>
                <w:szCs w:val="22"/>
                <w:lang w:val="ru-RU"/>
              </w:rPr>
              <w:t>,</w:t>
            </w:r>
            <w:r>
              <w:rPr>
                <w:sz w:val="22"/>
                <w:szCs w:val="22"/>
              </w:rPr>
              <w:t>3</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rPr>
              <w:t>С</w:t>
            </w:r>
            <w:r w:rsidRPr="00AB61A6">
              <w:rPr>
                <w:b/>
                <w:sz w:val="22"/>
                <w:szCs w:val="22"/>
                <w:lang w:val="ru-RU"/>
              </w:rPr>
              <w:t>оциальная политика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10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r w:rsidRPr="00AB61A6">
              <w:rPr>
                <w:b/>
                <w:sz w:val="22"/>
                <w:szCs w:val="22"/>
                <w:lang w:val="ru-RU"/>
              </w:rPr>
              <w:t>181</w:t>
            </w:r>
            <w:r w:rsidRPr="00AB61A6">
              <w:rPr>
                <w:b/>
                <w:sz w:val="22"/>
                <w:szCs w:val="22"/>
              </w:rPr>
              <w:t>,</w:t>
            </w:r>
            <w:r>
              <w:rPr>
                <w:b/>
                <w:sz w:val="22"/>
                <w:szCs w:val="22"/>
              </w:rPr>
              <w:t>8</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rPr>
              <w:t>Пенсионное обеспечение</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tcPr>
          <w:p w:rsidR="00B736FE" w:rsidRPr="00E510B1" w:rsidRDefault="00B736FE" w:rsidP="005F11BA">
            <w:pPr>
              <w:jc w:val="center"/>
            </w:pPr>
            <w:r w:rsidRPr="00AB61A6">
              <w:rPr>
                <w:sz w:val="22"/>
                <w:szCs w:val="22"/>
                <w:lang w:val="ru-RU"/>
              </w:rPr>
              <w:t>181,</w:t>
            </w:r>
            <w:r>
              <w:rPr>
                <w:sz w:val="22"/>
                <w:szCs w:val="22"/>
              </w:rPr>
              <w:t>8</w:t>
            </w:r>
          </w:p>
        </w:tc>
      </w:tr>
      <w:tr w:rsidR="00B736FE" w:rsidRPr="00A949F7"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lastRenderedPageBreak/>
              <w:t>Муниципальная программа Калининского сельского поселения «Социальная поддержка граждан»</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E510B1" w:rsidRDefault="00B736FE" w:rsidP="005F11BA">
            <w:pPr>
              <w:jc w:val="center"/>
            </w:pPr>
            <w:r w:rsidRPr="00AB61A6">
              <w:rPr>
                <w:sz w:val="22"/>
                <w:szCs w:val="22"/>
                <w:lang w:val="ru-RU"/>
              </w:rPr>
              <w:t>181,</w:t>
            </w:r>
            <w:r>
              <w:rPr>
                <w:sz w:val="22"/>
                <w:szCs w:val="22"/>
              </w:rPr>
              <w:t>8</w:t>
            </w:r>
          </w:p>
        </w:tc>
      </w:tr>
      <w:tr w:rsidR="00B736FE" w:rsidRPr="00A949F7"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 xml:space="preserve">Подпрограмма «Социальная поддержка отдельных категорий граждан» </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0110000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tcPr>
          <w:p w:rsidR="00B736FE" w:rsidRPr="00E510B1" w:rsidRDefault="00B736FE" w:rsidP="005F11BA">
            <w:pPr>
              <w:jc w:val="center"/>
            </w:pPr>
            <w:r w:rsidRPr="00AB61A6">
              <w:rPr>
                <w:sz w:val="22"/>
                <w:szCs w:val="22"/>
                <w:lang w:val="ru-RU"/>
              </w:rPr>
              <w:t>181,</w:t>
            </w:r>
            <w:r>
              <w:rPr>
                <w:sz w:val="22"/>
                <w:szCs w:val="22"/>
              </w:rPr>
              <w:t>8</w:t>
            </w:r>
          </w:p>
        </w:tc>
      </w:tr>
      <w:tr w:rsidR="00B736FE" w:rsidRPr="005A13A2" w:rsidTr="005F11BA">
        <w:trPr>
          <w:trHeight w:val="162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Выплата ежемесячной доплаты к пенсии отдельным категориям граждан </w:t>
            </w:r>
            <w:r w:rsidRPr="00AB61A6">
              <w:rPr>
                <w:sz w:val="22"/>
                <w:szCs w:val="22"/>
                <w:lang w:val="ru-RU"/>
              </w:rPr>
              <w:t xml:space="preserve"> Калининского</w:t>
            </w:r>
            <w:r w:rsidRPr="00AB61A6">
              <w:rPr>
                <w:color w:val="000000"/>
                <w:sz w:val="22"/>
                <w:szCs w:val="22"/>
                <w:lang w:val="ru-RU"/>
              </w:rPr>
              <w:t xml:space="preserve">  сельского поселения в рамках подпрограммы  «Социальная поддержка отдельных категорий граждан» муниципальной программы </w:t>
            </w:r>
            <w:r w:rsidRPr="00AB61A6">
              <w:rPr>
                <w:sz w:val="22"/>
                <w:szCs w:val="22"/>
                <w:lang w:val="ru-RU"/>
              </w:rPr>
              <w:t>Калининского сельского поселения «Социальная поддержка граждан»</w:t>
            </w:r>
            <w:r w:rsidRPr="00AB61A6">
              <w:rPr>
                <w:color w:val="000000"/>
                <w:sz w:val="22"/>
                <w:szCs w:val="22"/>
                <w:lang w:val="ru-RU"/>
              </w:rPr>
              <w:t xml:space="preserve"> (Публичные нормативные </w:t>
            </w:r>
          </w:p>
          <w:p w:rsidR="00B736FE" w:rsidRPr="00AB61A6" w:rsidRDefault="00B736FE" w:rsidP="005F11BA">
            <w:pPr>
              <w:widowControl w:val="0"/>
              <w:tabs>
                <w:tab w:val="left" w:pos="90"/>
              </w:tabs>
              <w:autoSpaceDE w:val="0"/>
              <w:autoSpaceDN w:val="0"/>
              <w:adjustRightInd w:val="0"/>
              <w:rPr>
                <w:color w:val="000000"/>
              </w:rPr>
            </w:pPr>
            <w:r w:rsidRPr="00AB61A6">
              <w:rPr>
                <w:rFonts w:ascii="MS Sans Serif" w:hAnsi="MS Sans Serif"/>
                <w:sz w:val="22"/>
                <w:szCs w:val="22"/>
                <w:lang w:val="ru-RU"/>
              </w:rPr>
              <w:tab/>
            </w:r>
            <w:r w:rsidRPr="00AB61A6">
              <w:rPr>
                <w:color w:val="000000"/>
                <w:sz w:val="22"/>
                <w:szCs w:val="22"/>
              </w:rPr>
              <w:t>социальные выплаты гражданам)</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0112560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310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181</w:t>
            </w:r>
            <w:r w:rsidRPr="00AB61A6">
              <w:rPr>
                <w:sz w:val="22"/>
                <w:szCs w:val="22"/>
              </w:rPr>
              <w:t>,</w:t>
            </w:r>
            <w:r>
              <w:rPr>
                <w:sz w:val="22"/>
                <w:szCs w:val="22"/>
              </w:rPr>
              <w:t>8</w:t>
            </w:r>
          </w:p>
        </w:tc>
      </w:tr>
      <w:tr w:rsidR="00B736FE" w:rsidRPr="005A13A2" w:rsidTr="005F11BA">
        <w:trPr>
          <w:trHeight w:val="11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lang w:val="ru-RU"/>
              </w:rPr>
            </w:pPr>
            <w:r w:rsidRPr="00AB61A6">
              <w:rPr>
                <w:b/>
                <w:sz w:val="22"/>
                <w:szCs w:val="22"/>
              </w:rPr>
              <w:t>Ф</w:t>
            </w:r>
            <w:r w:rsidRPr="00AB61A6">
              <w:rPr>
                <w:b/>
                <w:sz w:val="22"/>
                <w:szCs w:val="22"/>
                <w:lang w:val="ru-RU"/>
              </w:rPr>
              <w:t>изическая культура и спорт</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b/>
              </w:rPr>
            </w:pPr>
            <w:r w:rsidRPr="00AB61A6">
              <w:rPr>
                <w:b/>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rPr>
              <w:t>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r w:rsidRPr="00AB61A6">
              <w:rPr>
                <w:b/>
                <w:sz w:val="22"/>
                <w:szCs w:val="22"/>
                <w:lang w:val="ru-RU"/>
              </w:rPr>
              <w:t>1</w:t>
            </w:r>
            <w:r w:rsidRPr="00AB61A6">
              <w:rPr>
                <w:b/>
                <w:sz w:val="22"/>
                <w:szCs w:val="22"/>
              </w:rPr>
              <w:t>0,0</w:t>
            </w:r>
          </w:p>
        </w:tc>
      </w:tr>
      <w:tr w:rsidR="00B736FE" w:rsidRPr="005A13A2" w:rsidTr="005F11BA">
        <w:trPr>
          <w:trHeight w:val="217"/>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rPr>
              <w:t>Массовый спорт</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lang w:val="ru-RU"/>
              </w:rPr>
              <w:t>1</w:t>
            </w:r>
            <w:r w:rsidRPr="00AB61A6">
              <w:rPr>
                <w:sz w:val="22"/>
                <w:szCs w:val="22"/>
              </w:rPr>
              <w:t>0,0</w:t>
            </w:r>
          </w:p>
        </w:tc>
      </w:tr>
      <w:tr w:rsidR="00B736FE" w:rsidRPr="003279CC"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Муниципальная программа Калининского сельского поселения «Развитие физической культуры и спорта»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0800000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10,0</w:t>
            </w:r>
          </w:p>
        </w:tc>
      </w:tr>
      <w:tr w:rsidR="00B736FE" w:rsidRPr="003279CC"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rPr>
                <w:lang w:val="ru-RU"/>
              </w:rPr>
            </w:pPr>
            <w:r w:rsidRPr="00AB61A6">
              <w:rPr>
                <w:sz w:val="22"/>
                <w:szCs w:val="22"/>
                <w:lang w:val="ru-RU"/>
              </w:rPr>
              <w:t>Подпрограмма «Развитие физической культуры и массового спорта»</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0810000</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b/>
                <w:lang w:val="ru-RU"/>
              </w:rPr>
            </w:pP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rPr>
                <w:lang w:val="ru-RU"/>
              </w:rPr>
            </w:pPr>
            <w:r w:rsidRPr="00AB61A6">
              <w:rPr>
                <w:sz w:val="22"/>
                <w:szCs w:val="22"/>
                <w:lang w:val="ru-RU"/>
              </w:rPr>
              <w:t>10,0</w:t>
            </w:r>
          </w:p>
        </w:tc>
      </w:tr>
      <w:tr w:rsidR="00B736FE" w:rsidRPr="005A13A2" w:rsidTr="005F11BA">
        <w:trPr>
          <w:trHeight w:val="360"/>
          <w:jc w:val="center"/>
        </w:trPr>
        <w:tc>
          <w:tcPr>
            <w:tcW w:w="5191" w:type="dxa"/>
            <w:tcBorders>
              <w:top w:val="single" w:sz="4" w:space="0" w:color="auto"/>
              <w:left w:val="single" w:sz="4" w:space="0" w:color="auto"/>
              <w:bottom w:val="single" w:sz="4" w:space="0" w:color="auto"/>
              <w:right w:val="single" w:sz="4" w:space="0" w:color="auto"/>
            </w:tcBorders>
          </w:tcPr>
          <w:p w:rsidR="00B736FE" w:rsidRPr="00AB61A6" w:rsidRDefault="00B736FE" w:rsidP="005F11BA">
            <w:pPr>
              <w:widowControl w:val="0"/>
              <w:tabs>
                <w:tab w:val="left" w:pos="90"/>
              </w:tabs>
              <w:autoSpaceDE w:val="0"/>
              <w:autoSpaceDN w:val="0"/>
              <w:adjustRightInd w:val="0"/>
              <w:rPr>
                <w:color w:val="000000"/>
                <w:lang w:val="ru-RU"/>
              </w:rPr>
            </w:pPr>
            <w:r w:rsidRPr="00AB61A6">
              <w:rPr>
                <w:color w:val="000000"/>
                <w:sz w:val="22"/>
                <w:szCs w:val="22"/>
                <w:lang w:val="ru-RU"/>
              </w:rPr>
              <w:t xml:space="preserve">Физкультурные и массовые спортивные мероприятия в рамках подпрограммы </w:t>
            </w:r>
            <w:r w:rsidRPr="00AB61A6">
              <w:rPr>
                <w:sz w:val="22"/>
                <w:szCs w:val="22"/>
                <w:lang w:val="ru-RU"/>
              </w:rPr>
              <w:t>«Развитие физической культуры и массового спорта» муниципальной программы Калининского сельского поселения «Развитие физической культуры и спорта»</w:t>
            </w:r>
            <w:r w:rsidRPr="00AB61A6">
              <w:rPr>
                <w:color w:val="000000"/>
                <w:sz w:val="22"/>
                <w:szCs w:val="22"/>
                <w:lang w:val="ru-RU"/>
              </w:rPr>
              <w:t xml:space="preserve">  (Иные закупки товаров, работ и услуг для обеспечения государственных </w:t>
            </w:r>
          </w:p>
          <w:p w:rsidR="00B736FE" w:rsidRPr="00AB61A6" w:rsidRDefault="00B736FE" w:rsidP="005F11BA">
            <w:pPr>
              <w:widowControl w:val="0"/>
              <w:tabs>
                <w:tab w:val="left" w:pos="90"/>
              </w:tabs>
              <w:autoSpaceDE w:val="0"/>
              <w:autoSpaceDN w:val="0"/>
              <w:adjustRightInd w:val="0"/>
            </w:pPr>
            <w:r w:rsidRPr="00AB61A6">
              <w:rPr>
                <w:rFonts w:ascii="MS Sans Serif" w:hAnsi="MS Sans Serif"/>
                <w:sz w:val="22"/>
                <w:szCs w:val="22"/>
                <w:lang w:val="ru-RU"/>
              </w:rPr>
              <w:tab/>
            </w:r>
            <w:r w:rsidRPr="00AB61A6">
              <w:rPr>
                <w:color w:val="000000"/>
                <w:sz w:val="22"/>
                <w:szCs w:val="22"/>
              </w:rPr>
              <w:t>(муниципальных) нужд)</w:t>
            </w:r>
          </w:p>
        </w:tc>
        <w:tc>
          <w:tcPr>
            <w:tcW w:w="702" w:type="dxa"/>
            <w:tcBorders>
              <w:top w:val="single" w:sz="4" w:space="0" w:color="auto"/>
              <w:left w:val="single" w:sz="4" w:space="0" w:color="auto"/>
              <w:bottom w:val="single" w:sz="4" w:space="0" w:color="auto"/>
              <w:right w:val="single" w:sz="4" w:space="0" w:color="auto"/>
            </w:tcBorders>
          </w:tcPr>
          <w:p w:rsidR="00B736FE" w:rsidRPr="00AB61A6" w:rsidRDefault="00B736FE" w:rsidP="005F11BA">
            <w:r w:rsidRPr="00AB61A6">
              <w:rPr>
                <w:sz w:val="22"/>
                <w:szCs w:val="22"/>
                <w:lang w:val="ru-RU"/>
              </w:rPr>
              <w:t>951</w:t>
            </w:r>
          </w:p>
        </w:tc>
        <w:tc>
          <w:tcPr>
            <w:tcW w:w="682"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11</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02</w:t>
            </w:r>
          </w:p>
        </w:tc>
        <w:tc>
          <w:tcPr>
            <w:tcW w:w="1438"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0812579</w:t>
            </w:r>
          </w:p>
        </w:tc>
        <w:tc>
          <w:tcPr>
            <w:tcW w:w="719"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rPr>
              <w:t>240</w:t>
            </w:r>
          </w:p>
        </w:tc>
        <w:tc>
          <w:tcPr>
            <w:tcW w:w="1616" w:type="dxa"/>
            <w:tcBorders>
              <w:top w:val="single" w:sz="4" w:space="0" w:color="auto"/>
              <w:left w:val="single" w:sz="4" w:space="0" w:color="auto"/>
              <w:bottom w:val="single" w:sz="4" w:space="0" w:color="auto"/>
              <w:right w:val="single" w:sz="4" w:space="0" w:color="auto"/>
            </w:tcBorders>
            <w:vAlign w:val="center"/>
          </w:tcPr>
          <w:p w:rsidR="00B736FE" w:rsidRPr="00AB61A6" w:rsidRDefault="00B736FE" w:rsidP="005F11BA">
            <w:pPr>
              <w:jc w:val="center"/>
            </w:pPr>
            <w:r w:rsidRPr="00AB61A6">
              <w:rPr>
                <w:sz w:val="22"/>
                <w:szCs w:val="22"/>
                <w:lang w:val="ru-RU"/>
              </w:rPr>
              <w:t>1</w:t>
            </w:r>
            <w:r w:rsidRPr="00AB61A6">
              <w:rPr>
                <w:sz w:val="22"/>
                <w:szCs w:val="22"/>
              </w:rPr>
              <w:t>0,0</w:t>
            </w:r>
          </w:p>
        </w:tc>
      </w:tr>
    </w:tbl>
    <w:p w:rsidR="00B736FE" w:rsidRDefault="00B736FE" w:rsidP="00B736FE">
      <w:pPr>
        <w:pStyle w:val="Standard"/>
        <w:tabs>
          <w:tab w:val="left" w:pos="8590"/>
        </w:tabs>
        <w:jc w:val="center"/>
        <w:rPr>
          <w:b/>
          <w:sz w:val="22"/>
          <w:szCs w:val="22"/>
          <w:lang w:val="en-US"/>
        </w:rPr>
      </w:pPr>
    </w:p>
    <w:p w:rsidR="00B736FE" w:rsidRDefault="00B736FE" w:rsidP="00B736FE">
      <w:pPr>
        <w:tabs>
          <w:tab w:val="left" w:pos="5790"/>
          <w:tab w:val="left" w:pos="6105"/>
          <w:tab w:val="right" w:pos="9978"/>
        </w:tabs>
        <w:rPr>
          <w:sz w:val="18"/>
          <w:szCs w:val="18"/>
          <w:lang w:val="ru-RU"/>
        </w:rPr>
      </w:pPr>
      <w:r>
        <w:rPr>
          <w:sz w:val="18"/>
          <w:szCs w:val="18"/>
          <w:lang w:val="ru-RU"/>
        </w:rPr>
        <w:t xml:space="preserve">                                                                                                                                   Приложение № 4 к проекту  Решения</w:t>
      </w:r>
    </w:p>
    <w:p w:rsidR="00B736FE" w:rsidRDefault="00B736FE" w:rsidP="00B736FE">
      <w:pPr>
        <w:tabs>
          <w:tab w:val="left" w:pos="6555"/>
        </w:tabs>
        <w:rPr>
          <w:sz w:val="18"/>
          <w:szCs w:val="18"/>
          <w:lang w:val="ru-RU"/>
        </w:rPr>
      </w:pPr>
      <w:r>
        <w:rPr>
          <w:sz w:val="18"/>
          <w:szCs w:val="18"/>
          <w:lang w:val="ru-RU"/>
        </w:rPr>
        <w:t xml:space="preserve">                                                                                                                                   Собрания депутатов</w:t>
      </w:r>
    </w:p>
    <w:p w:rsidR="00B736FE" w:rsidRDefault="00B736FE" w:rsidP="00B736FE">
      <w:pPr>
        <w:tabs>
          <w:tab w:val="left" w:pos="6105"/>
          <w:tab w:val="right" w:pos="9978"/>
        </w:tabs>
        <w:rPr>
          <w:sz w:val="18"/>
          <w:szCs w:val="18"/>
          <w:lang w:val="ru-RU"/>
        </w:rPr>
      </w:pPr>
      <w:r>
        <w:rPr>
          <w:sz w:val="18"/>
          <w:szCs w:val="18"/>
          <w:lang w:val="ru-RU"/>
        </w:rPr>
        <w:t xml:space="preserve">                                                                                                                                   №</w:t>
      </w:r>
      <w:r w:rsidRPr="009169A2">
        <w:rPr>
          <w:sz w:val="18"/>
          <w:szCs w:val="18"/>
          <w:lang w:val="ru-RU"/>
        </w:rPr>
        <w:t xml:space="preserve"> </w:t>
      </w:r>
      <w:r>
        <w:rPr>
          <w:sz w:val="18"/>
          <w:szCs w:val="18"/>
          <w:lang w:val="ru-RU"/>
        </w:rPr>
        <w:t xml:space="preserve">    </w:t>
      </w:r>
      <w:r w:rsidRPr="00C0717D">
        <w:rPr>
          <w:sz w:val="18"/>
          <w:szCs w:val="18"/>
          <w:lang w:val="ru-RU"/>
        </w:rPr>
        <w:t xml:space="preserve">  </w:t>
      </w:r>
      <w:r>
        <w:rPr>
          <w:sz w:val="18"/>
          <w:szCs w:val="18"/>
          <w:lang w:val="ru-RU"/>
        </w:rPr>
        <w:t xml:space="preserve">от          г.«Об отчете об исполнении </w:t>
      </w:r>
    </w:p>
    <w:p w:rsidR="00B736FE" w:rsidRDefault="00B736FE" w:rsidP="00B736FE">
      <w:pPr>
        <w:tabs>
          <w:tab w:val="left" w:pos="6105"/>
          <w:tab w:val="right" w:pos="9978"/>
        </w:tabs>
        <w:rPr>
          <w:sz w:val="18"/>
          <w:szCs w:val="18"/>
          <w:lang w:val="ru-RU"/>
        </w:rPr>
      </w:pPr>
      <w:r>
        <w:rPr>
          <w:sz w:val="18"/>
          <w:szCs w:val="18"/>
          <w:lang w:val="ru-RU"/>
        </w:rPr>
        <w:t xml:space="preserve">                                                                                                                                   бюджета Калининского </w:t>
      </w:r>
      <w:r>
        <w:rPr>
          <w:sz w:val="18"/>
          <w:szCs w:val="18"/>
        </w:rPr>
        <w:t>c</w:t>
      </w:r>
      <w:r>
        <w:rPr>
          <w:sz w:val="18"/>
          <w:szCs w:val="18"/>
          <w:lang w:val="ru-RU"/>
        </w:rPr>
        <w:t xml:space="preserve">ельского поселения </w:t>
      </w:r>
    </w:p>
    <w:p w:rsidR="00B736FE" w:rsidRDefault="00B736FE" w:rsidP="00B736FE">
      <w:pPr>
        <w:tabs>
          <w:tab w:val="left" w:pos="6105"/>
          <w:tab w:val="right" w:pos="9978"/>
        </w:tabs>
        <w:rPr>
          <w:sz w:val="18"/>
          <w:szCs w:val="18"/>
          <w:lang w:val="ru-RU"/>
        </w:rPr>
      </w:pPr>
      <w:r>
        <w:rPr>
          <w:sz w:val="18"/>
          <w:szCs w:val="18"/>
          <w:lang w:val="ru-RU"/>
        </w:rPr>
        <w:t xml:space="preserve">                                                                                                                                   Ремонтненского района  за 20</w:t>
      </w:r>
      <w:r w:rsidRPr="00A33826">
        <w:rPr>
          <w:sz w:val="18"/>
          <w:szCs w:val="18"/>
          <w:lang w:val="ru-RU"/>
        </w:rPr>
        <w:t>1</w:t>
      </w:r>
      <w:r w:rsidRPr="000435C0">
        <w:rPr>
          <w:sz w:val="18"/>
          <w:szCs w:val="18"/>
          <w:lang w:val="ru-RU"/>
        </w:rPr>
        <w:t>4</w:t>
      </w:r>
      <w:r>
        <w:rPr>
          <w:sz w:val="18"/>
          <w:szCs w:val="18"/>
          <w:lang w:val="ru-RU"/>
        </w:rPr>
        <w:t xml:space="preserve"> год» </w:t>
      </w:r>
    </w:p>
    <w:p w:rsidR="00B736FE" w:rsidRDefault="00B736FE" w:rsidP="00B736FE">
      <w:pPr>
        <w:tabs>
          <w:tab w:val="left" w:pos="6105"/>
          <w:tab w:val="right" w:pos="9978"/>
        </w:tabs>
        <w:rPr>
          <w:sz w:val="22"/>
          <w:szCs w:val="22"/>
          <w:lang w:val="ru-RU"/>
        </w:rPr>
      </w:pPr>
      <w:r>
        <w:rPr>
          <w:sz w:val="18"/>
          <w:szCs w:val="18"/>
          <w:lang w:val="ru-RU"/>
        </w:rPr>
        <w:t xml:space="preserve"> </w:t>
      </w:r>
    </w:p>
    <w:p w:rsidR="00B736FE" w:rsidRDefault="00B736FE" w:rsidP="00B736FE">
      <w:pPr>
        <w:pStyle w:val="Standard"/>
        <w:tabs>
          <w:tab w:val="left" w:pos="8590"/>
        </w:tabs>
        <w:jc w:val="center"/>
        <w:rPr>
          <w:b/>
          <w:sz w:val="18"/>
          <w:szCs w:val="18"/>
        </w:rPr>
      </w:pPr>
      <w:r>
        <w:rPr>
          <w:b/>
          <w:sz w:val="22"/>
          <w:szCs w:val="22"/>
        </w:rPr>
        <w:t xml:space="preserve">                 Расходы бюджета Калининского сельского поселения Ремонтненского района по разделам и подразделам классификации расходов бюджета Калининского сельского поселения Ремонтненского района за 201</w:t>
      </w:r>
      <w:r w:rsidRPr="000435C0">
        <w:rPr>
          <w:b/>
          <w:sz w:val="22"/>
          <w:szCs w:val="22"/>
        </w:rPr>
        <w:t>4</w:t>
      </w:r>
      <w:r>
        <w:rPr>
          <w:b/>
          <w:sz w:val="22"/>
          <w:szCs w:val="22"/>
        </w:rPr>
        <w:t xml:space="preserve"> год                                                                                                                         </w:t>
      </w:r>
      <w:r>
        <w:rPr>
          <w:b/>
          <w:sz w:val="18"/>
          <w:szCs w:val="18"/>
        </w:rPr>
        <w:t xml:space="preserve">                                                                                                                                                                                                  </w:t>
      </w:r>
    </w:p>
    <w:p w:rsidR="00B736FE" w:rsidRDefault="00B736FE" w:rsidP="00B736FE">
      <w:pPr>
        <w:pStyle w:val="Standard"/>
        <w:ind w:firstLine="708"/>
        <w:jc w:val="center"/>
      </w:pPr>
      <w:r>
        <w:t xml:space="preserve">                                                                                                                                                                                                                              </w:t>
      </w:r>
    </w:p>
    <w:p w:rsidR="00B736FE" w:rsidRPr="006C2729" w:rsidRDefault="00B736FE" w:rsidP="00B736FE">
      <w:pPr>
        <w:pStyle w:val="Standard"/>
        <w:ind w:firstLine="708"/>
        <w:jc w:val="center"/>
        <w:rPr>
          <w:sz w:val="20"/>
          <w:szCs w:val="20"/>
        </w:rPr>
      </w:pPr>
      <w:r>
        <w:t xml:space="preserve">                                                                                                                                          </w:t>
      </w:r>
      <w:r w:rsidRPr="006C2729">
        <w:rPr>
          <w:sz w:val="20"/>
          <w:szCs w:val="20"/>
        </w:rPr>
        <w:t>(тыс.руб.)</w:t>
      </w:r>
    </w:p>
    <w:tbl>
      <w:tblPr>
        <w:tblW w:w="9591" w:type="dxa"/>
        <w:tblInd w:w="723" w:type="dxa"/>
        <w:tblLayout w:type="fixed"/>
        <w:tblLook w:val="01E0"/>
      </w:tblPr>
      <w:tblGrid>
        <w:gridCol w:w="6331"/>
        <w:gridCol w:w="709"/>
        <w:gridCol w:w="709"/>
        <w:gridCol w:w="1842"/>
      </w:tblGrid>
      <w:tr w:rsidR="00B736FE" w:rsidRPr="006C2729" w:rsidTr="005F11BA">
        <w:trPr>
          <w:trHeight w:val="497"/>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Рз</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ПР</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lang w:val="ru-RU"/>
              </w:rPr>
              <w:t>Кассовое исполнение</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 xml:space="preserve">Администрация Калининского сельского поселения Ремонтненского района Ростовской области  </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rPr>
              <w:t>9657</w:t>
            </w:r>
            <w:r w:rsidRPr="006C2729">
              <w:rPr>
                <w:b/>
                <w:sz w:val="22"/>
                <w:szCs w:val="22"/>
                <w:lang w:val="ru-RU"/>
              </w:rPr>
              <w:t>,</w:t>
            </w:r>
            <w:r w:rsidRPr="006C2729">
              <w:rPr>
                <w:b/>
                <w:sz w:val="22"/>
                <w:szCs w:val="22"/>
              </w:rPr>
              <w:t>0</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tabs>
                <w:tab w:val="left" w:pos="3360"/>
              </w:tabs>
              <w:rPr>
                <w:b/>
                <w:lang w:val="ru-RU"/>
              </w:rPr>
            </w:pPr>
            <w:r w:rsidRPr="006C2729">
              <w:rPr>
                <w:b/>
                <w:sz w:val="22"/>
                <w:szCs w:val="22"/>
                <w:lang w:val="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01</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rPr>
              <w:t>4068</w:t>
            </w:r>
            <w:r w:rsidRPr="006C2729">
              <w:rPr>
                <w:b/>
                <w:sz w:val="22"/>
                <w:szCs w:val="22"/>
                <w:lang w:val="ru-RU"/>
              </w:rPr>
              <w:t>,</w:t>
            </w:r>
            <w:r w:rsidRPr="006C2729">
              <w:rPr>
                <w:b/>
                <w:sz w:val="22"/>
                <w:szCs w:val="22"/>
              </w:rPr>
              <w:t>5</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01</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02</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818</w:t>
            </w:r>
            <w:r w:rsidRPr="006C2729">
              <w:rPr>
                <w:sz w:val="22"/>
                <w:szCs w:val="22"/>
                <w:lang w:val="ru-RU"/>
              </w:rPr>
              <w:t>,</w:t>
            </w:r>
            <w:r w:rsidRPr="006C2729">
              <w:rPr>
                <w:sz w:val="22"/>
                <w:szCs w:val="22"/>
              </w:rPr>
              <w:t>9</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tabs>
                <w:tab w:val="left" w:pos="3360"/>
              </w:tabs>
              <w:jc w:val="both"/>
              <w:rPr>
                <w:lang w:val="ru-RU"/>
              </w:rPr>
            </w:pPr>
            <w:r w:rsidRPr="006C2729">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01</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04</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3158</w:t>
            </w:r>
            <w:r w:rsidRPr="006C2729">
              <w:rPr>
                <w:sz w:val="22"/>
                <w:szCs w:val="22"/>
                <w:lang w:val="ru-RU"/>
              </w:rPr>
              <w:t>,</w:t>
            </w:r>
            <w:r w:rsidRPr="006C2729">
              <w:rPr>
                <w:sz w:val="22"/>
                <w:szCs w:val="22"/>
              </w:rPr>
              <w:t>2</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01</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13</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9</w:t>
            </w:r>
            <w:r w:rsidRPr="006C2729">
              <w:rPr>
                <w:sz w:val="22"/>
                <w:szCs w:val="22"/>
                <w:lang w:val="ru-RU"/>
              </w:rPr>
              <w:t>1,</w:t>
            </w:r>
            <w:r w:rsidRPr="006C2729">
              <w:rPr>
                <w:sz w:val="22"/>
                <w:szCs w:val="22"/>
              </w:rPr>
              <w:t>4</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02</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rPr>
              <w:t>62</w:t>
            </w:r>
            <w:r w:rsidRPr="006C2729">
              <w:rPr>
                <w:b/>
                <w:sz w:val="22"/>
                <w:szCs w:val="22"/>
                <w:lang w:val="ru-RU"/>
              </w:rPr>
              <w:t>,</w:t>
            </w:r>
            <w:r w:rsidRPr="006C2729">
              <w:rPr>
                <w:b/>
                <w:sz w:val="22"/>
                <w:szCs w:val="22"/>
              </w:rPr>
              <w:t>0</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02</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03</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62</w:t>
            </w:r>
            <w:r w:rsidRPr="006C2729">
              <w:rPr>
                <w:sz w:val="22"/>
                <w:szCs w:val="22"/>
                <w:lang w:val="ru-RU"/>
              </w:rPr>
              <w:t>,</w:t>
            </w:r>
            <w:r w:rsidRPr="006C2729">
              <w:rPr>
                <w:sz w:val="22"/>
                <w:szCs w:val="22"/>
              </w:rPr>
              <w:t>0</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03</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rPr>
              <w:t>16</w:t>
            </w:r>
            <w:r w:rsidRPr="006C2729">
              <w:rPr>
                <w:b/>
                <w:sz w:val="22"/>
                <w:szCs w:val="22"/>
                <w:lang w:val="ru-RU"/>
              </w:rPr>
              <w:t>,</w:t>
            </w:r>
            <w:r w:rsidRPr="006C2729">
              <w:rPr>
                <w:b/>
                <w:sz w:val="22"/>
                <w:szCs w:val="22"/>
              </w:rPr>
              <w:t>1</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 xml:space="preserve">Защита населения и территории от последствий чрезвычайных ситуаций </w:t>
            </w:r>
          </w:p>
          <w:p w:rsidR="00B736FE" w:rsidRPr="006C2729" w:rsidRDefault="00B736FE" w:rsidP="005F11BA">
            <w:pPr>
              <w:rPr>
                <w:lang w:val="ru-RU"/>
              </w:rPr>
            </w:pPr>
            <w:r w:rsidRPr="006C2729">
              <w:rPr>
                <w:sz w:val="22"/>
                <w:szCs w:val="22"/>
                <w:lang w:val="ru-RU"/>
              </w:rPr>
              <w:t>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03</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09</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16</w:t>
            </w:r>
            <w:r w:rsidRPr="006C2729">
              <w:rPr>
                <w:sz w:val="22"/>
                <w:szCs w:val="22"/>
                <w:lang w:val="ru-RU"/>
              </w:rPr>
              <w:t>,</w:t>
            </w:r>
            <w:r w:rsidRPr="006C2729">
              <w:rPr>
                <w:sz w:val="22"/>
                <w:szCs w:val="22"/>
              </w:rPr>
              <w:t>1</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04</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lang w:val="ru-RU"/>
              </w:rPr>
              <w:t>11</w:t>
            </w:r>
            <w:r w:rsidRPr="006C2729">
              <w:rPr>
                <w:b/>
                <w:sz w:val="22"/>
                <w:szCs w:val="22"/>
              </w:rPr>
              <w:t>6</w:t>
            </w:r>
            <w:r w:rsidRPr="006C2729">
              <w:rPr>
                <w:b/>
                <w:sz w:val="22"/>
                <w:szCs w:val="22"/>
                <w:lang w:val="ru-RU"/>
              </w:rPr>
              <w:t>,</w:t>
            </w:r>
            <w:r w:rsidRPr="006C2729">
              <w:rPr>
                <w:b/>
                <w:sz w:val="22"/>
                <w:szCs w:val="22"/>
              </w:rPr>
              <w:t>8</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Водное хозяйство</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04</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06</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13</w:t>
            </w:r>
            <w:r w:rsidRPr="006C2729">
              <w:rPr>
                <w:sz w:val="22"/>
                <w:szCs w:val="22"/>
                <w:lang w:val="ru-RU"/>
              </w:rPr>
              <w:t>,</w:t>
            </w:r>
            <w:r w:rsidRPr="006C2729">
              <w:rPr>
                <w:sz w:val="22"/>
                <w:szCs w:val="22"/>
              </w:rPr>
              <w:t>8</w:t>
            </w:r>
          </w:p>
        </w:tc>
      </w:tr>
      <w:tr w:rsidR="00B736FE" w:rsidRPr="006C2729" w:rsidTr="005F11BA">
        <w:trPr>
          <w:trHeight w:val="278"/>
        </w:trPr>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04</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09</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lang w:val="ru-RU"/>
              </w:rPr>
              <w:t>1</w:t>
            </w:r>
            <w:r w:rsidRPr="006C2729">
              <w:rPr>
                <w:sz w:val="22"/>
                <w:szCs w:val="22"/>
              </w:rPr>
              <w:t>03</w:t>
            </w:r>
            <w:r w:rsidRPr="006C2729">
              <w:rPr>
                <w:sz w:val="22"/>
                <w:szCs w:val="22"/>
                <w:lang w:val="ru-RU"/>
              </w:rPr>
              <w:t>,</w:t>
            </w:r>
            <w:r w:rsidRPr="006C2729">
              <w:rPr>
                <w:sz w:val="22"/>
                <w:szCs w:val="22"/>
              </w:rPr>
              <w:t>0</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05</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rPr>
            </w:pPr>
            <w:r w:rsidRPr="006C2729">
              <w:rPr>
                <w:b/>
                <w:sz w:val="22"/>
                <w:szCs w:val="22"/>
              </w:rPr>
              <w:t>276</w:t>
            </w:r>
            <w:r w:rsidRPr="006C2729">
              <w:rPr>
                <w:b/>
                <w:sz w:val="22"/>
                <w:szCs w:val="22"/>
                <w:lang w:val="ru-RU"/>
              </w:rPr>
              <w:t>,</w:t>
            </w:r>
            <w:r w:rsidRPr="006C2729">
              <w:rPr>
                <w:b/>
                <w:sz w:val="22"/>
                <w:szCs w:val="22"/>
              </w:rPr>
              <w:t>3</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 xml:space="preserve">Коммунальное хозяйство </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05</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02</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26</w:t>
            </w:r>
            <w:r w:rsidRPr="006C2729">
              <w:rPr>
                <w:sz w:val="22"/>
                <w:szCs w:val="22"/>
                <w:lang w:val="ru-RU"/>
              </w:rPr>
              <w:t>,</w:t>
            </w:r>
            <w:r w:rsidRPr="006C2729">
              <w:rPr>
                <w:sz w:val="22"/>
                <w:szCs w:val="22"/>
              </w:rPr>
              <w:t>5</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05</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03</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pPr>
            <w:r w:rsidRPr="006C2729">
              <w:rPr>
                <w:sz w:val="22"/>
                <w:szCs w:val="22"/>
              </w:rPr>
              <w:t>249</w:t>
            </w:r>
            <w:r w:rsidRPr="006C2729">
              <w:rPr>
                <w:sz w:val="22"/>
                <w:szCs w:val="22"/>
                <w:lang w:val="ru-RU"/>
              </w:rPr>
              <w:t>,</w:t>
            </w:r>
            <w:r w:rsidRPr="006C2729">
              <w:rPr>
                <w:sz w:val="22"/>
                <w:szCs w:val="22"/>
              </w:rPr>
              <w:t>8</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Образование</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07</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39,3</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07</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05</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39,3</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08</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4886,2</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Культура</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08</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01</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4886,2</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tabs>
                <w:tab w:val="left" w:pos="3360"/>
              </w:tabs>
              <w:jc w:val="both"/>
              <w:rPr>
                <w:b/>
                <w:lang w:val="ru-RU"/>
              </w:rPr>
            </w:pPr>
            <w:r w:rsidRPr="006C2729">
              <w:rPr>
                <w:b/>
                <w:sz w:val="22"/>
                <w:szCs w:val="22"/>
                <w:lang w:val="ru-RU"/>
              </w:rPr>
              <w:t xml:space="preserve">Социальная политика </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10</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181,8</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tabs>
                <w:tab w:val="left" w:pos="3360"/>
              </w:tabs>
              <w:jc w:val="both"/>
              <w:rPr>
                <w:lang w:val="ru-RU"/>
              </w:rPr>
            </w:pPr>
            <w:r w:rsidRPr="006C2729">
              <w:rPr>
                <w:sz w:val="22"/>
                <w:szCs w:val="22"/>
                <w:lang w:val="ru-RU"/>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10</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01</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181,8</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11</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10,0</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Массовый спорт</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11</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lang w:val="ru-RU"/>
              </w:rPr>
            </w:pPr>
            <w:r w:rsidRPr="006C2729">
              <w:rPr>
                <w:sz w:val="22"/>
                <w:szCs w:val="22"/>
                <w:lang w:val="ru-RU"/>
              </w:rPr>
              <w:t>02</w:t>
            </w: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lang w:val="ru-RU"/>
              </w:rPr>
            </w:pPr>
            <w:r w:rsidRPr="006C2729">
              <w:rPr>
                <w:sz w:val="22"/>
                <w:szCs w:val="22"/>
                <w:lang w:val="ru-RU"/>
              </w:rPr>
              <w:t>10,0</w:t>
            </w:r>
          </w:p>
        </w:tc>
      </w:tr>
      <w:tr w:rsidR="00B736FE" w:rsidRPr="006C2729" w:rsidTr="005F11BA">
        <w:tc>
          <w:tcPr>
            <w:tcW w:w="6331"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r w:rsidRPr="006C2729">
              <w:rPr>
                <w:b/>
                <w:sz w:val="22"/>
                <w:szCs w:val="22"/>
                <w:lang w:val="ru-RU"/>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709"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rPr>
                <w:b/>
                <w:lang w:val="ru-RU"/>
              </w:rPr>
            </w:pPr>
          </w:p>
        </w:tc>
        <w:tc>
          <w:tcPr>
            <w:tcW w:w="1842" w:type="dxa"/>
            <w:tcBorders>
              <w:top w:val="single" w:sz="4" w:space="0" w:color="auto"/>
              <w:left w:val="single" w:sz="4" w:space="0" w:color="auto"/>
              <w:bottom w:val="single" w:sz="4" w:space="0" w:color="auto"/>
              <w:right w:val="single" w:sz="4" w:space="0" w:color="auto"/>
            </w:tcBorders>
          </w:tcPr>
          <w:p w:rsidR="00B736FE" w:rsidRPr="006C2729" w:rsidRDefault="00B736FE" w:rsidP="005F11BA">
            <w:pPr>
              <w:jc w:val="center"/>
              <w:rPr>
                <w:b/>
                <w:lang w:val="ru-RU"/>
              </w:rPr>
            </w:pPr>
            <w:r w:rsidRPr="006C2729">
              <w:rPr>
                <w:b/>
                <w:sz w:val="22"/>
                <w:szCs w:val="22"/>
                <w:lang w:val="ru-RU"/>
              </w:rPr>
              <w:t>9657,0</w:t>
            </w:r>
          </w:p>
        </w:tc>
      </w:tr>
    </w:tbl>
    <w:p w:rsidR="00B736FE" w:rsidRPr="006C2729" w:rsidRDefault="00B736FE" w:rsidP="00B736FE">
      <w:pPr>
        <w:jc w:val="center"/>
        <w:rPr>
          <w:b/>
          <w:sz w:val="22"/>
          <w:szCs w:val="22"/>
          <w:lang w:val="ru-RU"/>
        </w:rPr>
      </w:pPr>
    </w:p>
    <w:p w:rsidR="00B736FE" w:rsidRDefault="00B736FE" w:rsidP="00B736FE">
      <w:pPr>
        <w:tabs>
          <w:tab w:val="left" w:pos="6555"/>
        </w:tabs>
        <w:rPr>
          <w:sz w:val="18"/>
          <w:szCs w:val="18"/>
          <w:lang w:val="ru-RU"/>
        </w:rPr>
      </w:pPr>
      <w:r>
        <w:rPr>
          <w:sz w:val="18"/>
          <w:szCs w:val="18"/>
          <w:lang w:val="ru-RU"/>
        </w:rPr>
        <w:tab/>
      </w:r>
    </w:p>
    <w:p w:rsidR="00B736FE" w:rsidRDefault="00B736FE" w:rsidP="00B736FE">
      <w:pPr>
        <w:tabs>
          <w:tab w:val="left" w:pos="6555"/>
        </w:tabs>
        <w:rPr>
          <w:sz w:val="18"/>
          <w:szCs w:val="18"/>
          <w:lang w:val="ru-RU"/>
        </w:rPr>
      </w:pPr>
      <w:r>
        <w:rPr>
          <w:sz w:val="18"/>
          <w:szCs w:val="18"/>
          <w:lang w:val="ru-RU"/>
        </w:rPr>
        <w:t xml:space="preserve">                                                                                                                                   Приложение № 5 к проекту  Решения</w:t>
      </w:r>
    </w:p>
    <w:p w:rsidR="00B736FE" w:rsidRDefault="00B736FE" w:rsidP="00B736FE">
      <w:pPr>
        <w:tabs>
          <w:tab w:val="left" w:pos="6555"/>
        </w:tabs>
        <w:rPr>
          <w:sz w:val="18"/>
          <w:szCs w:val="18"/>
          <w:lang w:val="ru-RU"/>
        </w:rPr>
      </w:pPr>
      <w:r>
        <w:rPr>
          <w:sz w:val="18"/>
          <w:szCs w:val="18"/>
          <w:lang w:val="ru-RU"/>
        </w:rPr>
        <w:t xml:space="preserve">                                                                                                                                   Собрания депутатов</w:t>
      </w:r>
    </w:p>
    <w:p w:rsidR="00B736FE" w:rsidRDefault="00B736FE" w:rsidP="00B736FE">
      <w:pPr>
        <w:tabs>
          <w:tab w:val="left" w:pos="6105"/>
          <w:tab w:val="right" w:pos="9978"/>
        </w:tabs>
        <w:rPr>
          <w:sz w:val="18"/>
          <w:szCs w:val="18"/>
          <w:lang w:val="ru-RU"/>
        </w:rPr>
      </w:pPr>
      <w:r>
        <w:rPr>
          <w:sz w:val="18"/>
          <w:szCs w:val="18"/>
          <w:lang w:val="ru-RU"/>
        </w:rPr>
        <w:t xml:space="preserve">                                                                                                                                   №</w:t>
      </w:r>
      <w:r w:rsidRPr="009169A2">
        <w:rPr>
          <w:sz w:val="18"/>
          <w:szCs w:val="18"/>
          <w:lang w:val="ru-RU"/>
        </w:rPr>
        <w:t xml:space="preserve"> </w:t>
      </w:r>
      <w:r>
        <w:rPr>
          <w:sz w:val="18"/>
          <w:szCs w:val="18"/>
          <w:lang w:val="ru-RU"/>
        </w:rPr>
        <w:t xml:space="preserve">    </w:t>
      </w:r>
      <w:r w:rsidRPr="00C0717D">
        <w:rPr>
          <w:sz w:val="18"/>
          <w:szCs w:val="18"/>
          <w:lang w:val="ru-RU"/>
        </w:rPr>
        <w:t xml:space="preserve">  </w:t>
      </w:r>
      <w:r>
        <w:rPr>
          <w:sz w:val="18"/>
          <w:szCs w:val="18"/>
          <w:lang w:val="ru-RU"/>
        </w:rPr>
        <w:t xml:space="preserve">от          г.«Об отчете об исполнении </w:t>
      </w:r>
    </w:p>
    <w:p w:rsidR="00B736FE" w:rsidRDefault="00B736FE" w:rsidP="00B736FE">
      <w:pPr>
        <w:tabs>
          <w:tab w:val="left" w:pos="6105"/>
          <w:tab w:val="right" w:pos="9978"/>
        </w:tabs>
        <w:rPr>
          <w:sz w:val="18"/>
          <w:szCs w:val="18"/>
          <w:lang w:val="ru-RU"/>
        </w:rPr>
      </w:pPr>
      <w:r>
        <w:rPr>
          <w:sz w:val="18"/>
          <w:szCs w:val="18"/>
          <w:lang w:val="ru-RU"/>
        </w:rPr>
        <w:t xml:space="preserve">                                                                                                                                   бюджета Калининского </w:t>
      </w:r>
      <w:r>
        <w:rPr>
          <w:sz w:val="18"/>
          <w:szCs w:val="18"/>
        </w:rPr>
        <w:t>c</w:t>
      </w:r>
      <w:r>
        <w:rPr>
          <w:sz w:val="18"/>
          <w:szCs w:val="18"/>
          <w:lang w:val="ru-RU"/>
        </w:rPr>
        <w:t xml:space="preserve">ельского поселения </w:t>
      </w:r>
    </w:p>
    <w:p w:rsidR="00B736FE" w:rsidRDefault="00B736FE" w:rsidP="00B736FE">
      <w:pPr>
        <w:tabs>
          <w:tab w:val="left" w:pos="6105"/>
          <w:tab w:val="right" w:pos="9978"/>
        </w:tabs>
        <w:rPr>
          <w:sz w:val="18"/>
          <w:szCs w:val="18"/>
          <w:lang w:val="ru-RU"/>
        </w:rPr>
      </w:pPr>
      <w:r>
        <w:rPr>
          <w:sz w:val="18"/>
          <w:szCs w:val="18"/>
          <w:lang w:val="ru-RU"/>
        </w:rPr>
        <w:t xml:space="preserve">                                                                                                                                   Ремонтненского района  за 20</w:t>
      </w:r>
      <w:r w:rsidRPr="00CE7C51">
        <w:rPr>
          <w:sz w:val="18"/>
          <w:szCs w:val="18"/>
          <w:lang w:val="ru-RU"/>
        </w:rPr>
        <w:t>1</w:t>
      </w:r>
      <w:r>
        <w:rPr>
          <w:sz w:val="18"/>
          <w:szCs w:val="18"/>
          <w:lang w:val="ru-RU"/>
        </w:rPr>
        <w:t xml:space="preserve">4 год»  </w:t>
      </w:r>
    </w:p>
    <w:p w:rsidR="00B736FE" w:rsidRDefault="00B736FE" w:rsidP="00B736FE">
      <w:pPr>
        <w:tabs>
          <w:tab w:val="left" w:pos="6165"/>
        </w:tabs>
        <w:rPr>
          <w:sz w:val="22"/>
          <w:szCs w:val="22"/>
          <w:lang w:val="ru-RU"/>
        </w:rPr>
      </w:pPr>
    </w:p>
    <w:p w:rsidR="00B736FE" w:rsidRDefault="00B736FE" w:rsidP="00B736FE">
      <w:pPr>
        <w:pStyle w:val="Standard"/>
        <w:ind w:firstLine="708"/>
        <w:jc w:val="center"/>
        <w:rPr>
          <w:b/>
          <w:sz w:val="22"/>
          <w:szCs w:val="22"/>
        </w:rPr>
      </w:pPr>
      <w:r>
        <w:rPr>
          <w:b/>
          <w:sz w:val="22"/>
          <w:szCs w:val="22"/>
        </w:rPr>
        <w:t>Источники финансирования дефицита бюджета</w:t>
      </w:r>
    </w:p>
    <w:p w:rsidR="00B736FE" w:rsidRDefault="00B736FE" w:rsidP="00B736FE">
      <w:pPr>
        <w:pStyle w:val="Standard"/>
        <w:ind w:firstLine="708"/>
        <w:jc w:val="center"/>
        <w:rPr>
          <w:b/>
          <w:sz w:val="28"/>
          <w:szCs w:val="28"/>
        </w:rPr>
      </w:pPr>
      <w:r>
        <w:rPr>
          <w:b/>
          <w:sz w:val="22"/>
          <w:szCs w:val="22"/>
        </w:rPr>
        <w:t>Ремонтненского сельского поселения Ремонтненского района по кодам классификации источников финансирования дефицита бюджета за 2014 год</w:t>
      </w:r>
      <w:r w:rsidRPr="009800F2">
        <w:rPr>
          <w:b/>
          <w:sz w:val="28"/>
          <w:szCs w:val="28"/>
        </w:rPr>
        <w:t xml:space="preserve"> </w:t>
      </w:r>
    </w:p>
    <w:p w:rsidR="00B736FE" w:rsidRPr="000C2B5F" w:rsidRDefault="00B736FE" w:rsidP="00B736FE">
      <w:pPr>
        <w:pStyle w:val="Standard"/>
        <w:ind w:firstLine="708"/>
        <w:jc w:val="center"/>
        <w:rPr>
          <w:sz w:val="28"/>
          <w:szCs w:val="28"/>
        </w:rPr>
      </w:pPr>
      <w:r>
        <w:rPr>
          <w:b/>
          <w:sz w:val="18"/>
          <w:szCs w:val="18"/>
        </w:rPr>
        <w:t xml:space="preserve">                                                                                                                                                                        </w:t>
      </w:r>
      <w:r w:rsidRPr="000C2B5F">
        <w:rPr>
          <w:sz w:val="18"/>
          <w:szCs w:val="18"/>
        </w:rPr>
        <w:t>(тыс.руб.)</w:t>
      </w:r>
      <w:r w:rsidRPr="000C2B5F">
        <w:rPr>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529"/>
        <w:gridCol w:w="1701"/>
      </w:tblGrid>
      <w:tr w:rsidR="00B736FE" w:rsidRPr="00645DA3" w:rsidTr="005F11BA">
        <w:trPr>
          <w:trHeight w:val="583"/>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645DA3" w:rsidRDefault="00B736FE" w:rsidP="005F11BA">
            <w:pPr>
              <w:tabs>
                <w:tab w:val="left" w:pos="930"/>
              </w:tabs>
              <w:jc w:val="center"/>
              <w:rPr>
                <w:b/>
                <w:lang w:val="ru-RU"/>
              </w:rPr>
            </w:pPr>
          </w:p>
          <w:p w:rsidR="00B736FE" w:rsidRPr="00645DA3" w:rsidRDefault="00B736FE" w:rsidP="005F11BA">
            <w:pPr>
              <w:jc w:val="center"/>
              <w:rPr>
                <w:b/>
                <w:lang w:val="ru-RU"/>
              </w:rPr>
            </w:pPr>
            <w:r w:rsidRPr="00645DA3">
              <w:rPr>
                <w:b/>
                <w:lang w:val="ru-RU"/>
              </w:rPr>
              <w:t>Код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645DA3" w:rsidRDefault="00B736FE" w:rsidP="005F11BA">
            <w:pPr>
              <w:tabs>
                <w:tab w:val="left" w:pos="930"/>
              </w:tabs>
              <w:jc w:val="center"/>
              <w:rPr>
                <w:b/>
                <w:lang w:val="ru-RU"/>
              </w:rPr>
            </w:pPr>
          </w:p>
          <w:p w:rsidR="00B736FE" w:rsidRPr="00645DA3" w:rsidRDefault="00B736FE" w:rsidP="005F11BA">
            <w:pPr>
              <w:tabs>
                <w:tab w:val="left" w:pos="930"/>
              </w:tabs>
              <w:jc w:val="center"/>
              <w:rPr>
                <w:b/>
                <w:lang w:val="ru-RU"/>
              </w:rPr>
            </w:pPr>
            <w:r w:rsidRPr="00645DA3">
              <w:rPr>
                <w:b/>
                <w:lang w:val="ru-RU"/>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jc w:val="center"/>
              <w:rPr>
                <w:b/>
                <w:lang w:val="ru-RU"/>
              </w:rPr>
            </w:pPr>
            <w:r w:rsidRPr="006C2729">
              <w:rPr>
                <w:b/>
                <w:sz w:val="22"/>
                <w:szCs w:val="22"/>
                <w:lang w:val="ru-RU"/>
              </w:rPr>
              <w:t>Кассовое исполнение</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645DA3" w:rsidRDefault="00B736FE" w:rsidP="005F11BA">
            <w:pPr>
              <w:tabs>
                <w:tab w:val="left" w:pos="930"/>
              </w:tabs>
              <w:rPr>
                <w:b/>
                <w:sz w:val="20"/>
                <w:szCs w:val="20"/>
                <w:lang w:val="ru-RU"/>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lang w:val="ru-RU"/>
              </w:rPr>
            </w:pPr>
            <w:r w:rsidRPr="003C6D3F">
              <w:rPr>
                <w:b/>
                <w:sz w:val="20"/>
                <w:szCs w:val="20"/>
                <w:lang w:val="ru-RU"/>
              </w:rPr>
              <w:t xml:space="preserve">Всего источников   внутреннего  финансирования дефицита бюджета Калининского сельского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b/>
                <w:lang w:val="ru-RU"/>
              </w:rPr>
            </w:pPr>
          </w:p>
          <w:p w:rsidR="00B736FE" w:rsidRPr="006C2729" w:rsidRDefault="00B736FE" w:rsidP="005F11BA">
            <w:pPr>
              <w:tabs>
                <w:tab w:val="left" w:pos="930"/>
              </w:tabs>
              <w:jc w:val="center"/>
              <w:rPr>
                <w:b/>
                <w:lang w:val="ru-RU"/>
              </w:rPr>
            </w:pPr>
            <w:r>
              <w:rPr>
                <w:b/>
                <w:sz w:val="22"/>
                <w:szCs w:val="22"/>
                <w:lang w:val="ru-RU"/>
              </w:rPr>
              <w:t>4</w:t>
            </w:r>
            <w:r w:rsidRPr="006C2729">
              <w:rPr>
                <w:b/>
                <w:sz w:val="22"/>
                <w:szCs w:val="22"/>
                <w:lang w:val="ru-RU"/>
              </w:rPr>
              <w:t>,6</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Pr>
                <w:b/>
                <w:sz w:val="20"/>
                <w:szCs w:val="20"/>
                <w:lang w:val="ru-RU"/>
              </w:rPr>
              <w:t xml:space="preserve">951 </w:t>
            </w:r>
            <w:r w:rsidRPr="003C6D3F">
              <w:rPr>
                <w:b/>
                <w:sz w:val="20"/>
                <w:szCs w:val="20"/>
              </w:rPr>
              <w:t>01 0</w:t>
            </w:r>
            <w:r w:rsidRPr="003C6D3F">
              <w:rPr>
                <w:b/>
                <w:sz w:val="20"/>
                <w:szCs w:val="20"/>
                <w:lang w:val="ru-RU"/>
              </w:rPr>
              <w:t>5</w:t>
            </w:r>
            <w:r w:rsidRPr="003C6D3F">
              <w:rPr>
                <w:b/>
                <w:sz w:val="20"/>
                <w:szCs w:val="20"/>
              </w:rPr>
              <w:t xml:space="preserve"> 00 00 00 0000 000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lang w:val="ru-RU"/>
              </w:rPr>
            </w:pPr>
            <w:r w:rsidRPr="003C6D3F">
              <w:rPr>
                <w:b/>
                <w:sz w:val="20"/>
                <w:szCs w:val="20"/>
                <w:lang w:val="ru-RU"/>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b/>
                <w:lang w:val="ru-RU"/>
              </w:rPr>
            </w:pPr>
            <w:r>
              <w:rPr>
                <w:b/>
                <w:sz w:val="22"/>
                <w:szCs w:val="22"/>
                <w:lang w:val="ru-RU"/>
              </w:rPr>
              <w:t>4</w:t>
            </w:r>
            <w:r w:rsidRPr="006C2729">
              <w:rPr>
                <w:b/>
                <w:sz w:val="22"/>
                <w:szCs w:val="22"/>
                <w:lang w:val="ru-RU"/>
              </w:rPr>
              <w:t>,6</w:t>
            </w:r>
          </w:p>
        </w:tc>
      </w:tr>
      <w:tr w:rsidR="00B736FE" w:rsidTr="005F11BA">
        <w:trPr>
          <w:trHeight w:val="143"/>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Pr>
                <w:b/>
                <w:sz w:val="20"/>
                <w:szCs w:val="20"/>
                <w:lang w:val="ru-RU"/>
              </w:rPr>
              <w:t xml:space="preserve">951 </w:t>
            </w:r>
            <w:r w:rsidRPr="003C6D3F">
              <w:rPr>
                <w:b/>
                <w:sz w:val="20"/>
                <w:szCs w:val="20"/>
              </w:rPr>
              <w:t>0</w:t>
            </w:r>
            <w:r w:rsidRPr="003C6D3F">
              <w:rPr>
                <w:b/>
                <w:sz w:val="20"/>
                <w:szCs w:val="20"/>
                <w:lang w:val="ru-RU"/>
              </w:rPr>
              <w:t>1</w:t>
            </w:r>
            <w:r w:rsidRPr="003C6D3F">
              <w:rPr>
                <w:b/>
                <w:sz w:val="20"/>
                <w:szCs w:val="20"/>
              </w:rPr>
              <w:t xml:space="preserve"> 0</w:t>
            </w:r>
            <w:r w:rsidRPr="003C6D3F">
              <w:rPr>
                <w:b/>
                <w:sz w:val="20"/>
                <w:szCs w:val="20"/>
                <w:lang w:val="ru-RU"/>
              </w:rPr>
              <w:t>5</w:t>
            </w:r>
            <w:r w:rsidRPr="003C6D3F">
              <w:rPr>
                <w:b/>
                <w:sz w:val="20"/>
                <w:szCs w:val="20"/>
              </w:rPr>
              <w:t xml:space="preserve"> 00 00 00 0000 500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lang w:val="ru-RU"/>
              </w:rPr>
            </w:pPr>
            <w:r w:rsidRPr="003C6D3F">
              <w:rPr>
                <w:b/>
                <w:sz w:val="20"/>
                <w:szCs w:val="20"/>
              </w:rPr>
              <w:t>Увеличение остатков средств бюджет</w:t>
            </w:r>
            <w:r w:rsidRPr="003C6D3F">
              <w:rPr>
                <w:b/>
                <w:sz w:val="20"/>
                <w:szCs w:val="20"/>
                <w:lang w:val="ru-RU"/>
              </w:rPr>
              <w:t>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b/>
                <w:lang w:val="ru-RU"/>
              </w:rPr>
            </w:pPr>
            <w:r w:rsidRPr="006C2729">
              <w:rPr>
                <w:b/>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Pr>
                <w:sz w:val="20"/>
                <w:szCs w:val="20"/>
                <w:lang w:val="ru-RU"/>
              </w:rPr>
              <w:t xml:space="preserve">951 </w:t>
            </w: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00 00 0000 500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 xml:space="preserve">Увеличение прочих остатков денежных средств бюджетов субъектов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lang w:val="ru-RU"/>
              </w:rPr>
            </w:pPr>
            <w:r>
              <w:rPr>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Pr>
                <w:sz w:val="20"/>
                <w:szCs w:val="20"/>
                <w:lang w:val="ru-RU"/>
              </w:rPr>
              <w:t xml:space="preserve">951 </w:t>
            </w: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00 0000 510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Увеличение прочих остатков денежных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F76C57">
              <w:rPr>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Pr>
                <w:sz w:val="20"/>
                <w:szCs w:val="20"/>
                <w:lang w:val="ru-RU"/>
              </w:rPr>
              <w:t xml:space="preserve">951 </w:t>
            </w: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10 0000 510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F76C57">
              <w:rPr>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Pr>
                <w:b/>
                <w:sz w:val="20"/>
                <w:szCs w:val="20"/>
                <w:lang w:val="ru-RU"/>
              </w:rPr>
              <w:t xml:space="preserve">951 </w:t>
            </w:r>
            <w:r w:rsidRPr="003C6D3F">
              <w:rPr>
                <w:b/>
                <w:sz w:val="20"/>
                <w:szCs w:val="20"/>
              </w:rPr>
              <w:t>0</w:t>
            </w:r>
            <w:r w:rsidRPr="003C6D3F">
              <w:rPr>
                <w:b/>
                <w:sz w:val="20"/>
                <w:szCs w:val="20"/>
                <w:lang w:val="ru-RU"/>
              </w:rPr>
              <w:t>1</w:t>
            </w:r>
            <w:r w:rsidRPr="003C6D3F">
              <w:rPr>
                <w:b/>
                <w:sz w:val="20"/>
                <w:szCs w:val="20"/>
              </w:rPr>
              <w:t xml:space="preserve"> 0</w:t>
            </w:r>
            <w:r w:rsidRPr="003C6D3F">
              <w:rPr>
                <w:b/>
                <w:sz w:val="20"/>
                <w:szCs w:val="20"/>
                <w:lang w:val="ru-RU"/>
              </w:rPr>
              <w:t>5</w:t>
            </w:r>
            <w:r w:rsidRPr="003C6D3F">
              <w:rPr>
                <w:b/>
                <w:sz w:val="20"/>
                <w:szCs w:val="20"/>
              </w:rPr>
              <w:t xml:space="preserve"> 00 00 00 0000 600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sidRPr="003C6D3F">
              <w:rPr>
                <w:b/>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b/>
                <w:lang w:val="ru-RU"/>
              </w:rPr>
            </w:pPr>
            <w:r w:rsidRPr="006C2729">
              <w:rPr>
                <w:b/>
                <w:sz w:val="22"/>
                <w:szCs w:val="22"/>
                <w:lang w:val="ru-RU"/>
              </w:rPr>
              <w:t>9751,5</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Pr>
                <w:sz w:val="20"/>
                <w:szCs w:val="20"/>
                <w:lang w:val="ru-RU"/>
              </w:rPr>
              <w:t xml:space="preserve">951 </w:t>
            </w: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00 00 0000 600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Уменьшение прочих остатков денежных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jc w:val="center"/>
            </w:pPr>
            <w:r>
              <w:rPr>
                <w:sz w:val="22"/>
                <w:szCs w:val="22"/>
                <w:lang w:val="ru-RU"/>
              </w:rPr>
              <w:t>9751</w:t>
            </w:r>
            <w:r w:rsidRPr="006C2729">
              <w:rPr>
                <w:sz w:val="22"/>
                <w:szCs w:val="22"/>
                <w:lang w:val="ru-RU"/>
              </w:rPr>
              <w:t>,</w:t>
            </w:r>
            <w:r>
              <w:rPr>
                <w:sz w:val="22"/>
                <w:szCs w:val="22"/>
                <w:lang w:val="ru-RU"/>
              </w:rPr>
              <w:t>5</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Pr>
                <w:sz w:val="20"/>
                <w:szCs w:val="20"/>
                <w:lang w:val="ru-RU"/>
              </w:rPr>
              <w:t xml:space="preserve">951 </w:t>
            </w:r>
            <w:r w:rsidRPr="003C6D3F">
              <w:rPr>
                <w:sz w:val="20"/>
                <w:szCs w:val="20"/>
                <w:lang w:val="ru-RU"/>
              </w:rPr>
              <w:t>01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00 0000 610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Уменьшение прочих остатков денежных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7657A3">
              <w:rPr>
                <w:sz w:val="22"/>
                <w:szCs w:val="22"/>
                <w:lang w:val="ru-RU"/>
              </w:rPr>
              <w:t>9751,5</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Pr>
                <w:sz w:val="20"/>
                <w:szCs w:val="20"/>
                <w:lang w:val="ru-RU"/>
              </w:rPr>
              <w:t xml:space="preserve">951 </w:t>
            </w: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10 0000 610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7657A3">
              <w:rPr>
                <w:sz w:val="22"/>
                <w:szCs w:val="22"/>
                <w:lang w:val="ru-RU"/>
              </w:rPr>
              <w:t>9751,5</w:t>
            </w:r>
          </w:p>
        </w:tc>
      </w:tr>
    </w:tbl>
    <w:p w:rsidR="00B736FE" w:rsidRDefault="00B736FE" w:rsidP="00B736FE">
      <w:pPr>
        <w:tabs>
          <w:tab w:val="left" w:pos="6120"/>
          <w:tab w:val="left" w:pos="8550"/>
        </w:tabs>
        <w:ind w:firstLine="708"/>
        <w:jc w:val="both"/>
        <w:rPr>
          <w:sz w:val="18"/>
          <w:szCs w:val="18"/>
        </w:rPr>
      </w:pPr>
      <w:r>
        <w:rPr>
          <w:sz w:val="16"/>
          <w:szCs w:val="16"/>
        </w:rPr>
        <w:tab/>
        <w:t xml:space="preserve">                                                                                                                                                                                                               </w:t>
      </w:r>
    </w:p>
    <w:p w:rsidR="00B736FE" w:rsidRDefault="00B736FE" w:rsidP="00B736FE">
      <w:pPr>
        <w:tabs>
          <w:tab w:val="left" w:pos="6555"/>
        </w:tabs>
        <w:rPr>
          <w:sz w:val="18"/>
          <w:szCs w:val="18"/>
          <w:lang w:val="ru-RU"/>
        </w:rPr>
      </w:pPr>
      <w:r>
        <w:rPr>
          <w:sz w:val="18"/>
          <w:szCs w:val="18"/>
          <w:lang w:val="ru-RU"/>
        </w:rPr>
        <w:t xml:space="preserve">                                                                                                                                   Приложение № 6 к проекту  Решения</w:t>
      </w:r>
    </w:p>
    <w:p w:rsidR="00B736FE" w:rsidRDefault="00B736FE" w:rsidP="00B736FE">
      <w:pPr>
        <w:tabs>
          <w:tab w:val="left" w:pos="6555"/>
        </w:tabs>
        <w:rPr>
          <w:sz w:val="18"/>
          <w:szCs w:val="18"/>
          <w:lang w:val="ru-RU"/>
        </w:rPr>
      </w:pPr>
      <w:r>
        <w:rPr>
          <w:sz w:val="18"/>
          <w:szCs w:val="18"/>
          <w:lang w:val="ru-RU"/>
        </w:rPr>
        <w:t xml:space="preserve">                                                                                                                                   Собрания депутатов</w:t>
      </w:r>
    </w:p>
    <w:p w:rsidR="00B736FE" w:rsidRDefault="00B736FE" w:rsidP="00B736FE">
      <w:pPr>
        <w:tabs>
          <w:tab w:val="left" w:pos="6105"/>
          <w:tab w:val="right" w:pos="9978"/>
        </w:tabs>
        <w:rPr>
          <w:sz w:val="18"/>
          <w:szCs w:val="18"/>
          <w:lang w:val="ru-RU"/>
        </w:rPr>
      </w:pPr>
      <w:r>
        <w:rPr>
          <w:sz w:val="18"/>
          <w:szCs w:val="18"/>
          <w:lang w:val="ru-RU"/>
        </w:rPr>
        <w:t xml:space="preserve">                                                                                                                                   №</w:t>
      </w:r>
      <w:r w:rsidRPr="009169A2">
        <w:rPr>
          <w:sz w:val="18"/>
          <w:szCs w:val="18"/>
          <w:lang w:val="ru-RU"/>
        </w:rPr>
        <w:t xml:space="preserve"> </w:t>
      </w:r>
      <w:r>
        <w:rPr>
          <w:sz w:val="18"/>
          <w:szCs w:val="18"/>
          <w:lang w:val="ru-RU"/>
        </w:rPr>
        <w:t xml:space="preserve">    </w:t>
      </w:r>
      <w:r w:rsidRPr="00C0717D">
        <w:rPr>
          <w:sz w:val="18"/>
          <w:szCs w:val="18"/>
          <w:lang w:val="ru-RU"/>
        </w:rPr>
        <w:t xml:space="preserve">  </w:t>
      </w:r>
      <w:r>
        <w:rPr>
          <w:sz w:val="18"/>
          <w:szCs w:val="18"/>
          <w:lang w:val="ru-RU"/>
        </w:rPr>
        <w:t xml:space="preserve">от          г.«Об отчете об исполнении </w:t>
      </w:r>
    </w:p>
    <w:p w:rsidR="00B736FE" w:rsidRDefault="00B736FE" w:rsidP="00B736FE">
      <w:pPr>
        <w:tabs>
          <w:tab w:val="left" w:pos="6105"/>
          <w:tab w:val="right" w:pos="9978"/>
        </w:tabs>
        <w:rPr>
          <w:sz w:val="18"/>
          <w:szCs w:val="18"/>
          <w:lang w:val="ru-RU"/>
        </w:rPr>
      </w:pPr>
      <w:r>
        <w:rPr>
          <w:sz w:val="18"/>
          <w:szCs w:val="18"/>
          <w:lang w:val="ru-RU"/>
        </w:rPr>
        <w:t xml:space="preserve">                                                                                                                                   бюджета Калининского </w:t>
      </w:r>
      <w:r>
        <w:rPr>
          <w:sz w:val="18"/>
          <w:szCs w:val="18"/>
        </w:rPr>
        <w:t>c</w:t>
      </w:r>
      <w:r>
        <w:rPr>
          <w:sz w:val="18"/>
          <w:szCs w:val="18"/>
          <w:lang w:val="ru-RU"/>
        </w:rPr>
        <w:t xml:space="preserve">ельского поселения </w:t>
      </w:r>
    </w:p>
    <w:p w:rsidR="00B736FE" w:rsidRDefault="00B736FE" w:rsidP="00B736FE">
      <w:pPr>
        <w:tabs>
          <w:tab w:val="left" w:pos="6105"/>
          <w:tab w:val="right" w:pos="9978"/>
        </w:tabs>
        <w:rPr>
          <w:sz w:val="18"/>
          <w:szCs w:val="18"/>
          <w:lang w:val="ru-RU"/>
        </w:rPr>
      </w:pPr>
      <w:r>
        <w:rPr>
          <w:sz w:val="18"/>
          <w:szCs w:val="18"/>
          <w:lang w:val="ru-RU"/>
        </w:rPr>
        <w:lastRenderedPageBreak/>
        <w:t xml:space="preserve">                                                                                                                                   Ремонтненского района  за 20</w:t>
      </w:r>
      <w:r w:rsidRPr="00CE7C51">
        <w:rPr>
          <w:sz w:val="18"/>
          <w:szCs w:val="18"/>
          <w:lang w:val="ru-RU"/>
        </w:rPr>
        <w:t>1</w:t>
      </w:r>
      <w:r>
        <w:rPr>
          <w:sz w:val="18"/>
          <w:szCs w:val="18"/>
          <w:lang w:val="ru-RU"/>
        </w:rPr>
        <w:t xml:space="preserve">4 год»  </w:t>
      </w:r>
    </w:p>
    <w:p w:rsidR="00B736FE" w:rsidRDefault="00B736FE" w:rsidP="00B736FE">
      <w:pPr>
        <w:tabs>
          <w:tab w:val="left" w:pos="6165"/>
        </w:tabs>
        <w:rPr>
          <w:sz w:val="22"/>
          <w:szCs w:val="22"/>
          <w:lang w:val="ru-RU"/>
        </w:rPr>
      </w:pPr>
    </w:p>
    <w:p w:rsidR="00B736FE" w:rsidRDefault="00B736FE" w:rsidP="00B736FE">
      <w:pPr>
        <w:pStyle w:val="Standard"/>
        <w:ind w:firstLine="708"/>
        <w:jc w:val="center"/>
        <w:rPr>
          <w:b/>
          <w:sz w:val="22"/>
          <w:szCs w:val="22"/>
        </w:rPr>
      </w:pPr>
      <w:r>
        <w:rPr>
          <w:b/>
          <w:sz w:val="22"/>
          <w:szCs w:val="22"/>
        </w:rPr>
        <w:t>Источники финансирования дефицита бюджета</w:t>
      </w:r>
    </w:p>
    <w:p w:rsidR="00B736FE" w:rsidRDefault="00B736FE" w:rsidP="00B736FE">
      <w:pPr>
        <w:pStyle w:val="Standard"/>
        <w:ind w:firstLine="708"/>
        <w:jc w:val="center"/>
        <w:rPr>
          <w:b/>
          <w:sz w:val="22"/>
          <w:szCs w:val="22"/>
        </w:rPr>
      </w:pPr>
      <w:r>
        <w:rPr>
          <w:b/>
          <w:sz w:val="22"/>
          <w:szCs w:val="22"/>
        </w:rPr>
        <w:t>Калининского сельского поселения Ремонтненского района по кодам групп, подгрупп, статей, видов источников финансирования дефицита бюджета</w:t>
      </w:r>
    </w:p>
    <w:p w:rsidR="00B736FE" w:rsidRPr="009800F2" w:rsidRDefault="00B736FE" w:rsidP="00B736FE">
      <w:pPr>
        <w:pStyle w:val="Standard"/>
        <w:ind w:firstLine="708"/>
        <w:jc w:val="center"/>
        <w:rPr>
          <w:b/>
          <w:sz w:val="28"/>
          <w:szCs w:val="28"/>
        </w:rPr>
      </w:pPr>
      <w:r>
        <w:rPr>
          <w:b/>
          <w:sz w:val="22"/>
          <w:szCs w:val="22"/>
        </w:rPr>
        <w:t>Калининского сельского поселения Ремонтненского района классификации операций сектора государственного управления, относящихся к источникам финансирования дефицита бюджета, за 2014 год</w:t>
      </w:r>
      <w:r w:rsidRPr="009800F2">
        <w:rPr>
          <w:b/>
          <w:sz w:val="28"/>
          <w:szCs w:val="28"/>
        </w:rPr>
        <w:t xml:space="preserve">                                                                                                                                                                        </w:t>
      </w:r>
    </w:p>
    <w:p w:rsidR="00B736FE" w:rsidRPr="00645DA3" w:rsidRDefault="00B736FE" w:rsidP="00B736FE">
      <w:pPr>
        <w:tabs>
          <w:tab w:val="left" w:pos="6120"/>
          <w:tab w:val="left" w:pos="8550"/>
        </w:tabs>
        <w:ind w:firstLine="708"/>
        <w:jc w:val="both"/>
        <w:rPr>
          <w:sz w:val="18"/>
          <w:szCs w:val="18"/>
          <w:lang w:val="ru-RU"/>
        </w:rPr>
      </w:pPr>
      <w:r>
        <w:rPr>
          <w:sz w:val="18"/>
          <w:szCs w:val="18"/>
          <w:lang w:val="ru-RU"/>
        </w:rPr>
        <w:t xml:space="preserve">                                                                                                                                                                                       (тыс.руб.)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529"/>
        <w:gridCol w:w="1701"/>
      </w:tblGrid>
      <w:tr w:rsidR="00B736FE" w:rsidTr="005F11BA">
        <w:trPr>
          <w:trHeight w:val="583"/>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jc w:val="center"/>
              <w:rPr>
                <w:b/>
              </w:rPr>
            </w:pPr>
          </w:p>
          <w:p w:rsidR="00B736FE" w:rsidRPr="003C6D3F" w:rsidRDefault="00B736FE" w:rsidP="005F11BA">
            <w:pPr>
              <w:jc w:val="center"/>
              <w:rPr>
                <w:b/>
              </w:rPr>
            </w:pPr>
            <w:r w:rsidRPr="003C6D3F">
              <w:rPr>
                <w:b/>
              </w:rPr>
              <w:t>Код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jc w:val="center"/>
              <w:rPr>
                <w:b/>
              </w:rPr>
            </w:pPr>
          </w:p>
          <w:p w:rsidR="00B736FE" w:rsidRPr="003C6D3F" w:rsidRDefault="00B736FE" w:rsidP="005F11BA">
            <w:pPr>
              <w:tabs>
                <w:tab w:val="left" w:pos="930"/>
              </w:tabs>
              <w:jc w:val="center"/>
              <w:rPr>
                <w:b/>
              </w:rPr>
            </w:pPr>
            <w:r w:rsidRPr="003C6D3F">
              <w:rPr>
                <w:b/>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jc w:val="center"/>
              <w:rPr>
                <w:b/>
              </w:rPr>
            </w:pPr>
            <w:r w:rsidRPr="006C2729">
              <w:rPr>
                <w:b/>
                <w:sz w:val="22"/>
                <w:szCs w:val="22"/>
                <w:lang w:val="ru-RU"/>
              </w:rPr>
              <w:t>Кассовое исполнение</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lang w:val="ru-RU"/>
              </w:rPr>
            </w:pPr>
            <w:r w:rsidRPr="003C6D3F">
              <w:rPr>
                <w:b/>
                <w:sz w:val="20"/>
                <w:szCs w:val="20"/>
                <w:lang w:val="ru-RU"/>
              </w:rPr>
              <w:t xml:space="preserve">Всего источников   внутреннего  финансирования дефицита бюджета Калининского сельского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B736FE" w:rsidRDefault="00B736FE" w:rsidP="005F11BA">
            <w:pPr>
              <w:tabs>
                <w:tab w:val="left" w:pos="930"/>
              </w:tabs>
              <w:jc w:val="center"/>
              <w:rPr>
                <w:b/>
                <w:lang w:val="ru-RU"/>
              </w:rPr>
            </w:pPr>
          </w:p>
          <w:p w:rsidR="00B736FE" w:rsidRPr="006C2729" w:rsidRDefault="00B736FE" w:rsidP="005F11BA">
            <w:pPr>
              <w:tabs>
                <w:tab w:val="left" w:pos="930"/>
              </w:tabs>
              <w:jc w:val="center"/>
              <w:rPr>
                <w:b/>
                <w:lang w:val="ru-RU"/>
              </w:rPr>
            </w:pPr>
            <w:r>
              <w:rPr>
                <w:b/>
                <w:sz w:val="22"/>
                <w:szCs w:val="22"/>
                <w:lang w:val="ru-RU"/>
              </w:rPr>
              <w:t>4</w:t>
            </w:r>
            <w:r w:rsidRPr="006C2729">
              <w:rPr>
                <w:b/>
                <w:sz w:val="22"/>
                <w:szCs w:val="22"/>
                <w:lang w:val="ru-RU"/>
              </w:rPr>
              <w:t>,6</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sidRPr="003C6D3F">
              <w:rPr>
                <w:b/>
                <w:sz w:val="20"/>
                <w:szCs w:val="20"/>
              </w:rPr>
              <w:t>01 0</w:t>
            </w:r>
            <w:r w:rsidRPr="003C6D3F">
              <w:rPr>
                <w:b/>
                <w:sz w:val="20"/>
                <w:szCs w:val="20"/>
                <w:lang w:val="ru-RU"/>
              </w:rPr>
              <w:t>5</w:t>
            </w:r>
            <w:r w:rsidRPr="003C6D3F">
              <w:rPr>
                <w:b/>
                <w:sz w:val="20"/>
                <w:szCs w:val="20"/>
              </w:rPr>
              <w:t xml:space="preserve"> 00 00 00 0000 000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lang w:val="ru-RU"/>
              </w:rPr>
            </w:pPr>
            <w:r w:rsidRPr="003C6D3F">
              <w:rPr>
                <w:b/>
                <w:sz w:val="20"/>
                <w:szCs w:val="20"/>
                <w:lang w:val="ru-RU"/>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b/>
                <w:lang w:val="ru-RU"/>
              </w:rPr>
            </w:pPr>
            <w:r>
              <w:rPr>
                <w:b/>
                <w:sz w:val="22"/>
                <w:szCs w:val="22"/>
                <w:lang w:val="ru-RU"/>
              </w:rPr>
              <w:t>4</w:t>
            </w:r>
            <w:r w:rsidRPr="006C2729">
              <w:rPr>
                <w:b/>
                <w:sz w:val="22"/>
                <w:szCs w:val="22"/>
                <w:lang w:val="ru-RU"/>
              </w:rPr>
              <w:t>,6</w:t>
            </w:r>
          </w:p>
        </w:tc>
      </w:tr>
      <w:tr w:rsidR="00B736FE" w:rsidTr="005F11BA">
        <w:trPr>
          <w:trHeight w:val="143"/>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sidRPr="003C6D3F">
              <w:rPr>
                <w:b/>
                <w:sz w:val="20"/>
                <w:szCs w:val="20"/>
              </w:rPr>
              <w:t>0</w:t>
            </w:r>
            <w:r w:rsidRPr="003C6D3F">
              <w:rPr>
                <w:b/>
                <w:sz w:val="20"/>
                <w:szCs w:val="20"/>
                <w:lang w:val="ru-RU"/>
              </w:rPr>
              <w:t>1</w:t>
            </w:r>
            <w:r w:rsidRPr="003C6D3F">
              <w:rPr>
                <w:b/>
                <w:sz w:val="20"/>
                <w:szCs w:val="20"/>
              </w:rPr>
              <w:t xml:space="preserve"> 0</w:t>
            </w:r>
            <w:r w:rsidRPr="003C6D3F">
              <w:rPr>
                <w:b/>
                <w:sz w:val="20"/>
                <w:szCs w:val="20"/>
                <w:lang w:val="ru-RU"/>
              </w:rPr>
              <w:t>5</w:t>
            </w:r>
            <w:r w:rsidRPr="003C6D3F">
              <w:rPr>
                <w:b/>
                <w:sz w:val="20"/>
                <w:szCs w:val="20"/>
              </w:rPr>
              <w:t xml:space="preserve"> 00 00 00 0000 500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lang w:val="ru-RU"/>
              </w:rPr>
            </w:pPr>
            <w:r w:rsidRPr="003C6D3F">
              <w:rPr>
                <w:b/>
                <w:sz w:val="20"/>
                <w:szCs w:val="20"/>
              </w:rPr>
              <w:t>Увеличение остатков средств бюджет</w:t>
            </w:r>
            <w:r w:rsidRPr="003C6D3F">
              <w:rPr>
                <w:b/>
                <w:sz w:val="20"/>
                <w:szCs w:val="20"/>
                <w:lang w:val="ru-RU"/>
              </w:rPr>
              <w:t>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Pr="006C2729" w:rsidRDefault="00B736FE" w:rsidP="005F11BA">
            <w:pPr>
              <w:tabs>
                <w:tab w:val="left" w:pos="930"/>
              </w:tabs>
              <w:jc w:val="center"/>
              <w:rPr>
                <w:b/>
                <w:lang w:val="ru-RU"/>
              </w:rPr>
            </w:pPr>
            <w:r>
              <w:rPr>
                <w:b/>
                <w:sz w:val="22"/>
                <w:szCs w:val="22"/>
                <w:lang w:val="ru-RU"/>
              </w:rPr>
              <w:t>975</w:t>
            </w:r>
            <w:r w:rsidRPr="006C2729">
              <w:rPr>
                <w:b/>
                <w:sz w:val="22"/>
                <w:szCs w:val="22"/>
                <w:lang w:val="ru-RU"/>
              </w:rPr>
              <w:t>6,</w:t>
            </w:r>
            <w:r>
              <w:rPr>
                <w:b/>
                <w:sz w:val="22"/>
                <w:szCs w:val="22"/>
                <w:lang w:val="ru-RU"/>
              </w:rPr>
              <w:t>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00 00 0000 500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 xml:space="preserve">Увеличение прочих остатков денежных средств бюджетов субъектов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7A3B74">
              <w:rPr>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00 0000 510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Увеличение прочих остатков денежных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7A3B74">
              <w:rPr>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10 0000 510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7A3B74">
              <w:rPr>
                <w:sz w:val="22"/>
                <w:szCs w:val="22"/>
                <w:lang w:val="ru-RU"/>
              </w:rPr>
              <w:t>9756,1</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sidRPr="003C6D3F">
              <w:rPr>
                <w:b/>
                <w:sz w:val="20"/>
                <w:szCs w:val="20"/>
              </w:rPr>
              <w:t>0</w:t>
            </w:r>
            <w:r w:rsidRPr="003C6D3F">
              <w:rPr>
                <w:b/>
                <w:sz w:val="20"/>
                <w:szCs w:val="20"/>
                <w:lang w:val="ru-RU"/>
              </w:rPr>
              <w:t>1</w:t>
            </w:r>
            <w:r w:rsidRPr="003C6D3F">
              <w:rPr>
                <w:b/>
                <w:sz w:val="20"/>
                <w:szCs w:val="20"/>
              </w:rPr>
              <w:t xml:space="preserve"> 0</w:t>
            </w:r>
            <w:r w:rsidRPr="003C6D3F">
              <w:rPr>
                <w:b/>
                <w:sz w:val="20"/>
                <w:szCs w:val="20"/>
                <w:lang w:val="ru-RU"/>
              </w:rPr>
              <w:t>5</w:t>
            </w:r>
            <w:r w:rsidRPr="003C6D3F">
              <w:rPr>
                <w:b/>
                <w:sz w:val="20"/>
                <w:szCs w:val="20"/>
              </w:rPr>
              <w:t xml:space="preserve"> 00 00 00 0000 600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b/>
                <w:sz w:val="20"/>
                <w:szCs w:val="20"/>
              </w:rPr>
            </w:pPr>
            <w:r w:rsidRPr="003C6D3F">
              <w:rPr>
                <w:b/>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9E66E6">
              <w:rPr>
                <w:sz w:val="22"/>
                <w:szCs w:val="22"/>
                <w:lang w:val="ru-RU"/>
              </w:rPr>
              <w:t>9751,5</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00 00 0000 600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Уменьшение прочих остатков денежных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9E66E6">
              <w:rPr>
                <w:sz w:val="22"/>
                <w:szCs w:val="22"/>
                <w:lang w:val="ru-RU"/>
              </w:rPr>
              <w:t>9751,5</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sidRPr="003C6D3F">
              <w:rPr>
                <w:sz w:val="20"/>
                <w:szCs w:val="20"/>
                <w:lang w:val="ru-RU"/>
              </w:rPr>
              <w:t>01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00 0000 610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Уменьшение прочих остатков денежных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9E66E6">
              <w:rPr>
                <w:sz w:val="22"/>
                <w:szCs w:val="22"/>
                <w:lang w:val="ru-RU"/>
              </w:rPr>
              <w:t>9751,5</w:t>
            </w:r>
          </w:p>
        </w:tc>
      </w:tr>
      <w:tr w:rsidR="00B736FE" w:rsidTr="005F11BA">
        <w:tc>
          <w:tcPr>
            <w:tcW w:w="2943"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rPr>
            </w:pPr>
            <w:r w:rsidRPr="003C6D3F">
              <w:rPr>
                <w:sz w:val="20"/>
                <w:szCs w:val="20"/>
              </w:rPr>
              <w:t>0</w:t>
            </w:r>
            <w:r w:rsidRPr="003C6D3F">
              <w:rPr>
                <w:sz w:val="20"/>
                <w:szCs w:val="20"/>
                <w:lang w:val="ru-RU"/>
              </w:rPr>
              <w:t>1</w:t>
            </w:r>
            <w:r w:rsidRPr="003C6D3F">
              <w:rPr>
                <w:sz w:val="20"/>
                <w:szCs w:val="20"/>
              </w:rPr>
              <w:t xml:space="preserve"> 0</w:t>
            </w:r>
            <w:r w:rsidRPr="003C6D3F">
              <w:rPr>
                <w:sz w:val="20"/>
                <w:szCs w:val="20"/>
                <w:lang w:val="ru-RU"/>
              </w:rPr>
              <w:t>5</w:t>
            </w:r>
            <w:r w:rsidRPr="003C6D3F">
              <w:rPr>
                <w:sz w:val="20"/>
                <w:szCs w:val="20"/>
              </w:rPr>
              <w:t xml:space="preserve"> 0</w:t>
            </w:r>
            <w:r w:rsidRPr="003C6D3F">
              <w:rPr>
                <w:sz w:val="20"/>
                <w:szCs w:val="20"/>
                <w:lang w:val="ru-RU"/>
              </w:rPr>
              <w:t>2</w:t>
            </w:r>
            <w:r w:rsidRPr="003C6D3F">
              <w:rPr>
                <w:sz w:val="20"/>
                <w:szCs w:val="20"/>
              </w:rPr>
              <w:t xml:space="preserve"> 0</w:t>
            </w:r>
            <w:r w:rsidRPr="003C6D3F">
              <w:rPr>
                <w:sz w:val="20"/>
                <w:szCs w:val="20"/>
                <w:lang w:val="ru-RU"/>
              </w:rPr>
              <w:t>1</w:t>
            </w:r>
            <w:r w:rsidRPr="003C6D3F">
              <w:rPr>
                <w:sz w:val="20"/>
                <w:szCs w:val="20"/>
              </w:rPr>
              <w:t xml:space="preserve"> 10 0000 610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736FE" w:rsidRPr="003C6D3F" w:rsidRDefault="00B736FE" w:rsidP="005F11BA">
            <w:pPr>
              <w:tabs>
                <w:tab w:val="left" w:pos="930"/>
              </w:tabs>
              <w:rPr>
                <w:sz w:val="20"/>
                <w:szCs w:val="20"/>
                <w:lang w:val="ru-RU"/>
              </w:rPr>
            </w:pPr>
            <w:r w:rsidRPr="003C6D3F">
              <w:rPr>
                <w:sz w:val="20"/>
                <w:szCs w:val="20"/>
                <w:lang w:val="ru-RU"/>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36FE" w:rsidRDefault="00B736FE" w:rsidP="005F11BA">
            <w:pPr>
              <w:jc w:val="center"/>
            </w:pPr>
            <w:r w:rsidRPr="009E66E6">
              <w:rPr>
                <w:sz w:val="22"/>
                <w:szCs w:val="22"/>
                <w:lang w:val="ru-RU"/>
              </w:rPr>
              <w:t>9751,5</w:t>
            </w:r>
          </w:p>
        </w:tc>
      </w:tr>
    </w:tbl>
    <w:p w:rsidR="00B736FE" w:rsidRDefault="00B736FE" w:rsidP="00B736FE">
      <w:pPr>
        <w:tabs>
          <w:tab w:val="left" w:pos="6120"/>
          <w:tab w:val="left" w:pos="8550"/>
        </w:tabs>
        <w:ind w:firstLine="708"/>
        <w:jc w:val="both"/>
        <w:rPr>
          <w:sz w:val="18"/>
          <w:szCs w:val="18"/>
        </w:rPr>
      </w:pPr>
      <w:r>
        <w:rPr>
          <w:sz w:val="16"/>
          <w:szCs w:val="16"/>
        </w:rPr>
        <w:tab/>
        <w:t xml:space="preserve">                                                                                                                                                                                                               </w:t>
      </w:r>
    </w:p>
    <w:p w:rsidR="00B736FE" w:rsidRDefault="00B736FE" w:rsidP="00B736FE">
      <w:pPr>
        <w:tabs>
          <w:tab w:val="left" w:pos="6120"/>
          <w:tab w:val="left" w:pos="8550"/>
        </w:tabs>
        <w:ind w:firstLine="708"/>
        <w:jc w:val="both"/>
        <w:rPr>
          <w:sz w:val="18"/>
          <w:szCs w:val="18"/>
        </w:rPr>
      </w:pPr>
    </w:p>
    <w:p w:rsidR="00B736FE" w:rsidRDefault="00B736FE" w:rsidP="00B736FE">
      <w:pPr>
        <w:tabs>
          <w:tab w:val="left" w:pos="5790"/>
          <w:tab w:val="left" w:pos="6105"/>
          <w:tab w:val="right" w:pos="9978"/>
        </w:tabs>
        <w:rPr>
          <w:sz w:val="18"/>
          <w:szCs w:val="18"/>
          <w:lang w:val="ru-RU"/>
        </w:rPr>
      </w:pPr>
      <w:r>
        <w:rPr>
          <w:sz w:val="18"/>
          <w:szCs w:val="18"/>
        </w:rPr>
        <w:tab/>
      </w:r>
      <w:r>
        <w:rPr>
          <w:sz w:val="18"/>
          <w:szCs w:val="18"/>
          <w:lang w:val="ru-RU"/>
        </w:rPr>
        <w:t xml:space="preserve">                                                                                                                      </w:t>
      </w:r>
    </w:p>
    <w:p w:rsidR="00B736FE" w:rsidRDefault="00B736FE" w:rsidP="00B736FE">
      <w:pPr>
        <w:tabs>
          <w:tab w:val="left" w:pos="5790"/>
          <w:tab w:val="left" w:pos="6105"/>
          <w:tab w:val="right" w:pos="9978"/>
        </w:tabs>
        <w:rPr>
          <w:sz w:val="18"/>
          <w:szCs w:val="18"/>
          <w:lang w:val="ru-RU"/>
        </w:rPr>
      </w:pPr>
      <w:r>
        <w:rPr>
          <w:sz w:val="18"/>
          <w:szCs w:val="18"/>
          <w:lang w:val="ru-RU"/>
        </w:rPr>
        <w:t xml:space="preserve">                                                                                                                                   </w:t>
      </w:r>
    </w:p>
    <w:p w:rsidR="00B736FE" w:rsidRDefault="00B736FE" w:rsidP="00B736FE">
      <w:pPr>
        <w:tabs>
          <w:tab w:val="left" w:pos="5790"/>
          <w:tab w:val="left" w:pos="6105"/>
          <w:tab w:val="right" w:pos="9978"/>
        </w:tabs>
        <w:rPr>
          <w:sz w:val="18"/>
          <w:szCs w:val="18"/>
          <w:lang w:val="ru-RU"/>
        </w:rPr>
      </w:pPr>
      <w:r>
        <w:rPr>
          <w:sz w:val="18"/>
          <w:szCs w:val="18"/>
          <w:lang w:val="ru-RU"/>
        </w:rPr>
        <w:t xml:space="preserve">                                                      </w:t>
      </w: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tabs>
          <w:tab w:val="left" w:pos="708"/>
          <w:tab w:val="left" w:pos="1416"/>
          <w:tab w:val="left" w:pos="2124"/>
          <w:tab w:val="left" w:pos="2832"/>
          <w:tab w:val="left" w:pos="3540"/>
          <w:tab w:val="left" w:pos="4248"/>
          <w:tab w:val="left" w:pos="4956"/>
          <w:tab w:val="left" w:pos="5664"/>
        </w:tabs>
        <w:rPr>
          <w:sz w:val="20"/>
          <w:szCs w:val="20"/>
          <w:lang w:val="ru-RU"/>
        </w:rPr>
      </w:pPr>
      <w:r>
        <w:rPr>
          <w:sz w:val="20"/>
          <w:szCs w:val="20"/>
          <w:lang w:val="ru-RU"/>
        </w:rPr>
        <w:tab/>
      </w:r>
      <w:r>
        <w:rPr>
          <w:sz w:val="20"/>
          <w:szCs w:val="20"/>
          <w:lang w:val="ru-RU"/>
        </w:rPr>
        <w:tab/>
      </w:r>
    </w:p>
    <w:p w:rsidR="00B736FE" w:rsidRDefault="00B736FE" w:rsidP="00B736FE">
      <w:pPr>
        <w:tabs>
          <w:tab w:val="left" w:pos="5790"/>
          <w:tab w:val="left" w:pos="6105"/>
          <w:tab w:val="right" w:pos="9978"/>
        </w:tabs>
        <w:rPr>
          <w:sz w:val="20"/>
          <w:szCs w:val="20"/>
          <w:lang w:val="ru-RU"/>
        </w:rPr>
      </w:pPr>
    </w:p>
    <w:p w:rsidR="00B736FE" w:rsidRDefault="00B736FE" w:rsidP="00B736FE">
      <w:pP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A72A2E" w:rsidRPr="00A72A2E" w:rsidRDefault="00A72A2E" w:rsidP="00A72A2E">
      <w:pPr>
        <w:tabs>
          <w:tab w:val="left" w:pos="5790"/>
          <w:tab w:val="left" w:pos="6105"/>
          <w:tab w:val="right" w:pos="9978"/>
        </w:tabs>
        <w:rPr>
          <w:lang w:val="ru-RU"/>
        </w:rPr>
      </w:pPr>
      <w:r>
        <w:rPr>
          <w:b/>
          <w:sz w:val="22"/>
          <w:szCs w:val="22"/>
          <w:lang w:val="ru-RU"/>
        </w:rPr>
        <w:lastRenderedPageBreak/>
        <w:t xml:space="preserve">                                                                                                                 </w:t>
      </w:r>
      <w:r w:rsidRPr="00A72A2E">
        <w:rPr>
          <w:lang w:val="ru-RU"/>
        </w:rPr>
        <w:t>Приложение  . № 2</w:t>
      </w:r>
    </w:p>
    <w:p w:rsidR="00A72A2E" w:rsidRDefault="00A72A2E" w:rsidP="00A72A2E">
      <w:pPr>
        <w:tabs>
          <w:tab w:val="left" w:pos="5790"/>
          <w:tab w:val="left" w:pos="6105"/>
          <w:tab w:val="right" w:pos="9978"/>
        </w:tabs>
        <w:rPr>
          <w:lang w:val="ru-RU"/>
        </w:rPr>
      </w:pPr>
      <w:r w:rsidRPr="00A72A2E">
        <w:rPr>
          <w:lang w:val="ru-RU"/>
        </w:rPr>
        <w:t xml:space="preserve">                                                                                                     к Решению  Собрания </w:t>
      </w:r>
    </w:p>
    <w:p w:rsidR="00A72A2E" w:rsidRPr="00A72A2E" w:rsidRDefault="00A72A2E" w:rsidP="00A72A2E">
      <w:pPr>
        <w:tabs>
          <w:tab w:val="left" w:pos="5790"/>
          <w:tab w:val="left" w:pos="6105"/>
          <w:tab w:val="right" w:pos="9978"/>
        </w:tabs>
        <w:rPr>
          <w:b/>
          <w:lang w:val="ru-RU"/>
        </w:rPr>
      </w:pPr>
      <w:r>
        <w:rPr>
          <w:lang w:val="ru-RU"/>
        </w:rPr>
        <w:t xml:space="preserve">                                                                                              </w:t>
      </w:r>
      <w:r w:rsidRPr="00A72A2E">
        <w:rPr>
          <w:lang w:val="ru-RU"/>
        </w:rPr>
        <w:t xml:space="preserve">депутатов от </w:t>
      </w:r>
      <w:r>
        <w:rPr>
          <w:lang w:val="ru-RU"/>
        </w:rPr>
        <w:t>31.03.2014 года № 112</w:t>
      </w:r>
      <w:r w:rsidRPr="00A72A2E">
        <w:rPr>
          <w:lang w:val="ru-RU"/>
        </w:rPr>
        <w:t xml:space="preserve">                                </w:t>
      </w:r>
      <w:r w:rsidRPr="00A72A2E">
        <w:rPr>
          <w:b/>
          <w:lang w:val="ru-RU"/>
        </w:rPr>
        <w:t xml:space="preserve"> </w:t>
      </w: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Pr="00A72A2E" w:rsidRDefault="00A72A2E" w:rsidP="00A72A2E">
      <w:pPr>
        <w:pStyle w:val="2"/>
        <w:jc w:val="center"/>
        <w:rPr>
          <w:rFonts w:ascii="Times New Roman" w:hAnsi="Times New Roman" w:cs="Times New Roman"/>
          <w:sz w:val="24"/>
          <w:szCs w:val="24"/>
          <w:lang w:val="ru-RU"/>
        </w:rPr>
      </w:pPr>
      <w:r w:rsidRPr="00A72A2E">
        <w:rPr>
          <w:rFonts w:ascii="Times New Roman" w:hAnsi="Times New Roman" w:cs="Times New Roman"/>
          <w:sz w:val="24"/>
          <w:szCs w:val="24"/>
          <w:lang w:val="ru-RU"/>
        </w:rPr>
        <w:t>Порядок</w:t>
      </w:r>
    </w:p>
    <w:p w:rsidR="00A72A2E" w:rsidRPr="00A72A2E" w:rsidRDefault="00A72A2E" w:rsidP="00A72A2E">
      <w:pPr>
        <w:jc w:val="center"/>
        <w:rPr>
          <w:b/>
          <w:lang w:val="ru-RU"/>
        </w:rPr>
      </w:pPr>
      <w:r w:rsidRPr="00A72A2E">
        <w:rPr>
          <w:b/>
          <w:lang w:val="ru-RU"/>
        </w:rPr>
        <w:t>учета предложений по проекту решения об отчете об исполнении бюджета Калининского   сельского поселения Ремонтненского района за 2013</w:t>
      </w:r>
      <w:r w:rsidRPr="00A72A2E">
        <w:rPr>
          <w:b/>
          <w:i/>
          <w:lang w:val="ru-RU"/>
        </w:rPr>
        <w:t xml:space="preserve"> </w:t>
      </w:r>
      <w:r w:rsidRPr="00A72A2E">
        <w:rPr>
          <w:b/>
          <w:lang w:val="ru-RU"/>
        </w:rPr>
        <w:t>и участия граждан в его обсуждении.</w:t>
      </w:r>
    </w:p>
    <w:p w:rsidR="00A72A2E" w:rsidRPr="00A72A2E" w:rsidRDefault="00A72A2E" w:rsidP="00A72A2E">
      <w:pPr>
        <w:jc w:val="both"/>
        <w:rPr>
          <w:lang w:val="ru-RU"/>
        </w:rPr>
      </w:pPr>
    </w:p>
    <w:p w:rsidR="00A72A2E" w:rsidRPr="00A72A2E" w:rsidRDefault="00A72A2E" w:rsidP="00A72A2E">
      <w:pPr>
        <w:rPr>
          <w:lang w:val="ru-RU"/>
        </w:rPr>
      </w:pPr>
      <w:r w:rsidRPr="00A72A2E">
        <w:rPr>
          <w:lang w:val="ru-RU"/>
        </w:rPr>
        <w:t>1.</w:t>
      </w:r>
      <w:r w:rsidRPr="00A72A2E">
        <w:t> </w:t>
      </w:r>
      <w:r w:rsidRPr="00A72A2E">
        <w:rPr>
          <w:lang w:val="ru-RU"/>
        </w:rPr>
        <w:t xml:space="preserve">Предложения по проекту об отчете об исполнении бюджета Калининского сельского поселения Ремонтненского района за 2013 год в  письменном или электронном виде Главе Калининского сельского поселения (ул. Ленина, 19   с.Большое Ремонтное Ремонтненский район, Ростовская область, 347481, электронная почта </w:t>
      </w:r>
      <w:r w:rsidRPr="00A72A2E">
        <w:t>sp</w:t>
      </w:r>
      <w:r w:rsidRPr="00A72A2E">
        <w:rPr>
          <w:lang w:val="ru-RU"/>
        </w:rPr>
        <w:t>32339@</w:t>
      </w:r>
      <w:r w:rsidRPr="00A72A2E">
        <w:t>donpac</w:t>
      </w:r>
      <w:r w:rsidRPr="00A72A2E">
        <w:rPr>
          <w:lang w:val="ru-RU"/>
        </w:rPr>
        <w:t>.</w:t>
      </w:r>
      <w:r w:rsidRPr="00A72A2E">
        <w:t>ru</w:t>
      </w:r>
      <w:r w:rsidRPr="00A72A2E">
        <w:rPr>
          <w:lang w:val="ru-RU"/>
        </w:rPr>
        <w:t xml:space="preserve">) в течение </w:t>
      </w:r>
      <w:r w:rsidRPr="00A72A2E">
        <w:rPr>
          <w:bCs/>
          <w:iCs/>
          <w:lang w:val="ru-RU"/>
        </w:rPr>
        <w:t>30</w:t>
      </w:r>
      <w:r w:rsidRPr="00A72A2E">
        <w:rPr>
          <w:lang w:val="ru-RU"/>
        </w:rPr>
        <w:t xml:space="preserve"> дней со дня официального обнародования указанного проекта.</w:t>
      </w:r>
    </w:p>
    <w:p w:rsidR="00A72A2E" w:rsidRPr="00A72A2E" w:rsidRDefault="00A72A2E" w:rsidP="00A72A2E">
      <w:pPr>
        <w:rPr>
          <w:lang w:val="ru-RU"/>
        </w:rPr>
      </w:pPr>
      <w:r w:rsidRPr="00A72A2E">
        <w:rPr>
          <w:lang w:val="ru-RU"/>
        </w:rPr>
        <w:t>2.</w:t>
      </w:r>
      <w:r w:rsidRPr="00A72A2E">
        <w:t> </w:t>
      </w:r>
      <w:r w:rsidRPr="00A72A2E">
        <w:rPr>
          <w:lang w:val="ru-RU"/>
        </w:rPr>
        <w:t xml:space="preserve">Поступившие от населения замечания и предложения по проекту об отчете об исполнения бюджета Калининского сельского поселения за 2013 год рассматриваются на заседании  Собрания депутатов Калининского сельского поселения. На их основе депутатами Собрания депутатов Калининского сельского поселения могут быть внесены поправки к проекту </w:t>
      </w:r>
      <w:r w:rsidRPr="00A72A2E">
        <w:rPr>
          <w:b/>
          <w:lang w:val="ru-RU"/>
        </w:rPr>
        <w:t xml:space="preserve"> </w:t>
      </w:r>
      <w:r w:rsidRPr="00A72A2E">
        <w:rPr>
          <w:lang w:val="ru-RU"/>
        </w:rPr>
        <w:t>об отчете об исполнении бюджета Калининского   сельского поселения Ремонтненского района за 2013 год .</w:t>
      </w:r>
    </w:p>
    <w:p w:rsidR="00A72A2E" w:rsidRPr="00A72A2E" w:rsidRDefault="00A72A2E" w:rsidP="00A72A2E">
      <w:pPr>
        <w:rPr>
          <w:lang w:val="ru-RU"/>
        </w:rPr>
      </w:pPr>
      <w:r w:rsidRPr="00A72A2E">
        <w:rPr>
          <w:lang w:val="ru-RU"/>
        </w:rPr>
        <w:t>3.</w:t>
      </w:r>
      <w:r w:rsidRPr="00A72A2E">
        <w:t> </w:t>
      </w:r>
      <w:r w:rsidRPr="00A72A2E">
        <w:rPr>
          <w:lang w:val="ru-RU"/>
        </w:rPr>
        <w:t xml:space="preserve">Граждане участвуют в обсуждении проекта </w:t>
      </w:r>
      <w:r w:rsidRPr="00A72A2E">
        <w:rPr>
          <w:b/>
          <w:lang w:val="ru-RU"/>
        </w:rPr>
        <w:t xml:space="preserve"> </w:t>
      </w:r>
      <w:r w:rsidRPr="00A72A2E">
        <w:rPr>
          <w:lang w:val="ru-RU"/>
        </w:rPr>
        <w:t xml:space="preserve">об отчете об исполнении бюджета Калининского   сельского поселения Ремонтненского района за 2013 год </w:t>
      </w:r>
    </w:p>
    <w:p w:rsidR="00A72A2E" w:rsidRPr="00A72A2E" w:rsidRDefault="00A72A2E" w:rsidP="00A72A2E">
      <w:pPr>
        <w:rPr>
          <w:lang w:val="ru-RU"/>
        </w:rPr>
      </w:pPr>
      <w:r w:rsidRPr="00A72A2E">
        <w:rPr>
          <w:lang w:val="ru-RU"/>
        </w:rPr>
        <w:t xml:space="preserve"> посредством участия в публичных слушаниях по проекту   об отчете об исполнении бюджета Калининского   сельского поселения Ремонтненского района за 2013 год .</w:t>
      </w:r>
    </w:p>
    <w:p w:rsidR="00A72A2E" w:rsidRPr="00A72A2E" w:rsidRDefault="00A72A2E" w:rsidP="00A72A2E">
      <w:pPr>
        <w:rPr>
          <w:lang w:val="ru-RU"/>
        </w:rPr>
      </w:pPr>
      <w:r w:rsidRPr="00A72A2E">
        <w:rPr>
          <w:lang w:val="ru-RU"/>
        </w:rPr>
        <w:t>4.</w:t>
      </w:r>
      <w:r w:rsidRPr="00A72A2E">
        <w:t> </w:t>
      </w:r>
      <w:r w:rsidRPr="00A72A2E">
        <w:rPr>
          <w:lang w:val="ru-RU"/>
        </w:rPr>
        <w:t>Публичные слушания по проекту  об отчете об исполнении бюджета Калининского   сельского поселения Ремонтненского района за 2013 год  проводятся в порядке, установленном уставом муниципального образования «Калининское сельское поселение» и решениями Собрания депутатов Калининского сельского поселения.</w:t>
      </w:r>
    </w:p>
    <w:p w:rsidR="00A72A2E" w:rsidRPr="00A72A2E" w:rsidRDefault="00A72A2E" w:rsidP="00A72A2E">
      <w:pPr>
        <w:ind w:firstLine="720"/>
        <w:jc w:val="both"/>
        <w:rPr>
          <w:lang w:val="ru-RU"/>
        </w:rPr>
      </w:pPr>
      <w:r w:rsidRPr="00A72A2E">
        <w:rPr>
          <w:lang w:val="ru-RU"/>
        </w:rPr>
        <w:t>5.</w:t>
      </w:r>
      <w:r w:rsidRPr="00A72A2E">
        <w:t> </w:t>
      </w:r>
      <w:r w:rsidRPr="00A72A2E">
        <w:rPr>
          <w:lang w:val="ru-RU"/>
        </w:rPr>
        <w:t>Допуск граждан на заседания Собрания депутатов Калининского сельского поселения и его постоянной комиссии осуществляется в порядке, установленном Регламентом Собрания депутатов Калининского сельского поселения.</w:t>
      </w: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Pr="00A72A2E" w:rsidRDefault="00A72A2E" w:rsidP="00A72A2E">
      <w:pPr>
        <w:jc w:val="center"/>
        <w:rPr>
          <w:b/>
          <w:lang w:val="ru-RU"/>
        </w:rPr>
      </w:pPr>
    </w:p>
    <w:p w:rsidR="00A72A2E" w:rsidRDefault="00A72A2E" w:rsidP="00A72A2E">
      <w:pPr>
        <w:jc w:val="center"/>
        <w:rPr>
          <w:b/>
          <w:sz w:val="22"/>
          <w:szCs w:val="22"/>
          <w:lang w:val="ru-RU"/>
        </w:rPr>
      </w:pPr>
    </w:p>
    <w:p w:rsidR="00A72A2E" w:rsidRDefault="00A72A2E" w:rsidP="00A72A2E">
      <w:pPr>
        <w:jc w:val="center"/>
        <w:rPr>
          <w:b/>
          <w:sz w:val="22"/>
          <w:szCs w:val="22"/>
          <w:lang w:val="ru-RU"/>
        </w:rPr>
      </w:pPr>
    </w:p>
    <w:p w:rsidR="00A72A2E" w:rsidRDefault="00A72A2E" w:rsidP="00A72A2E">
      <w:pPr>
        <w:jc w:val="center"/>
        <w:rPr>
          <w:b/>
          <w:sz w:val="22"/>
          <w:szCs w:val="22"/>
          <w:lang w:val="ru-RU"/>
        </w:rPr>
      </w:pPr>
    </w:p>
    <w:p w:rsidR="00A72A2E" w:rsidRDefault="00A72A2E" w:rsidP="00A72A2E">
      <w:pPr>
        <w:jc w:val="center"/>
        <w:rPr>
          <w:b/>
          <w:sz w:val="22"/>
          <w:szCs w:val="22"/>
          <w:lang w:val="ru-RU"/>
        </w:rPr>
      </w:pPr>
    </w:p>
    <w:p w:rsidR="00A72A2E" w:rsidRDefault="00A72A2E" w:rsidP="00A72A2E">
      <w:pPr>
        <w:jc w:val="center"/>
        <w:rPr>
          <w:b/>
          <w:sz w:val="22"/>
          <w:szCs w:val="22"/>
          <w:lang w:val="ru-RU"/>
        </w:rPr>
      </w:pPr>
    </w:p>
    <w:p w:rsidR="00A72A2E" w:rsidRDefault="00A72A2E" w:rsidP="00A72A2E">
      <w:pPr>
        <w:jc w:val="center"/>
        <w:rPr>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b/>
          <w:sz w:val="22"/>
          <w:szCs w:val="22"/>
          <w:lang w:val="ru-RU"/>
        </w:rPr>
      </w:pPr>
    </w:p>
    <w:p w:rsidR="00B736FE" w:rsidRDefault="00B736FE" w:rsidP="00B736FE">
      <w:pPr>
        <w:jc w:val="center"/>
        <w:rPr>
          <w:sz w:val="22"/>
          <w:szCs w:val="22"/>
          <w:lang w:val="ru-RU"/>
        </w:rPr>
      </w:pPr>
    </w:p>
    <w:p w:rsidR="00B736FE" w:rsidRDefault="00B736FE" w:rsidP="00B736FE">
      <w:pPr>
        <w:tabs>
          <w:tab w:val="left" w:pos="6765"/>
          <w:tab w:val="right" w:pos="9976"/>
        </w:tabs>
        <w:rPr>
          <w:lang w:val="ru-RU"/>
        </w:rPr>
      </w:pPr>
      <w:r>
        <w:rPr>
          <w:lang w:val="ru-RU"/>
        </w:rPr>
        <w:lastRenderedPageBreak/>
        <w:tab/>
      </w:r>
    </w:p>
    <w:p w:rsidR="00B736FE" w:rsidRDefault="00B736FE" w:rsidP="00B736FE">
      <w:pPr>
        <w:rPr>
          <w:lang w:val="ru-RU"/>
        </w:rPr>
      </w:pPr>
    </w:p>
    <w:p w:rsidR="00B736FE" w:rsidRDefault="00B736FE" w:rsidP="00B736FE">
      <w:pPr>
        <w:ind w:firstLine="720"/>
        <w:rPr>
          <w:lang w:val="ru-RU"/>
        </w:rPr>
      </w:pPr>
    </w:p>
    <w:p w:rsidR="00B736FE" w:rsidRDefault="00B736FE" w:rsidP="00B736FE">
      <w:pPr>
        <w:ind w:firstLine="720"/>
        <w:rPr>
          <w:lang w:val="ru-RU"/>
        </w:rPr>
      </w:pPr>
    </w:p>
    <w:p w:rsidR="000A6A99" w:rsidRPr="00B736FE" w:rsidRDefault="000A6A99">
      <w:pPr>
        <w:rPr>
          <w:lang w:val="ru-RU"/>
        </w:rPr>
      </w:pPr>
    </w:p>
    <w:sectPr w:rsidR="000A6A99" w:rsidRPr="00B736FE" w:rsidSect="000A6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94309"/>
    <w:multiLevelType w:val="hybridMultilevel"/>
    <w:tmpl w:val="A1FA6276"/>
    <w:lvl w:ilvl="0" w:tplc="A4F4C8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D9641B2"/>
    <w:multiLevelType w:val="hybridMultilevel"/>
    <w:tmpl w:val="C42C71A0"/>
    <w:lvl w:ilvl="0" w:tplc="B72EE9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460B90"/>
    <w:multiLevelType w:val="hybridMultilevel"/>
    <w:tmpl w:val="35E85C56"/>
    <w:lvl w:ilvl="0" w:tplc="A4F4C8E6">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36FE"/>
    <w:rsid w:val="000A6A99"/>
    <w:rsid w:val="00433D7C"/>
    <w:rsid w:val="00A72A2E"/>
    <w:rsid w:val="00B736FE"/>
    <w:rsid w:val="00E25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FE"/>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B736FE"/>
    <w:pPr>
      <w:keepNext/>
      <w:ind w:firstLine="540"/>
      <w:jc w:val="both"/>
      <w:outlineLvl w:val="0"/>
    </w:pPr>
    <w:rPr>
      <w:lang w:val="ru-RU"/>
    </w:rPr>
  </w:style>
  <w:style w:type="paragraph" w:styleId="2">
    <w:name w:val="heading 2"/>
    <w:basedOn w:val="a"/>
    <w:next w:val="a"/>
    <w:link w:val="20"/>
    <w:qFormat/>
    <w:rsid w:val="00B736F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736FE"/>
    <w:pPr>
      <w:keepNext/>
      <w:spacing w:before="240" w:after="60"/>
      <w:outlineLvl w:val="3"/>
    </w:pPr>
    <w:rPr>
      <w:b/>
      <w:bCs/>
      <w:sz w:val="28"/>
      <w:szCs w:val="28"/>
    </w:rPr>
  </w:style>
  <w:style w:type="paragraph" w:styleId="5">
    <w:name w:val="heading 5"/>
    <w:basedOn w:val="a"/>
    <w:next w:val="a"/>
    <w:link w:val="50"/>
    <w:unhideWhenUsed/>
    <w:qFormat/>
    <w:rsid w:val="00B736F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736FE"/>
    <w:rPr>
      <w:rFonts w:ascii="Times New Roman" w:eastAsia="Times New Roman" w:hAnsi="Times New Roman" w:cs="Times New Roman"/>
      <w:b/>
      <w:bCs/>
      <w:i/>
      <w:iCs/>
      <w:sz w:val="26"/>
      <w:szCs w:val="26"/>
      <w:lang w:val="en-US"/>
    </w:rPr>
  </w:style>
  <w:style w:type="paragraph" w:styleId="a3">
    <w:name w:val="Title"/>
    <w:basedOn w:val="a"/>
    <w:link w:val="a4"/>
    <w:qFormat/>
    <w:rsid w:val="00B736FE"/>
    <w:pPr>
      <w:jc w:val="center"/>
    </w:pPr>
    <w:rPr>
      <w:sz w:val="28"/>
      <w:lang w:val="ru-RU" w:eastAsia="ru-RU"/>
    </w:rPr>
  </w:style>
  <w:style w:type="character" w:customStyle="1" w:styleId="a4">
    <w:name w:val="Название Знак"/>
    <w:basedOn w:val="a0"/>
    <w:link w:val="a3"/>
    <w:rsid w:val="00B736FE"/>
    <w:rPr>
      <w:rFonts w:ascii="Times New Roman" w:eastAsia="Times New Roman" w:hAnsi="Times New Roman" w:cs="Times New Roman"/>
      <w:sz w:val="28"/>
      <w:szCs w:val="24"/>
      <w:lang w:eastAsia="ru-RU"/>
    </w:rPr>
  </w:style>
  <w:style w:type="paragraph" w:styleId="a5">
    <w:name w:val="Balloon Text"/>
    <w:basedOn w:val="a"/>
    <w:link w:val="a6"/>
    <w:semiHidden/>
    <w:unhideWhenUsed/>
    <w:rsid w:val="00B736FE"/>
    <w:rPr>
      <w:rFonts w:ascii="Tahoma" w:hAnsi="Tahoma" w:cs="Tahoma"/>
      <w:sz w:val="16"/>
      <w:szCs w:val="16"/>
    </w:rPr>
  </w:style>
  <w:style w:type="character" w:customStyle="1" w:styleId="a6">
    <w:name w:val="Текст выноски Знак"/>
    <w:basedOn w:val="a0"/>
    <w:link w:val="a5"/>
    <w:rsid w:val="00B736FE"/>
    <w:rPr>
      <w:rFonts w:ascii="Tahoma" w:eastAsia="Times New Roman" w:hAnsi="Tahoma" w:cs="Tahoma"/>
      <w:sz w:val="16"/>
      <w:szCs w:val="16"/>
      <w:lang w:val="en-US"/>
    </w:rPr>
  </w:style>
  <w:style w:type="paragraph" w:customStyle="1" w:styleId="Standard">
    <w:name w:val="Standard"/>
    <w:rsid w:val="00B736F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aliases w:val="Раздел Договора Знак,H1 Знак,&quot;Алмаз&quot; Знак"/>
    <w:basedOn w:val="a0"/>
    <w:link w:val="1"/>
    <w:rsid w:val="00B736FE"/>
    <w:rPr>
      <w:rFonts w:ascii="Times New Roman" w:eastAsia="Times New Roman" w:hAnsi="Times New Roman" w:cs="Times New Roman"/>
      <w:sz w:val="24"/>
      <w:szCs w:val="24"/>
    </w:rPr>
  </w:style>
  <w:style w:type="character" w:customStyle="1" w:styleId="20">
    <w:name w:val="Заголовок 2 Знак"/>
    <w:basedOn w:val="a0"/>
    <w:link w:val="2"/>
    <w:rsid w:val="00B736FE"/>
    <w:rPr>
      <w:rFonts w:ascii="Arial" w:eastAsia="Times New Roman" w:hAnsi="Arial" w:cs="Arial"/>
      <w:b/>
      <w:bCs/>
      <w:i/>
      <w:iCs/>
      <w:sz w:val="28"/>
      <w:szCs w:val="28"/>
      <w:lang w:val="en-US"/>
    </w:rPr>
  </w:style>
  <w:style w:type="character" w:customStyle="1" w:styleId="40">
    <w:name w:val="Заголовок 4 Знак"/>
    <w:basedOn w:val="a0"/>
    <w:link w:val="4"/>
    <w:rsid w:val="00B736FE"/>
    <w:rPr>
      <w:rFonts w:ascii="Times New Roman" w:eastAsia="Times New Roman" w:hAnsi="Times New Roman" w:cs="Times New Roman"/>
      <w:b/>
      <w:bCs/>
      <w:sz w:val="28"/>
      <w:szCs w:val="28"/>
      <w:lang w:val="en-US"/>
    </w:rPr>
  </w:style>
  <w:style w:type="paragraph" w:customStyle="1" w:styleId="ConsTitle">
    <w:name w:val="ConsTitle"/>
    <w:rsid w:val="00B736F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b">
    <w:name w:val="Обычный (Web)"/>
    <w:basedOn w:val="a"/>
    <w:rsid w:val="00B736FE"/>
    <w:pPr>
      <w:spacing w:before="100" w:after="100"/>
    </w:pPr>
    <w:rPr>
      <w:rFonts w:ascii="Arial Unicode MS" w:eastAsia="Arial Unicode MS" w:hAnsi="Arial Unicode MS"/>
      <w:lang w:val="ru-RU"/>
    </w:rPr>
  </w:style>
  <w:style w:type="character" w:customStyle="1" w:styleId="hl41">
    <w:name w:val="hl41"/>
    <w:rsid w:val="00B736FE"/>
    <w:rPr>
      <w:b/>
      <w:bCs/>
      <w:sz w:val="20"/>
      <w:szCs w:val="20"/>
    </w:rPr>
  </w:style>
  <w:style w:type="paragraph" w:styleId="a7">
    <w:name w:val="Body Text"/>
    <w:basedOn w:val="a"/>
    <w:link w:val="a8"/>
    <w:rsid w:val="00B736FE"/>
    <w:pPr>
      <w:spacing w:after="120"/>
    </w:pPr>
  </w:style>
  <w:style w:type="character" w:customStyle="1" w:styleId="a8">
    <w:name w:val="Основной текст Знак"/>
    <w:basedOn w:val="a0"/>
    <w:link w:val="a7"/>
    <w:rsid w:val="00B736FE"/>
    <w:rPr>
      <w:rFonts w:ascii="Times New Roman" w:eastAsia="Times New Roman" w:hAnsi="Times New Roman" w:cs="Times New Roman"/>
      <w:sz w:val="24"/>
      <w:szCs w:val="24"/>
      <w:lang w:val="en-US"/>
    </w:rPr>
  </w:style>
  <w:style w:type="table" w:styleId="a9">
    <w:name w:val="Table Grid"/>
    <w:basedOn w:val="a1"/>
    <w:rsid w:val="00B736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36FE"/>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21">
    <w:name w:val="Body Text 2"/>
    <w:basedOn w:val="a"/>
    <w:link w:val="22"/>
    <w:rsid w:val="00B736FE"/>
    <w:pPr>
      <w:spacing w:after="120" w:line="480" w:lineRule="auto"/>
    </w:pPr>
  </w:style>
  <w:style w:type="character" w:customStyle="1" w:styleId="22">
    <w:name w:val="Основной текст 2 Знак"/>
    <w:basedOn w:val="a0"/>
    <w:link w:val="21"/>
    <w:rsid w:val="00B736FE"/>
    <w:rPr>
      <w:rFonts w:ascii="Times New Roman" w:eastAsia="Times New Roman" w:hAnsi="Times New Roman" w:cs="Times New Roman"/>
      <w:sz w:val="24"/>
      <w:szCs w:val="24"/>
      <w:lang w:val="en-US"/>
    </w:rPr>
  </w:style>
  <w:style w:type="paragraph" w:styleId="aa">
    <w:name w:val="Block Text"/>
    <w:basedOn w:val="a"/>
    <w:rsid w:val="00B736FE"/>
    <w:pPr>
      <w:ind w:left="567" w:right="-1333" w:firstLine="851"/>
      <w:jc w:val="both"/>
    </w:pPr>
    <w:rPr>
      <w:sz w:val="28"/>
      <w:szCs w:val="20"/>
      <w:lang w:val="ru-RU" w:eastAsia="ru-RU"/>
    </w:rPr>
  </w:style>
  <w:style w:type="paragraph" w:customStyle="1" w:styleId="ConsNormal">
    <w:name w:val="ConsNormal"/>
    <w:rsid w:val="00B736FE"/>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Title">
    <w:name w:val="ConsPlusTitle"/>
    <w:rsid w:val="00B736FE"/>
    <w:pPr>
      <w:widowControl w:val="0"/>
      <w:snapToGrid w:val="0"/>
      <w:spacing w:after="0" w:line="240" w:lineRule="auto"/>
    </w:pPr>
    <w:rPr>
      <w:rFonts w:ascii="Arial" w:eastAsia="Times New Roman" w:hAnsi="Arial" w:cs="Times New Roman"/>
      <w:b/>
      <w:sz w:val="20"/>
      <w:szCs w:val="20"/>
      <w:lang w:eastAsia="ru-RU"/>
    </w:rPr>
  </w:style>
  <w:style w:type="paragraph" w:styleId="ab">
    <w:name w:val="Document Map"/>
    <w:basedOn w:val="a"/>
    <w:link w:val="ac"/>
    <w:semiHidden/>
    <w:rsid w:val="00B736F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B736FE"/>
    <w:rPr>
      <w:rFonts w:ascii="Tahoma" w:eastAsia="Times New Roman" w:hAnsi="Tahoma" w:cs="Tahoma"/>
      <w:sz w:val="20"/>
      <w:szCs w:val="20"/>
      <w:shd w:val="clear" w:color="auto" w:fill="000080"/>
      <w:lang w:val="en-US"/>
    </w:rPr>
  </w:style>
  <w:style w:type="paragraph" w:styleId="ad">
    <w:name w:val="header"/>
    <w:basedOn w:val="a"/>
    <w:link w:val="ae"/>
    <w:rsid w:val="00B736FE"/>
    <w:pPr>
      <w:tabs>
        <w:tab w:val="center" w:pos="4677"/>
        <w:tab w:val="right" w:pos="9355"/>
      </w:tabs>
    </w:pPr>
  </w:style>
  <w:style w:type="character" w:customStyle="1" w:styleId="ae">
    <w:name w:val="Верхний колонтитул Знак"/>
    <w:basedOn w:val="a0"/>
    <w:link w:val="ad"/>
    <w:rsid w:val="00B736FE"/>
    <w:rPr>
      <w:rFonts w:ascii="Times New Roman" w:eastAsia="Times New Roman" w:hAnsi="Times New Roman" w:cs="Times New Roman"/>
      <w:sz w:val="24"/>
      <w:szCs w:val="24"/>
      <w:lang w:val="en-US"/>
    </w:rPr>
  </w:style>
  <w:style w:type="paragraph" w:styleId="af">
    <w:name w:val="footer"/>
    <w:basedOn w:val="a"/>
    <w:link w:val="af0"/>
    <w:rsid w:val="00B736FE"/>
    <w:pPr>
      <w:tabs>
        <w:tab w:val="center" w:pos="4677"/>
        <w:tab w:val="right" w:pos="9355"/>
      </w:tabs>
    </w:pPr>
  </w:style>
  <w:style w:type="character" w:customStyle="1" w:styleId="af0">
    <w:name w:val="Нижний колонтитул Знак"/>
    <w:basedOn w:val="a0"/>
    <w:link w:val="af"/>
    <w:rsid w:val="00B736F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44412785">
      <w:bodyDiv w:val="1"/>
      <w:marLeft w:val="0"/>
      <w:marRight w:val="0"/>
      <w:marTop w:val="0"/>
      <w:marBottom w:val="0"/>
      <w:divBdr>
        <w:top w:val="none" w:sz="0" w:space="0" w:color="auto"/>
        <w:left w:val="none" w:sz="0" w:space="0" w:color="auto"/>
        <w:bottom w:val="none" w:sz="0" w:space="0" w:color="auto"/>
        <w:right w:val="none" w:sz="0" w:space="0" w:color="auto"/>
      </w:divBdr>
    </w:div>
    <w:div w:id="20978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8427</Words>
  <Characters>48038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2015-04-14T10:19:00Z</dcterms:created>
  <dcterms:modified xsi:type="dcterms:W3CDTF">2015-04-14T10:37:00Z</dcterms:modified>
</cp:coreProperties>
</file>